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978B5" w14:textId="77777777" w:rsidR="00BF432E" w:rsidRDefault="00BF432E" w:rsidP="00BF432E">
      <w:pPr>
        <w:pStyle w:val="paragraph"/>
        <w:spacing w:before="0" w:beforeAutospacing="0" w:after="0" w:afterAutospacing="0"/>
        <w:jc w:val="center"/>
        <w:textAlignment w:val="baseline"/>
        <w:rPr>
          <w:rStyle w:val="normaltextrun"/>
          <w:b/>
          <w:bCs/>
        </w:rPr>
      </w:pPr>
      <w:r>
        <w:rPr>
          <w:rStyle w:val="normaltextrun"/>
          <w:b/>
          <w:bCs/>
        </w:rPr>
        <w:t>FIZINIO UGDYMO ILGALAIKIO PLANO RENGIMAS</w:t>
      </w:r>
    </w:p>
    <w:p w14:paraId="7E58BE79" w14:textId="77777777" w:rsidR="00BF432E" w:rsidRDefault="00BF432E" w:rsidP="00BF432E">
      <w:pPr>
        <w:pStyle w:val="paragraph"/>
        <w:spacing w:before="0" w:beforeAutospacing="0" w:after="0" w:afterAutospacing="0"/>
        <w:jc w:val="both"/>
        <w:textAlignment w:val="baseline"/>
        <w:rPr>
          <w:rFonts w:ascii="Segoe UI" w:hAnsi="Segoe UI" w:cs="Segoe UI"/>
          <w:sz w:val="18"/>
          <w:szCs w:val="18"/>
        </w:rPr>
      </w:pPr>
    </w:p>
    <w:p w14:paraId="2D901893" w14:textId="4A5BEFCE" w:rsidR="00BF432E" w:rsidRDefault="00BF432E" w:rsidP="00BF432E">
      <w:pPr>
        <w:jc w:val="both"/>
        <w:textAlignment w:val="baseline"/>
        <w:rPr>
          <w:szCs w:val="24"/>
        </w:rPr>
      </w:pPr>
      <w:r>
        <w:rPr>
          <w:szCs w:val="24"/>
        </w:rPr>
        <w:t>Ilgalaikio plano pavyzdyje pateikiamas preliminarus Bendruosiuose ugdymo planuose dalykui numatyto valandų skaičiaus paskirstymas:</w:t>
      </w:r>
    </w:p>
    <w:p w14:paraId="0C0B998B" w14:textId="77777777" w:rsidR="00BF432E" w:rsidRDefault="00BF432E" w:rsidP="00BF432E">
      <w:pPr>
        <w:numPr>
          <w:ilvl w:val="0"/>
          <w:numId w:val="6"/>
        </w:numPr>
        <w:spacing w:line="276" w:lineRule="auto"/>
        <w:jc w:val="both"/>
        <w:textAlignment w:val="baseline"/>
        <w:rPr>
          <w:szCs w:val="24"/>
        </w:rPr>
      </w:pPr>
      <w:r>
        <w:rPr>
          <w:szCs w:val="24"/>
        </w:rPr>
        <w:t xml:space="preserve">stulpelyje </w:t>
      </w:r>
      <w:r>
        <w:rPr>
          <w:i/>
          <w:szCs w:val="24"/>
        </w:rPr>
        <w:t>Mokymo(</w:t>
      </w:r>
      <w:proofErr w:type="spellStart"/>
      <w:r>
        <w:rPr>
          <w:i/>
          <w:szCs w:val="24"/>
        </w:rPr>
        <w:t>si</w:t>
      </w:r>
      <w:proofErr w:type="spellEnd"/>
      <w:r>
        <w:rPr>
          <w:i/>
          <w:szCs w:val="24"/>
        </w:rPr>
        <w:t xml:space="preserve">) turinio sritis </w:t>
      </w:r>
      <w:r>
        <w:rPr>
          <w:szCs w:val="24"/>
        </w:rPr>
        <w:t>yra pateikiamos Fizinio ugdymo bendrosios programos (toliau – BP) sritys;</w:t>
      </w:r>
    </w:p>
    <w:p w14:paraId="23BFA967" w14:textId="77777777" w:rsidR="00DB15A1" w:rsidRDefault="00DB15A1" w:rsidP="00DB15A1">
      <w:pPr>
        <w:numPr>
          <w:ilvl w:val="0"/>
          <w:numId w:val="6"/>
        </w:numPr>
        <w:spacing w:after="200" w:line="276" w:lineRule="auto"/>
        <w:contextualSpacing/>
        <w:jc w:val="both"/>
        <w:textAlignment w:val="baseline"/>
        <w:rPr>
          <w:szCs w:val="24"/>
        </w:rPr>
      </w:pPr>
      <w:r w:rsidRPr="00CE0BF6">
        <w:rPr>
          <w:szCs w:val="24"/>
        </w:rPr>
        <w:t xml:space="preserve">stulpelyje </w:t>
      </w:r>
      <w:r w:rsidRPr="00CE0BF6">
        <w:rPr>
          <w:i/>
          <w:szCs w:val="24"/>
        </w:rPr>
        <w:t>Mokymo(</w:t>
      </w:r>
      <w:proofErr w:type="spellStart"/>
      <w:r w:rsidRPr="00CE0BF6">
        <w:rPr>
          <w:i/>
          <w:szCs w:val="24"/>
        </w:rPr>
        <w:t>si</w:t>
      </w:r>
      <w:proofErr w:type="spellEnd"/>
      <w:r w:rsidRPr="00CE0BF6">
        <w:rPr>
          <w:i/>
          <w:szCs w:val="24"/>
        </w:rPr>
        <w:t xml:space="preserve">) turinio tema </w:t>
      </w:r>
      <w:r w:rsidRPr="00CE0BF6">
        <w:rPr>
          <w:szCs w:val="24"/>
        </w:rPr>
        <w:t>yra pateikiamos Fi</w:t>
      </w:r>
      <w:r>
        <w:rPr>
          <w:szCs w:val="24"/>
        </w:rPr>
        <w:t>zinio ugdymo</w:t>
      </w:r>
      <w:r w:rsidRPr="00CE0BF6">
        <w:rPr>
          <w:szCs w:val="24"/>
        </w:rPr>
        <w:t xml:space="preserve"> </w:t>
      </w:r>
      <w:r>
        <w:rPr>
          <w:szCs w:val="24"/>
        </w:rPr>
        <w:t>BP</w:t>
      </w:r>
      <w:r w:rsidRPr="00CE0BF6">
        <w:rPr>
          <w:szCs w:val="24"/>
        </w:rPr>
        <w:t xml:space="preserve"> temos;</w:t>
      </w:r>
    </w:p>
    <w:p w14:paraId="0AD287AC" w14:textId="77777777" w:rsidR="00DB15A1" w:rsidRPr="00A679F9" w:rsidRDefault="00DB15A1" w:rsidP="00DB15A1">
      <w:pPr>
        <w:numPr>
          <w:ilvl w:val="0"/>
          <w:numId w:val="6"/>
        </w:numPr>
        <w:spacing w:after="200" w:line="276" w:lineRule="auto"/>
        <w:contextualSpacing/>
        <w:jc w:val="both"/>
        <w:textAlignment w:val="baseline"/>
        <w:rPr>
          <w:szCs w:val="24"/>
        </w:rPr>
      </w:pPr>
      <w:r w:rsidRPr="00CE0BF6">
        <w:rPr>
          <w:szCs w:val="24"/>
        </w:rPr>
        <w:t xml:space="preserve">stulpelyje </w:t>
      </w:r>
      <w:r>
        <w:rPr>
          <w:i/>
          <w:szCs w:val="24"/>
        </w:rPr>
        <w:t>Pamokos</w:t>
      </w:r>
      <w:r w:rsidRPr="00CE0BF6">
        <w:rPr>
          <w:i/>
          <w:szCs w:val="24"/>
        </w:rPr>
        <w:t xml:space="preserve"> tema </w:t>
      </w:r>
      <w:r w:rsidRPr="00CE0BF6">
        <w:rPr>
          <w:szCs w:val="24"/>
        </w:rPr>
        <w:t xml:space="preserve">yra pateikiamos </w:t>
      </w:r>
      <w:r>
        <w:rPr>
          <w:szCs w:val="24"/>
        </w:rPr>
        <w:t>Fizinio ugdymo</w:t>
      </w:r>
      <w:r w:rsidRPr="00CE0BF6">
        <w:rPr>
          <w:szCs w:val="24"/>
        </w:rPr>
        <w:t xml:space="preserve"> </w:t>
      </w:r>
      <w:r>
        <w:rPr>
          <w:szCs w:val="24"/>
        </w:rPr>
        <w:t>BP</w:t>
      </w:r>
      <w:r w:rsidRPr="00CE0BF6">
        <w:rPr>
          <w:szCs w:val="24"/>
        </w:rPr>
        <w:t xml:space="preserve"> </w:t>
      </w:r>
      <w:r>
        <w:rPr>
          <w:szCs w:val="24"/>
        </w:rPr>
        <w:t xml:space="preserve">siūlomos pamokų </w:t>
      </w:r>
      <w:r w:rsidRPr="00CE0BF6">
        <w:rPr>
          <w:szCs w:val="24"/>
        </w:rPr>
        <w:t>temos;</w:t>
      </w:r>
    </w:p>
    <w:p w14:paraId="49AB8E40" w14:textId="77777777" w:rsidR="00DB15A1" w:rsidRPr="00CE0BF6" w:rsidRDefault="00DB15A1" w:rsidP="00DB15A1">
      <w:pPr>
        <w:numPr>
          <w:ilvl w:val="0"/>
          <w:numId w:val="6"/>
        </w:numPr>
        <w:spacing w:after="120" w:line="276" w:lineRule="auto"/>
        <w:contextualSpacing/>
        <w:jc w:val="both"/>
        <w:textAlignment w:val="baseline"/>
        <w:rPr>
          <w:szCs w:val="24"/>
        </w:rPr>
      </w:pPr>
      <w:r w:rsidRPr="00CE0BF6">
        <w:rPr>
          <w:szCs w:val="24"/>
        </w:rPr>
        <w:t xml:space="preserve">stulpelyje </w:t>
      </w:r>
      <w:r w:rsidRPr="00CE0BF6">
        <w:rPr>
          <w:i/>
          <w:szCs w:val="24"/>
        </w:rPr>
        <w:t>Val</w:t>
      </w:r>
      <w:r>
        <w:rPr>
          <w:i/>
          <w:szCs w:val="24"/>
        </w:rPr>
        <w:t>andų skaičius</w:t>
      </w:r>
      <w:r w:rsidRPr="00CE0BF6">
        <w:rPr>
          <w:i/>
          <w:szCs w:val="24"/>
        </w:rPr>
        <w:t xml:space="preserve"> </w:t>
      </w:r>
      <w:r w:rsidRPr="00CE0BF6">
        <w:rPr>
          <w:szCs w:val="24"/>
        </w:rPr>
        <w:t>yra nurodytas galimas nagrinėjant temą pasiekimams ugdyti skirtas pamokų skaičius. Lentelėje pateiktą pamokų skaičių mokytojas gali keisti atsižvelgdamas į mokinių poreikius, pasirinktas mokymosi veiklas ir ugdymo metodus;</w:t>
      </w:r>
    </w:p>
    <w:p w14:paraId="3A4EDA77" w14:textId="77777777" w:rsidR="00DB15A1" w:rsidRPr="00CE0BF6" w:rsidRDefault="00DB15A1" w:rsidP="00DB15A1">
      <w:pPr>
        <w:numPr>
          <w:ilvl w:val="0"/>
          <w:numId w:val="6"/>
        </w:numPr>
        <w:spacing w:after="200" w:line="276" w:lineRule="auto"/>
        <w:contextualSpacing/>
        <w:jc w:val="both"/>
        <w:textAlignment w:val="baseline"/>
        <w:rPr>
          <w:szCs w:val="24"/>
        </w:rPr>
      </w:pPr>
      <w:r w:rsidRPr="00CE0BF6">
        <w:rPr>
          <w:szCs w:val="24"/>
        </w:rPr>
        <w:t xml:space="preserve">stulpelyje </w:t>
      </w:r>
      <w:r w:rsidRPr="00DC7CCF">
        <w:rPr>
          <w:i/>
          <w:iCs/>
          <w:szCs w:val="24"/>
        </w:rPr>
        <w:t>Ugdomi pasiekimai</w:t>
      </w:r>
      <w:r>
        <w:rPr>
          <w:szCs w:val="24"/>
        </w:rPr>
        <w:t xml:space="preserve"> </w:t>
      </w:r>
      <w:r w:rsidRPr="00DC7CCF">
        <w:rPr>
          <w:iCs/>
          <w:szCs w:val="24"/>
        </w:rPr>
        <w:t>yra pateikiami</w:t>
      </w:r>
      <w:r>
        <w:rPr>
          <w:i/>
          <w:szCs w:val="24"/>
        </w:rPr>
        <w:t xml:space="preserve"> </w:t>
      </w:r>
      <w:r w:rsidRPr="00CE0BF6">
        <w:rPr>
          <w:szCs w:val="24"/>
        </w:rPr>
        <w:t>Fi</w:t>
      </w:r>
      <w:r>
        <w:rPr>
          <w:szCs w:val="24"/>
        </w:rPr>
        <w:t>zinio ugdymo</w:t>
      </w:r>
      <w:r w:rsidRPr="00CE0BF6">
        <w:rPr>
          <w:szCs w:val="24"/>
        </w:rPr>
        <w:t xml:space="preserve"> </w:t>
      </w:r>
      <w:r>
        <w:rPr>
          <w:szCs w:val="24"/>
        </w:rPr>
        <w:t>pamokoje ugdomi pasiekimai, remiantis Fizinio ugdymo BP</w:t>
      </w:r>
      <w:r w:rsidRPr="00CE0BF6">
        <w:rPr>
          <w:szCs w:val="24"/>
        </w:rPr>
        <w:t>;</w:t>
      </w:r>
    </w:p>
    <w:p w14:paraId="7E1FDD8B" w14:textId="77777777" w:rsidR="00DB15A1" w:rsidRDefault="00DB15A1" w:rsidP="00DB15A1">
      <w:pPr>
        <w:numPr>
          <w:ilvl w:val="0"/>
          <w:numId w:val="6"/>
        </w:numPr>
        <w:spacing w:after="200" w:line="276" w:lineRule="auto"/>
        <w:contextualSpacing/>
        <w:jc w:val="both"/>
        <w:textAlignment w:val="baseline"/>
        <w:rPr>
          <w:szCs w:val="24"/>
        </w:rPr>
      </w:pPr>
      <w:r w:rsidRPr="00CE0BF6">
        <w:rPr>
          <w:szCs w:val="24"/>
        </w:rPr>
        <w:t xml:space="preserve">stulpelyje </w:t>
      </w:r>
      <w:r w:rsidRPr="00DC7CCF">
        <w:rPr>
          <w:i/>
          <w:iCs/>
          <w:szCs w:val="24"/>
        </w:rPr>
        <w:t>Ugdom</w:t>
      </w:r>
      <w:r>
        <w:rPr>
          <w:i/>
          <w:iCs/>
          <w:szCs w:val="24"/>
        </w:rPr>
        <w:t>os kompetencijos</w:t>
      </w:r>
      <w:r>
        <w:rPr>
          <w:szCs w:val="24"/>
        </w:rPr>
        <w:t xml:space="preserve"> </w:t>
      </w:r>
      <w:r w:rsidRPr="00DC7CCF">
        <w:rPr>
          <w:iCs/>
          <w:szCs w:val="24"/>
        </w:rPr>
        <w:t>yra pateikiam</w:t>
      </w:r>
      <w:r>
        <w:rPr>
          <w:iCs/>
          <w:szCs w:val="24"/>
        </w:rPr>
        <w:t>os</w:t>
      </w:r>
      <w:r>
        <w:rPr>
          <w:i/>
          <w:szCs w:val="24"/>
        </w:rPr>
        <w:t xml:space="preserve"> </w:t>
      </w:r>
      <w:r w:rsidRPr="00CE0BF6">
        <w:rPr>
          <w:szCs w:val="24"/>
        </w:rPr>
        <w:t>Fi</w:t>
      </w:r>
      <w:r>
        <w:rPr>
          <w:szCs w:val="24"/>
        </w:rPr>
        <w:t>zinio ugdymo</w:t>
      </w:r>
      <w:r w:rsidRPr="00CE0BF6">
        <w:rPr>
          <w:szCs w:val="24"/>
        </w:rPr>
        <w:t xml:space="preserve"> </w:t>
      </w:r>
      <w:r>
        <w:rPr>
          <w:szCs w:val="24"/>
        </w:rPr>
        <w:t>pamokoje ugdomos kompetencijos, remiantis Fizinio ugdymo BP</w:t>
      </w:r>
      <w:r w:rsidRPr="00CE0BF6">
        <w:rPr>
          <w:szCs w:val="24"/>
        </w:rPr>
        <w:t>;</w:t>
      </w:r>
    </w:p>
    <w:p w14:paraId="2783274B" w14:textId="77777777" w:rsidR="00DB15A1" w:rsidRPr="00A679F9" w:rsidRDefault="00DB15A1" w:rsidP="00DB15A1">
      <w:pPr>
        <w:numPr>
          <w:ilvl w:val="0"/>
          <w:numId w:val="6"/>
        </w:numPr>
        <w:spacing w:after="120" w:line="276" w:lineRule="auto"/>
        <w:contextualSpacing/>
        <w:jc w:val="both"/>
        <w:textAlignment w:val="baseline"/>
        <w:rPr>
          <w:szCs w:val="24"/>
        </w:rPr>
      </w:pPr>
      <w:r>
        <w:rPr>
          <w:szCs w:val="24"/>
        </w:rPr>
        <w:t xml:space="preserve">stulpelyje </w:t>
      </w:r>
      <w:r>
        <w:rPr>
          <w:i/>
          <w:iCs/>
          <w:szCs w:val="24"/>
        </w:rPr>
        <w:t>Mokymosi priemonė</w:t>
      </w:r>
      <w:r>
        <w:rPr>
          <w:szCs w:val="24"/>
        </w:rPr>
        <w:t xml:space="preserve"> yra pateikiamos mokymosi priemonės, tinkamos įgyvendinti Fizinio ugdymo BP;</w:t>
      </w:r>
    </w:p>
    <w:p w14:paraId="6D871D38" w14:textId="77777777" w:rsidR="00DB15A1" w:rsidRPr="00CE0BF6" w:rsidRDefault="00DB15A1" w:rsidP="00DB15A1">
      <w:pPr>
        <w:numPr>
          <w:ilvl w:val="0"/>
          <w:numId w:val="6"/>
        </w:numPr>
        <w:spacing w:after="120" w:line="276" w:lineRule="auto"/>
        <w:contextualSpacing/>
        <w:jc w:val="both"/>
        <w:textAlignment w:val="baseline"/>
        <w:rPr>
          <w:szCs w:val="24"/>
        </w:rPr>
      </w:pPr>
      <w:r>
        <w:rPr>
          <w:szCs w:val="24"/>
        </w:rPr>
        <w:t xml:space="preserve">stulpelyje </w:t>
      </w:r>
      <w:r w:rsidRPr="00F57C45">
        <w:rPr>
          <w:i/>
          <w:iCs/>
          <w:szCs w:val="24"/>
        </w:rPr>
        <w:t>Integracija</w:t>
      </w:r>
      <w:r>
        <w:rPr>
          <w:szCs w:val="24"/>
        </w:rPr>
        <w:t xml:space="preserve"> yra pateikiamos integravimo galimybės.</w:t>
      </w:r>
    </w:p>
    <w:p w14:paraId="246C9530" w14:textId="77777777" w:rsidR="00BF432E" w:rsidRDefault="00BF432E" w:rsidP="00BF432E">
      <w:pPr>
        <w:spacing w:line="276" w:lineRule="auto"/>
        <w:ind w:left="720"/>
        <w:contextualSpacing/>
        <w:jc w:val="both"/>
        <w:textAlignment w:val="baseline"/>
        <w:rPr>
          <w:szCs w:val="24"/>
        </w:rPr>
      </w:pPr>
    </w:p>
    <w:p w14:paraId="74A40B9B" w14:textId="77777777" w:rsidR="00BF432E" w:rsidRDefault="00BF432E" w:rsidP="00BF432E">
      <w:pPr>
        <w:spacing w:after="120"/>
        <w:jc w:val="both"/>
        <w:textAlignment w:val="baseline"/>
        <w:rPr>
          <w:szCs w:val="24"/>
        </w:rPr>
      </w:pPr>
      <w:r>
        <w:rPr>
          <w:szCs w:val="24"/>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Pr>
          <w:szCs w:val="24"/>
        </w:rPr>
        <w:t>tarpdalykinėmis</w:t>
      </w:r>
      <w:proofErr w:type="spellEnd"/>
      <w:r>
        <w:rPr>
          <w:szCs w:val="24"/>
        </w:rPr>
        <w:t xml:space="preserve"> temomis. Pamokų ir veiklų planavimo pavyzdžių galima rasti BP įgyvendinimo rekomendacijose.</w:t>
      </w:r>
      <w:r>
        <w:rPr>
          <w:i/>
          <w:iCs/>
          <w:szCs w:val="24"/>
        </w:rPr>
        <w:t xml:space="preserve"> </w:t>
      </w:r>
      <w:r>
        <w:rPr>
          <w:szCs w:val="24"/>
        </w:rPr>
        <w:t xml:space="preserve">Planuodamas mokymosi veiklas mokytojas tikslingai pasirenka, kurias kompetencijas ir pasiekimus ugdys atsižvelgdamas į konkrečios klasės mokinių pasiekimus ir poreikius. Šį darbą palengvins naudojimasis </w:t>
      </w:r>
      <w:hyperlink r:id="rId8" w:history="1">
        <w:r>
          <w:rPr>
            <w:rStyle w:val="Hyperlink"/>
            <w:szCs w:val="24"/>
          </w:rPr>
          <w:t>Švietimo portale</w:t>
        </w:r>
      </w:hyperlink>
      <w:r>
        <w:rPr>
          <w:szCs w:val="24"/>
        </w:rPr>
        <w:t xml:space="preserve"> pateiktos BP </w:t>
      </w:r>
      <w:hyperlink r:id="rId9" w:history="1">
        <w:r>
          <w:rPr>
            <w:rStyle w:val="Hyperlink"/>
            <w:szCs w:val="24"/>
          </w:rPr>
          <w:t>atvaizdavimu</w:t>
        </w:r>
      </w:hyperlink>
      <w:r>
        <w:rPr>
          <w:szCs w:val="24"/>
        </w:rPr>
        <w:t xml:space="preserve"> su mokymo(</w:t>
      </w:r>
      <w:proofErr w:type="spellStart"/>
      <w:r>
        <w:rPr>
          <w:szCs w:val="24"/>
        </w:rPr>
        <w:t>si</w:t>
      </w:r>
      <w:proofErr w:type="spellEnd"/>
      <w:r>
        <w:rPr>
          <w:szCs w:val="24"/>
        </w:rPr>
        <w:t xml:space="preserve">) turinio, pasiekimų, kompetencijų ir </w:t>
      </w:r>
      <w:proofErr w:type="spellStart"/>
      <w:r>
        <w:rPr>
          <w:szCs w:val="24"/>
        </w:rPr>
        <w:t>tarpdalykinių</w:t>
      </w:r>
      <w:proofErr w:type="spellEnd"/>
      <w:r>
        <w:rPr>
          <w:szCs w:val="24"/>
        </w:rPr>
        <w:t xml:space="preserve"> temų nurodytomis sąsajomis.</w:t>
      </w:r>
    </w:p>
    <w:p w14:paraId="087EDFC0" w14:textId="77777777" w:rsidR="00BF432E" w:rsidRDefault="00BF432E" w:rsidP="00CE0BF6">
      <w:pPr>
        <w:spacing w:after="120"/>
        <w:jc w:val="both"/>
        <w:textAlignment w:val="baseline"/>
        <w:rPr>
          <w:szCs w:val="24"/>
        </w:rPr>
        <w:sectPr w:rsidR="00BF432E" w:rsidSect="00A04F9C">
          <w:type w:val="continuous"/>
          <w:pgSz w:w="11906" w:h="16838"/>
          <w:pgMar w:top="567" w:right="567" w:bottom="567" w:left="1134" w:header="567" w:footer="567" w:gutter="0"/>
          <w:cols w:space="1296"/>
          <w:docGrid w:linePitch="326"/>
        </w:sectPr>
      </w:pPr>
    </w:p>
    <w:p w14:paraId="11EBE9CD" w14:textId="065F62A1" w:rsidR="00CE0BF6" w:rsidRDefault="00C71039" w:rsidP="00522ACB">
      <w:pPr>
        <w:pStyle w:val="paragraph"/>
        <w:spacing w:before="0" w:beforeAutospacing="0" w:after="0" w:afterAutospacing="0"/>
        <w:jc w:val="center"/>
        <w:textAlignment w:val="baseline"/>
        <w:rPr>
          <w:rStyle w:val="normaltextrun"/>
          <w:b/>
          <w:bCs/>
        </w:rPr>
      </w:pPr>
      <w:r>
        <w:rPr>
          <w:rStyle w:val="normaltextrun"/>
          <w:b/>
          <w:bCs/>
        </w:rPr>
        <w:lastRenderedPageBreak/>
        <w:t xml:space="preserve">Fizinio ugdymo </w:t>
      </w:r>
      <w:r w:rsidR="00522ACB" w:rsidRPr="00522ACB">
        <w:rPr>
          <w:rStyle w:val="normaltextrun"/>
          <w:b/>
          <w:bCs/>
        </w:rPr>
        <w:t>Ilgalaikio plano</w:t>
      </w:r>
      <w:r>
        <w:rPr>
          <w:rStyle w:val="normaltextrun"/>
          <w:b/>
          <w:bCs/>
        </w:rPr>
        <w:t xml:space="preserve"> </w:t>
      </w:r>
      <w:r w:rsidR="00442CF5">
        <w:rPr>
          <w:rStyle w:val="normaltextrun"/>
          <w:b/>
          <w:bCs/>
        </w:rPr>
        <w:t>I</w:t>
      </w:r>
      <w:r w:rsidR="00764773">
        <w:rPr>
          <w:rStyle w:val="normaltextrun"/>
          <w:b/>
          <w:bCs/>
        </w:rPr>
        <w:t>I</w:t>
      </w:r>
      <w:r w:rsidR="00A6724C">
        <w:rPr>
          <w:rStyle w:val="normaltextrun"/>
          <w:b/>
          <w:bCs/>
        </w:rPr>
        <w:t>I gimnazijos</w:t>
      </w:r>
      <w:r>
        <w:rPr>
          <w:rStyle w:val="normaltextrun"/>
          <w:b/>
          <w:bCs/>
        </w:rPr>
        <w:t xml:space="preserve"> klasei</w:t>
      </w:r>
      <w:r w:rsidR="00522ACB" w:rsidRPr="00522ACB">
        <w:rPr>
          <w:rStyle w:val="normaltextrun"/>
          <w:b/>
          <w:bCs/>
        </w:rPr>
        <w:t xml:space="preserve"> pavyzdys</w:t>
      </w:r>
    </w:p>
    <w:p w14:paraId="52FCA0F8" w14:textId="40B83637" w:rsidR="00522ACB" w:rsidRDefault="00522ACB" w:rsidP="00522ACB">
      <w:pPr>
        <w:pStyle w:val="paragraph"/>
        <w:spacing w:before="0" w:beforeAutospacing="0" w:after="0" w:afterAutospacing="0"/>
        <w:jc w:val="center"/>
        <w:textAlignment w:val="baseline"/>
        <w:rPr>
          <w:rStyle w:val="normaltextrun"/>
          <w:b/>
          <w:bCs/>
        </w:rPr>
      </w:pPr>
    </w:p>
    <w:p w14:paraId="7604B9F0" w14:textId="221CCE34" w:rsidR="00522ACB" w:rsidRDefault="00522ACB" w:rsidP="00522ACB">
      <w:pPr>
        <w:pStyle w:val="paragraph"/>
        <w:spacing w:before="0" w:beforeAutospacing="0" w:after="0" w:afterAutospacing="0"/>
        <w:textAlignment w:val="baseline"/>
        <w:rPr>
          <w:rStyle w:val="normaltextrun"/>
          <w:b/>
          <w:bCs/>
        </w:rPr>
      </w:pPr>
      <w:r>
        <w:rPr>
          <w:rStyle w:val="normaltextrun"/>
          <w:b/>
          <w:bCs/>
        </w:rPr>
        <w:t>Bendra informacija:</w:t>
      </w:r>
    </w:p>
    <w:p w14:paraId="461F69B9" w14:textId="505B6330" w:rsidR="00522ACB" w:rsidRDefault="00522ACB" w:rsidP="00522ACB">
      <w:pPr>
        <w:pStyle w:val="paragraph"/>
        <w:spacing w:before="0" w:beforeAutospacing="0" w:after="0" w:afterAutospacing="0"/>
        <w:textAlignment w:val="baseline"/>
        <w:rPr>
          <w:rStyle w:val="normaltextrun"/>
          <w:b/>
          <w:bCs/>
        </w:rPr>
      </w:pPr>
      <w:r>
        <w:rPr>
          <w:rStyle w:val="normaltextrun"/>
          <w:b/>
          <w:bCs/>
        </w:rPr>
        <w:t xml:space="preserve">Klasė </w:t>
      </w:r>
      <w:r w:rsidR="00442CF5">
        <w:rPr>
          <w:rStyle w:val="normaltextrun"/>
        </w:rPr>
        <w:t>I</w:t>
      </w:r>
      <w:r w:rsidR="00764773">
        <w:rPr>
          <w:rStyle w:val="normaltextrun"/>
        </w:rPr>
        <w:t>I</w:t>
      </w:r>
      <w:r w:rsidR="00A6724C" w:rsidRPr="00A6724C">
        <w:rPr>
          <w:rStyle w:val="normaltextrun"/>
        </w:rPr>
        <w:t>I gimnazijos</w:t>
      </w:r>
    </w:p>
    <w:p w14:paraId="1115B2DB" w14:textId="1D21FDE3" w:rsidR="00522ACB" w:rsidRDefault="00522ACB" w:rsidP="00522ACB">
      <w:pPr>
        <w:pStyle w:val="paragraph"/>
        <w:spacing w:before="0" w:beforeAutospacing="0" w:after="0" w:afterAutospacing="0"/>
        <w:textAlignment w:val="baseline"/>
        <w:rPr>
          <w:rStyle w:val="normaltextrun"/>
          <w:b/>
          <w:bCs/>
        </w:rPr>
      </w:pPr>
      <w:r>
        <w:rPr>
          <w:rStyle w:val="normaltextrun"/>
          <w:b/>
          <w:bCs/>
        </w:rPr>
        <w:t>Mokslo metai ____________</w:t>
      </w:r>
    </w:p>
    <w:p w14:paraId="3C15B087" w14:textId="1A5FADAD" w:rsidR="00522ACB" w:rsidRDefault="00522ACB" w:rsidP="00522ACB">
      <w:pPr>
        <w:pStyle w:val="paragraph"/>
        <w:spacing w:before="0" w:beforeAutospacing="0" w:after="0" w:afterAutospacing="0"/>
        <w:textAlignment w:val="baseline"/>
        <w:rPr>
          <w:rStyle w:val="normaltextrun"/>
          <w:b/>
          <w:bCs/>
        </w:rPr>
      </w:pPr>
      <w:r>
        <w:rPr>
          <w:rStyle w:val="normaltextrun"/>
          <w:b/>
          <w:bCs/>
        </w:rPr>
        <w:t xml:space="preserve">Savaitinių pamokų skaičius </w:t>
      </w:r>
      <w:r w:rsidR="00A6724C">
        <w:rPr>
          <w:rStyle w:val="normaltextrun"/>
        </w:rPr>
        <w:t>2</w:t>
      </w:r>
    </w:p>
    <w:p w14:paraId="0869E8DF" w14:textId="580A711A" w:rsidR="00522ACB" w:rsidRDefault="00522ACB" w:rsidP="00522ACB">
      <w:pPr>
        <w:pStyle w:val="paragraph"/>
        <w:spacing w:before="0" w:beforeAutospacing="0" w:after="0" w:afterAutospacing="0"/>
        <w:textAlignment w:val="baseline"/>
        <w:rPr>
          <w:rStyle w:val="normaltextrun"/>
          <w:b/>
          <w:bCs/>
        </w:rPr>
      </w:pPr>
      <w:r>
        <w:rPr>
          <w:rStyle w:val="normaltextrun"/>
          <w:b/>
          <w:bCs/>
        </w:rPr>
        <w:t>Vertinimas</w:t>
      </w:r>
      <w:r w:rsidR="00C71039">
        <w:rPr>
          <w:rStyle w:val="normaltextrun"/>
          <w:b/>
          <w:bCs/>
        </w:rPr>
        <w:t xml:space="preserve"> ____________</w:t>
      </w:r>
    </w:p>
    <w:p w14:paraId="0DBB9707" w14:textId="77777777" w:rsidR="007A0F8B" w:rsidRDefault="007A0F8B" w:rsidP="00522ACB">
      <w:pPr>
        <w:pStyle w:val="paragraph"/>
        <w:spacing w:before="0" w:beforeAutospacing="0" w:after="0" w:afterAutospacing="0"/>
        <w:textAlignment w:val="baseline"/>
        <w:rPr>
          <w:rStyle w:val="normaltextrun"/>
          <w:b/>
          <w:bCs/>
        </w:rPr>
      </w:pPr>
    </w:p>
    <w:p w14:paraId="67B8B2DA" w14:textId="77777777" w:rsidR="007A0F8B" w:rsidRPr="00522ACB" w:rsidRDefault="007A0F8B" w:rsidP="00522ACB">
      <w:pPr>
        <w:pStyle w:val="paragraph"/>
        <w:spacing w:before="0" w:beforeAutospacing="0" w:after="0" w:afterAutospacing="0"/>
        <w:textAlignment w:val="baseline"/>
        <w:rPr>
          <w:rStyle w:val="normaltextrun"/>
          <w:b/>
          <w:bCs/>
        </w:rPr>
      </w:pPr>
    </w:p>
    <w:tbl>
      <w:tblPr>
        <w:tblStyle w:val="TableGrid"/>
        <w:tblW w:w="14843" w:type="dxa"/>
        <w:tblLayout w:type="fixed"/>
        <w:tblLook w:val="04A0" w:firstRow="1" w:lastRow="0" w:firstColumn="1" w:lastColumn="0" w:noHBand="0" w:noVBand="1"/>
      </w:tblPr>
      <w:tblGrid>
        <w:gridCol w:w="704"/>
        <w:gridCol w:w="1559"/>
        <w:gridCol w:w="1560"/>
        <w:gridCol w:w="2409"/>
        <w:gridCol w:w="1276"/>
        <w:gridCol w:w="1701"/>
        <w:gridCol w:w="1842"/>
        <w:gridCol w:w="2268"/>
        <w:gridCol w:w="1524"/>
      </w:tblGrid>
      <w:tr w:rsidR="008D12A9" w:rsidRPr="006E46DB" w14:paraId="4670CC09" w14:textId="77777777" w:rsidTr="008D12A9">
        <w:trPr>
          <w:trHeight w:val="843"/>
        </w:trPr>
        <w:tc>
          <w:tcPr>
            <w:tcW w:w="704" w:type="dxa"/>
          </w:tcPr>
          <w:p w14:paraId="40E63B4B" w14:textId="77777777" w:rsidR="008D12A9" w:rsidRPr="006E46DB" w:rsidRDefault="008D12A9" w:rsidP="00D820A4">
            <w:pPr>
              <w:pStyle w:val="paragraph"/>
              <w:spacing w:before="0" w:beforeAutospacing="0" w:after="0" w:afterAutospacing="0"/>
              <w:textAlignment w:val="baseline"/>
              <w:rPr>
                <w:rStyle w:val="normaltextrun"/>
                <w:sz w:val="20"/>
                <w:szCs w:val="20"/>
              </w:rPr>
            </w:pPr>
            <w:r w:rsidRPr="006E46DB">
              <w:rPr>
                <w:rStyle w:val="normaltextrun"/>
                <w:sz w:val="20"/>
                <w:szCs w:val="20"/>
              </w:rPr>
              <w:t>EIL. NR.</w:t>
            </w:r>
          </w:p>
        </w:tc>
        <w:tc>
          <w:tcPr>
            <w:tcW w:w="1559" w:type="dxa"/>
          </w:tcPr>
          <w:p w14:paraId="5B7D7F7D" w14:textId="77777777" w:rsidR="008D12A9" w:rsidRPr="006E46DB" w:rsidRDefault="008D12A9" w:rsidP="00D820A4">
            <w:pPr>
              <w:pStyle w:val="paragraph"/>
              <w:spacing w:before="0" w:beforeAutospacing="0" w:after="0" w:afterAutospacing="0"/>
              <w:textAlignment w:val="baseline"/>
              <w:rPr>
                <w:rStyle w:val="normaltextrun"/>
                <w:sz w:val="20"/>
                <w:szCs w:val="20"/>
              </w:rPr>
            </w:pPr>
            <w:r w:rsidRPr="006E46DB">
              <w:rPr>
                <w:rStyle w:val="normaltextrun"/>
                <w:sz w:val="20"/>
                <w:szCs w:val="20"/>
              </w:rPr>
              <w:t>MOKYMO(SI) TURINIO SRITIS</w:t>
            </w:r>
          </w:p>
        </w:tc>
        <w:tc>
          <w:tcPr>
            <w:tcW w:w="1560" w:type="dxa"/>
          </w:tcPr>
          <w:p w14:paraId="7890D70B" w14:textId="77777777" w:rsidR="008D12A9" w:rsidRPr="006E46DB" w:rsidRDefault="008D12A9" w:rsidP="00D820A4">
            <w:pPr>
              <w:pStyle w:val="paragraph"/>
              <w:spacing w:before="0" w:beforeAutospacing="0" w:after="0" w:afterAutospacing="0"/>
              <w:textAlignment w:val="baseline"/>
              <w:rPr>
                <w:rStyle w:val="normaltextrun"/>
                <w:sz w:val="20"/>
                <w:szCs w:val="20"/>
              </w:rPr>
            </w:pPr>
            <w:r w:rsidRPr="006E46DB">
              <w:rPr>
                <w:rStyle w:val="normaltextrun"/>
                <w:sz w:val="20"/>
                <w:szCs w:val="20"/>
              </w:rPr>
              <w:t>MOKYMO(SI) TURINIO TEMA</w:t>
            </w:r>
          </w:p>
        </w:tc>
        <w:tc>
          <w:tcPr>
            <w:tcW w:w="2409" w:type="dxa"/>
          </w:tcPr>
          <w:p w14:paraId="6796ABC4" w14:textId="77777777" w:rsidR="008D12A9" w:rsidRPr="006E46DB" w:rsidRDefault="008D12A9" w:rsidP="00D820A4">
            <w:pPr>
              <w:pStyle w:val="paragraph"/>
              <w:spacing w:before="0" w:beforeAutospacing="0" w:after="0" w:afterAutospacing="0"/>
              <w:textAlignment w:val="baseline"/>
              <w:rPr>
                <w:rStyle w:val="normaltextrun"/>
                <w:sz w:val="20"/>
                <w:szCs w:val="20"/>
              </w:rPr>
            </w:pPr>
            <w:r w:rsidRPr="006E46DB">
              <w:rPr>
                <w:rStyle w:val="normaltextrun"/>
                <w:sz w:val="20"/>
                <w:szCs w:val="20"/>
              </w:rPr>
              <w:t>PAMOKOS TEMA</w:t>
            </w:r>
          </w:p>
        </w:tc>
        <w:tc>
          <w:tcPr>
            <w:tcW w:w="1276" w:type="dxa"/>
          </w:tcPr>
          <w:p w14:paraId="1A487844" w14:textId="77777777" w:rsidR="008D12A9" w:rsidRPr="006E46DB" w:rsidRDefault="008D12A9" w:rsidP="00D820A4">
            <w:pPr>
              <w:pStyle w:val="paragraph"/>
              <w:spacing w:before="0" w:beforeAutospacing="0" w:after="0" w:afterAutospacing="0"/>
              <w:textAlignment w:val="baseline"/>
              <w:rPr>
                <w:rStyle w:val="normaltextrun"/>
                <w:sz w:val="20"/>
                <w:szCs w:val="20"/>
              </w:rPr>
            </w:pPr>
            <w:r w:rsidRPr="006E46DB">
              <w:rPr>
                <w:rStyle w:val="normaltextrun"/>
                <w:sz w:val="20"/>
                <w:szCs w:val="20"/>
              </w:rPr>
              <w:t>VALANDŲ SKAIČIUS</w:t>
            </w:r>
          </w:p>
        </w:tc>
        <w:tc>
          <w:tcPr>
            <w:tcW w:w="1701" w:type="dxa"/>
          </w:tcPr>
          <w:p w14:paraId="031CA980" w14:textId="77777777" w:rsidR="008D12A9" w:rsidRPr="006E46DB" w:rsidRDefault="008D12A9" w:rsidP="00D820A4">
            <w:pPr>
              <w:pStyle w:val="paragraph"/>
              <w:spacing w:before="0" w:beforeAutospacing="0" w:after="0" w:afterAutospacing="0"/>
              <w:textAlignment w:val="baseline"/>
              <w:rPr>
                <w:rStyle w:val="normaltextrun"/>
                <w:sz w:val="20"/>
                <w:szCs w:val="20"/>
              </w:rPr>
            </w:pPr>
            <w:r w:rsidRPr="006E46DB">
              <w:rPr>
                <w:rStyle w:val="normaltextrun"/>
                <w:sz w:val="20"/>
                <w:szCs w:val="20"/>
              </w:rPr>
              <w:t>UGDOMI PASIEKIMAI</w:t>
            </w:r>
          </w:p>
        </w:tc>
        <w:tc>
          <w:tcPr>
            <w:tcW w:w="1842" w:type="dxa"/>
          </w:tcPr>
          <w:p w14:paraId="7D9F4300" w14:textId="77777777" w:rsidR="008D12A9" w:rsidRPr="006E46DB" w:rsidRDefault="008D12A9" w:rsidP="00D820A4">
            <w:pPr>
              <w:pStyle w:val="paragraph"/>
              <w:spacing w:before="0" w:beforeAutospacing="0" w:after="0" w:afterAutospacing="0"/>
              <w:textAlignment w:val="baseline"/>
              <w:rPr>
                <w:rStyle w:val="normaltextrun"/>
                <w:sz w:val="20"/>
                <w:szCs w:val="20"/>
              </w:rPr>
            </w:pPr>
            <w:r w:rsidRPr="006E46DB">
              <w:rPr>
                <w:rStyle w:val="normaltextrun"/>
                <w:sz w:val="20"/>
                <w:szCs w:val="20"/>
              </w:rPr>
              <w:t>UGDOMOS KOMPETENCIJOS</w:t>
            </w:r>
          </w:p>
        </w:tc>
        <w:tc>
          <w:tcPr>
            <w:tcW w:w="2268" w:type="dxa"/>
          </w:tcPr>
          <w:p w14:paraId="61DA5D59" w14:textId="77777777" w:rsidR="008D12A9" w:rsidRPr="006E46DB" w:rsidRDefault="008D12A9" w:rsidP="00D820A4">
            <w:pPr>
              <w:pStyle w:val="paragraph"/>
              <w:spacing w:before="0" w:beforeAutospacing="0" w:after="0" w:afterAutospacing="0"/>
              <w:textAlignment w:val="baseline"/>
              <w:rPr>
                <w:rStyle w:val="normaltextrun"/>
                <w:sz w:val="20"/>
                <w:szCs w:val="20"/>
              </w:rPr>
            </w:pPr>
            <w:r w:rsidRPr="006E46DB">
              <w:rPr>
                <w:rStyle w:val="normaltextrun"/>
                <w:sz w:val="20"/>
                <w:szCs w:val="20"/>
              </w:rPr>
              <w:t>MOKYMO(SI) PRIEMONĖ</w:t>
            </w:r>
          </w:p>
        </w:tc>
        <w:tc>
          <w:tcPr>
            <w:tcW w:w="1524" w:type="dxa"/>
          </w:tcPr>
          <w:p w14:paraId="113C03F7" w14:textId="77777777" w:rsidR="008D12A9" w:rsidRPr="006E46DB" w:rsidRDefault="008D12A9" w:rsidP="00D820A4">
            <w:pPr>
              <w:pStyle w:val="paragraph"/>
              <w:spacing w:before="0" w:beforeAutospacing="0" w:after="0" w:afterAutospacing="0"/>
              <w:textAlignment w:val="baseline"/>
              <w:rPr>
                <w:rStyle w:val="normaltextrun"/>
                <w:sz w:val="20"/>
                <w:szCs w:val="20"/>
              </w:rPr>
            </w:pPr>
            <w:r w:rsidRPr="006E46DB">
              <w:rPr>
                <w:rStyle w:val="normaltextrun"/>
                <w:sz w:val="20"/>
                <w:szCs w:val="20"/>
              </w:rPr>
              <w:t>INTEGRACIJA</w:t>
            </w:r>
          </w:p>
        </w:tc>
      </w:tr>
      <w:tr w:rsidR="007A3D18" w:rsidRPr="006E46DB" w14:paraId="79F3C9CF" w14:textId="77777777" w:rsidTr="008D12A9">
        <w:trPr>
          <w:trHeight w:val="188"/>
        </w:trPr>
        <w:tc>
          <w:tcPr>
            <w:tcW w:w="704" w:type="dxa"/>
            <w:vMerge w:val="restart"/>
          </w:tcPr>
          <w:p w14:paraId="70503CAC" w14:textId="77777777"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rStyle w:val="normaltextrun"/>
                <w:sz w:val="20"/>
                <w:szCs w:val="20"/>
              </w:rPr>
              <w:t>1.</w:t>
            </w:r>
          </w:p>
        </w:tc>
        <w:tc>
          <w:tcPr>
            <w:tcW w:w="1559" w:type="dxa"/>
            <w:vMerge w:val="restart"/>
          </w:tcPr>
          <w:p w14:paraId="513496A8" w14:textId="2ACAF8DA"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sz w:val="20"/>
                <w:szCs w:val="20"/>
              </w:rPr>
              <w:t>Judėjimo įgūdžių plėtojimas, savikontrolė ir įsivertinimas</w:t>
            </w:r>
          </w:p>
        </w:tc>
        <w:tc>
          <w:tcPr>
            <w:tcW w:w="1560" w:type="dxa"/>
            <w:vMerge w:val="restart"/>
          </w:tcPr>
          <w:p w14:paraId="698494C1" w14:textId="326EE61F"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color w:val="000000"/>
                <w:sz w:val="20"/>
                <w:szCs w:val="20"/>
              </w:rPr>
              <w:t>Kompensaciniai mechanizmai</w:t>
            </w:r>
          </w:p>
        </w:tc>
        <w:tc>
          <w:tcPr>
            <w:tcW w:w="2409" w:type="dxa"/>
          </w:tcPr>
          <w:p w14:paraId="1E4B9545" w14:textId="6A9E9743" w:rsidR="007A3D18" w:rsidRPr="006E46DB" w:rsidRDefault="007A3D18"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Netaisyklingų judėjimo įgūdžių žala sveikatai</w:t>
            </w:r>
          </w:p>
        </w:tc>
        <w:tc>
          <w:tcPr>
            <w:tcW w:w="1276" w:type="dxa"/>
          </w:tcPr>
          <w:p w14:paraId="54AA33C9" w14:textId="4EC307CB" w:rsidR="007A3D18" w:rsidRPr="006E46DB" w:rsidRDefault="007A3D18"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1</w:t>
            </w:r>
          </w:p>
        </w:tc>
        <w:tc>
          <w:tcPr>
            <w:tcW w:w="1701" w:type="dxa"/>
            <w:vMerge w:val="restart"/>
          </w:tcPr>
          <w:p w14:paraId="078CDBFD" w14:textId="59521A63"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color w:val="000000"/>
                <w:sz w:val="20"/>
                <w:szCs w:val="20"/>
              </w:rPr>
              <w:t xml:space="preserve">Tyrinėja ir reflektuoja įvairiuose kontekstuose atliekamo </w:t>
            </w:r>
            <w:proofErr w:type="spellStart"/>
            <w:r w:rsidRPr="006E46DB">
              <w:rPr>
                <w:color w:val="000000"/>
                <w:sz w:val="20"/>
                <w:szCs w:val="20"/>
              </w:rPr>
              <w:t>lokomocinio</w:t>
            </w:r>
            <w:proofErr w:type="spellEnd"/>
            <w:r w:rsidRPr="006E46DB">
              <w:rPr>
                <w:color w:val="000000"/>
                <w:sz w:val="20"/>
                <w:szCs w:val="20"/>
              </w:rPr>
              <w:t xml:space="preserve">, </w:t>
            </w:r>
            <w:proofErr w:type="spellStart"/>
            <w:r w:rsidRPr="006E46DB">
              <w:rPr>
                <w:color w:val="000000"/>
                <w:sz w:val="20"/>
                <w:szCs w:val="20"/>
              </w:rPr>
              <w:t>nelokomocinio</w:t>
            </w:r>
            <w:proofErr w:type="spellEnd"/>
            <w:r w:rsidRPr="006E46DB">
              <w:rPr>
                <w:color w:val="000000"/>
                <w:sz w:val="20"/>
                <w:szCs w:val="20"/>
              </w:rPr>
              <w:t xml:space="preserve"> ar </w:t>
            </w:r>
            <w:proofErr w:type="spellStart"/>
            <w:r w:rsidRPr="006E46DB">
              <w:rPr>
                <w:color w:val="000000"/>
                <w:sz w:val="20"/>
                <w:szCs w:val="20"/>
              </w:rPr>
              <w:t>manipuliacinio</w:t>
            </w:r>
            <w:proofErr w:type="spellEnd"/>
            <w:r w:rsidRPr="006E46DB">
              <w:rPr>
                <w:color w:val="000000"/>
                <w:sz w:val="20"/>
                <w:szCs w:val="20"/>
              </w:rPr>
              <w:t xml:space="preserve"> judesio metu veikiančias sistemas: širdies-kraujagyslių sistemą, griaučių raumenų sistemą, centrinę nervų sistemą ir kitas (A1.3)</w:t>
            </w:r>
          </w:p>
        </w:tc>
        <w:tc>
          <w:tcPr>
            <w:tcW w:w="1842" w:type="dxa"/>
            <w:vMerge w:val="restart"/>
          </w:tcPr>
          <w:p w14:paraId="41E0239F" w14:textId="389142D5"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rStyle w:val="normaltextrun"/>
                <w:sz w:val="20"/>
                <w:szCs w:val="20"/>
              </w:rPr>
              <w:t>Komunikavimo;</w:t>
            </w:r>
            <w:r w:rsidRPr="006E46DB">
              <w:rPr>
                <w:sz w:val="20"/>
                <w:szCs w:val="20"/>
              </w:rPr>
              <w:t xml:space="preserve"> </w:t>
            </w:r>
            <w:r w:rsidRPr="006E46DB">
              <w:rPr>
                <w:rStyle w:val="normaltextrun"/>
                <w:sz w:val="20"/>
                <w:szCs w:val="20"/>
              </w:rPr>
              <w:t>Kūrybiškumo;</w:t>
            </w:r>
            <w:r w:rsidRPr="006E46DB">
              <w:rPr>
                <w:sz w:val="20"/>
                <w:szCs w:val="20"/>
              </w:rPr>
              <w:t xml:space="preserve"> </w:t>
            </w:r>
            <w:r w:rsidRPr="006E46DB">
              <w:rPr>
                <w:rStyle w:val="normaltextrun"/>
                <w:sz w:val="20"/>
                <w:szCs w:val="20"/>
              </w:rPr>
              <w:t>Pažinimo;</w:t>
            </w:r>
            <w:r w:rsidRPr="006E46DB">
              <w:rPr>
                <w:sz w:val="20"/>
                <w:szCs w:val="20"/>
              </w:rPr>
              <w:t xml:space="preserve"> </w:t>
            </w:r>
            <w:r w:rsidRPr="006E46DB">
              <w:rPr>
                <w:rStyle w:val="normaltextrun"/>
                <w:sz w:val="20"/>
                <w:szCs w:val="20"/>
              </w:rPr>
              <w:t>Socialinė, emocinė ir sveikos gyvensenos</w:t>
            </w:r>
          </w:p>
        </w:tc>
        <w:tc>
          <w:tcPr>
            <w:tcW w:w="2268" w:type="dxa"/>
            <w:vMerge w:val="restart"/>
          </w:tcPr>
          <w:p w14:paraId="4EC352C4" w14:textId="07FEA074" w:rsidR="007A3D18" w:rsidRPr="006E46DB" w:rsidRDefault="007A3D18" w:rsidP="007A3D18">
            <w:pPr>
              <w:pStyle w:val="paragraph"/>
              <w:spacing w:before="0" w:beforeAutospacing="0" w:after="0" w:afterAutospacing="0"/>
              <w:textAlignment w:val="baseline"/>
              <w:rPr>
                <w:rStyle w:val="normaltextrun"/>
                <w:sz w:val="20"/>
                <w:szCs w:val="20"/>
              </w:rPr>
            </w:pPr>
            <w:r w:rsidRPr="003F5276">
              <w:rPr>
                <w:sz w:val="20"/>
                <w:szCs w:val="20"/>
              </w:rPr>
              <w:t>Nacionalinė sporto agentūra</w:t>
            </w:r>
            <w:r>
              <w:rPr>
                <w:sz w:val="20"/>
                <w:szCs w:val="20"/>
              </w:rPr>
              <w:t xml:space="preserve">. </w:t>
            </w:r>
            <w:r w:rsidRPr="003F5276">
              <w:rPr>
                <w:sz w:val="20"/>
                <w:szCs w:val="20"/>
              </w:rPr>
              <w:t>Metodinė medžiaga „Priekinio kryžminio raiščio traumų prevencija visiems“</w:t>
            </w:r>
            <w:r>
              <w:rPr>
                <w:sz w:val="20"/>
                <w:szCs w:val="20"/>
              </w:rPr>
              <w:t xml:space="preserve"> </w:t>
            </w:r>
            <w:hyperlink r:id="rId10" w:history="1">
              <w:r w:rsidRPr="00BD57CF">
                <w:rPr>
                  <w:rStyle w:val="Hyperlink"/>
                  <w:sz w:val="20"/>
                  <w:szCs w:val="20"/>
                </w:rPr>
                <w:t>https://emokykla.lt/metodine-medziaga/medziaga/perziura/394</w:t>
              </w:r>
            </w:hyperlink>
            <w:r>
              <w:rPr>
                <w:sz w:val="20"/>
                <w:szCs w:val="20"/>
              </w:rPr>
              <w:t xml:space="preserve"> </w:t>
            </w:r>
            <w:r w:rsidR="001876FB" w:rsidRPr="007800C8">
              <w:rPr>
                <w:sz w:val="20"/>
                <w:szCs w:val="20"/>
              </w:rPr>
              <w:t>*</w:t>
            </w:r>
          </w:p>
        </w:tc>
        <w:tc>
          <w:tcPr>
            <w:tcW w:w="1524" w:type="dxa"/>
          </w:tcPr>
          <w:p w14:paraId="364B1866"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32437944" w14:textId="77777777" w:rsidTr="008D12A9">
        <w:trPr>
          <w:trHeight w:val="685"/>
        </w:trPr>
        <w:tc>
          <w:tcPr>
            <w:tcW w:w="704" w:type="dxa"/>
            <w:vMerge/>
          </w:tcPr>
          <w:p w14:paraId="1891F25A"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59" w:type="dxa"/>
            <w:vMerge/>
          </w:tcPr>
          <w:p w14:paraId="320B2C9B"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60" w:type="dxa"/>
            <w:vMerge/>
          </w:tcPr>
          <w:p w14:paraId="71BAFBD7" w14:textId="77777777" w:rsidR="007A3D18" w:rsidRPr="006E46DB" w:rsidRDefault="007A3D18" w:rsidP="007A3D18">
            <w:pPr>
              <w:pStyle w:val="paragraph"/>
              <w:spacing w:before="0" w:beforeAutospacing="0" w:after="0" w:afterAutospacing="0"/>
              <w:textAlignment w:val="baseline"/>
              <w:rPr>
                <w:sz w:val="20"/>
                <w:szCs w:val="20"/>
              </w:rPr>
            </w:pPr>
          </w:p>
        </w:tc>
        <w:tc>
          <w:tcPr>
            <w:tcW w:w="2409" w:type="dxa"/>
          </w:tcPr>
          <w:p w14:paraId="2D5C5686" w14:textId="74928312" w:rsidR="007A3D18" w:rsidRPr="006E46DB" w:rsidRDefault="007A3D18"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Susipažinimas su raumenų-</w:t>
            </w:r>
            <w:proofErr w:type="spellStart"/>
            <w:r w:rsidRPr="006E46DB">
              <w:rPr>
                <w:color w:val="000000"/>
                <w:sz w:val="20"/>
                <w:szCs w:val="20"/>
              </w:rPr>
              <w:t>fascijų</w:t>
            </w:r>
            <w:proofErr w:type="spellEnd"/>
            <w:r w:rsidRPr="006E46DB">
              <w:rPr>
                <w:color w:val="000000"/>
                <w:sz w:val="20"/>
                <w:szCs w:val="20"/>
              </w:rPr>
              <w:t>-sausgyslių disbalanso kompensaciniais mechanizmais</w:t>
            </w:r>
          </w:p>
        </w:tc>
        <w:tc>
          <w:tcPr>
            <w:tcW w:w="1276" w:type="dxa"/>
          </w:tcPr>
          <w:p w14:paraId="4A70306A" w14:textId="33E345F1" w:rsidR="007A3D18" w:rsidRPr="006E46DB" w:rsidRDefault="007A3D18"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1</w:t>
            </w:r>
          </w:p>
        </w:tc>
        <w:tc>
          <w:tcPr>
            <w:tcW w:w="1701" w:type="dxa"/>
            <w:vMerge/>
          </w:tcPr>
          <w:p w14:paraId="4F4E349D"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842" w:type="dxa"/>
            <w:vMerge/>
          </w:tcPr>
          <w:p w14:paraId="06454CBF"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2268" w:type="dxa"/>
            <w:vMerge/>
          </w:tcPr>
          <w:p w14:paraId="2B9DE978"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24" w:type="dxa"/>
          </w:tcPr>
          <w:p w14:paraId="64126F44"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323200D5" w14:textId="77777777" w:rsidTr="008D12A9">
        <w:trPr>
          <w:trHeight w:val="455"/>
        </w:trPr>
        <w:tc>
          <w:tcPr>
            <w:tcW w:w="704" w:type="dxa"/>
            <w:vMerge/>
          </w:tcPr>
          <w:p w14:paraId="618FFF51"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59" w:type="dxa"/>
            <w:vMerge/>
          </w:tcPr>
          <w:p w14:paraId="6C42A98E"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60" w:type="dxa"/>
            <w:vMerge/>
          </w:tcPr>
          <w:p w14:paraId="546F9256" w14:textId="77777777" w:rsidR="007A3D18" w:rsidRPr="006E46DB" w:rsidRDefault="007A3D18" w:rsidP="007A3D18">
            <w:pPr>
              <w:pStyle w:val="paragraph"/>
              <w:spacing w:before="0" w:beforeAutospacing="0" w:after="0" w:afterAutospacing="0"/>
              <w:textAlignment w:val="baseline"/>
              <w:rPr>
                <w:sz w:val="20"/>
                <w:szCs w:val="20"/>
              </w:rPr>
            </w:pPr>
          </w:p>
        </w:tc>
        <w:tc>
          <w:tcPr>
            <w:tcW w:w="2409" w:type="dxa"/>
          </w:tcPr>
          <w:p w14:paraId="574DE0B5" w14:textId="42FA559D" w:rsidR="007A3D18" w:rsidRPr="006E46DB" w:rsidRDefault="007A3D18"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Supažinimas su judesio (funkcijos) subalansavimo pratimais</w:t>
            </w:r>
          </w:p>
        </w:tc>
        <w:tc>
          <w:tcPr>
            <w:tcW w:w="1276" w:type="dxa"/>
          </w:tcPr>
          <w:p w14:paraId="61B25612" w14:textId="2E07762A" w:rsidR="007A3D18" w:rsidRPr="006E46DB" w:rsidRDefault="007A3D18"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1</w:t>
            </w:r>
          </w:p>
        </w:tc>
        <w:tc>
          <w:tcPr>
            <w:tcW w:w="1701" w:type="dxa"/>
            <w:vMerge/>
          </w:tcPr>
          <w:p w14:paraId="487CAC5B"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842" w:type="dxa"/>
            <w:vMerge/>
          </w:tcPr>
          <w:p w14:paraId="71ED0209"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2268" w:type="dxa"/>
            <w:vMerge/>
          </w:tcPr>
          <w:p w14:paraId="2C741173"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24" w:type="dxa"/>
          </w:tcPr>
          <w:p w14:paraId="7BCE3E1E"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4AD999D6" w14:textId="77777777" w:rsidTr="008D12A9">
        <w:trPr>
          <w:trHeight w:val="615"/>
        </w:trPr>
        <w:tc>
          <w:tcPr>
            <w:tcW w:w="704" w:type="dxa"/>
            <w:vMerge/>
          </w:tcPr>
          <w:p w14:paraId="4356AF7D"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59" w:type="dxa"/>
            <w:vMerge/>
          </w:tcPr>
          <w:p w14:paraId="6F972C84"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60" w:type="dxa"/>
            <w:vMerge/>
          </w:tcPr>
          <w:p w14:paraId="1593C98E" w14:textId="77777777" w:rsidR="007A3D18" w:rsidRPr="006E46DB" w:rsidRDefault="007A3D18" w:rsidP="007A3D18">
            <w:pPr>
              <w:pStyle w:val="paragraph"/>
              <w:spacing w:before="0" w:beforeAutospacing="0" w:after="0" w:afterAutospacing="0"/>
              <w:textAlignment w:val="baseline"/>
              <w:rPr>
                <w:sz w:val="20"/>
                <w:szCs w:val="20"/>
              </w:rPr>
            </w:pPr>
          </w:p>
        </w:tc>
        <w:tc>
          <w:tcPr>
            <w:tcW w:w="2409" w:type="dxa"/>
          </w:tcPr>
          <w:p w14:paraId="61A7FAF7" w14:textId="74CAF24D"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Mokymasis koreguoti atpažintus kompensacinius raumenų disbalanso mechanizmus</w:t>
            </w:r>
          </w:p>
        </w:tc>
        <w:tc>
          <w:tcPr>
            <w:tcW w:w="1276" w:type="dxa"/>
          </w:tcPr>
          <w:p w14:paraId="0453C048" w14:textId="29A4A053"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2</w:t>
            </w:r>
          </w:p>
        </w:tc>
        <w:tc>
          <w:tcPr>
            <w:tcW w:w="1701" w:type="dxa"/>
            <w:vMerge/>
          </w:tcPr>
          <w:p w14:paraId="6B6C6E1F"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842" w:type="dxa"/>
            <w:vMerge/>
          </w:tcPr>
          <w:p w14:paraId="39C996AB"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2268" w:type="dxa"/>
            <w:vMerge/>
          </w:tcPr>
          <w:p w14:paraId="05A5FE42"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24" w:type="dxa"/>
          </w:tcPr>
          <w:p w14:paraId="4C17DF2D"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7CC417CA" w14:textId="77777777" w:rsidTr="008D12A9">
        <w:trPr>
          <w:trHeight w:val="272"/>
        </w:trPr>
        <w:tc>
          <w:tcPr>
            <w:tcW w:w="704" w:type="dxa"/>
            <w:vMerge w:val="restart"/>
          </w:tcPr>
          <w:p w14:paraId="18EF9471" w14:textId="77777777"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rStyle w:val="normaltextrun"/>
                <w:sz w:val="20"/>
                <w:szCs w:val="20"/>
              </w:rPr>
              <w:t>2.</w:t>
            </w:r>
          </w:p>
        </w:tc>
        <w:tc>
          <w:tcPr>
            <w:tcW w:w="1559" w:type="dxa"/>
            <w:vMerge w:val="restart"/>
          </w:tcPr>
          <w:p w14:paraId="3A1E6388" w14:textId="71ADDDE7"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sz w:val="20"/>
                <w:szCs w:val="20"/>
              </w:rPr>
              <w:t>Judėjimo įgūdžių plėtojimas, savikontrolė ir įsivertinimas</w:t>
            </w:r>
          </w:p>
        </w:tc>
        <w:tc>
          <w:tcPr>
            <w:tcW w:w="1560" w:type="dxa"/>
            <w:vMerge w:val="restart"/>
          </w:tcPr>
          <w:p w14:paraId="3ADD1FE3" w14:textId="0DF33CA2"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color w:val="000000"/>
                <w:sz w:val="20"/>
                <w:szCs w:val="20"/>
              </w:rPr>
              <w:t>Netradicinio sporto judesiai</w:t>
            </w:r>
          </w:p>
        </w:tc>
        <w:tc>
          <w:tcPr>
            <w:tcW w:w="2409" w:type="dxa"/>
          </w:tcPr>
          <w:p w14:paraId="501D2C3E" w14:textId="587C69B6"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color w:val="000000"/>
                <w:sz w:val="20"/>
                <w:szCs w:val="20"/>
              </w:rPr>
              <w:t>Netradicinių sporto šakų judesiai</w:t>
            </w:r>
          </w:p>
        </w:tc>
        <w:tc>
          <w:tcPr>
            <w:tcW w:w="1276" w:type="dxa"/>
          </w:tcPr>
          <w:p w14:paraId="0A372C21" w14:textId="1689C894"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color w:val="000000"/>
                <w:sz w:val="20"/>
                <w:szCs w:val="20"/>
              </w:rPr>
              <w:t>2</w:t>
            </w:r>
          </w:p>
        </w:tc>
        <w:tc>
          <w:tcPr>
            <w:tcW w:w="1701" w:type="dxa"/>
            <w:vMerge w:val="restart"/>
          </w:tcPr>
          <w:p w14:paraId="25938FBB" w14:textId="5DC542C6"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color w:val="000000"/>
                <w:sz w:val="20"/>
                <w:szCs w:val="20"/>
              </w:rPr>
              <w:t>Atlieka sportinius judesius įvairiomis aplinkos sąlygomis ir reflektuoja prisitaikymo efektyvumą (A2.3)</w:t>
            </w:r>
          </w:p>
        </w:tc>
        <w:tc>
          <w:tcPr>
            <w:tcW w:w="1842" w:type="dxa"/>
            <w:vMerge w:val="restart"/>
          </w:tcPr>
          <w:p w14:paraId="28FDB541" w14:textId="4A096DD3"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rStyle w:val="normaltextrun"/>
                <w:sz w:val="20"/>
                <w:szCs w:val="20"/>
              </w:rPr>
              <w:t>Komunikavimo; Kūrybiškumo; Pažinimo</w:t>
            </w:r>
          </w:p>
        </w:tc>
        <w:tc>
          <w:tcPr>
            <w:tcW w:w="2268" w:type="dxa"/>
            <w:vMerge w:val="restart"/>
          </w:tcPr>
          <w:p w14:paraId="520C48F6" w14:textId="77777777" w:rsidR="007A3D18" w:rsidRPr="008F0A60" w:rsidRDefault="007A3D18" w:rsidP="007A3D18">
            <w:pPr>
              <w:pStyle w:val="paragraph"/>
              <w:spacing w:before="0" w:beforeAutospacing="0" w:after="0" w:afterAutospacing="0"/>
              <w:textAlignment w:val="baseline"/>
              <w:rPr>
                <w:rStyle w:val="Hyperlink"/>
                <w:sz w:val="20"/>
                <w:szCs w:val="20"/>
                <w:lang w:val="en-LT"/>
              </w:rPr>
            </w:pPr>
            <w:r w:rsidRPr="008F0A60">
              <w:rPr>
                <w:color w:val="000000"/>
                <w:sz w:val="20"/>
                <w:szCs w:val="20"/>
              </w:rPr>
              <w:t xml:space="preserve">Juozas Kudirka, Lietuvos liaudies kultūros centras. </w:t>
            </w:r>
            <w:r w:rsidRPr="008F0A60">
              <w:rPr>
                <w:color w:val="000000"/>
                <w:sz w:val="20"/>
                <w:szCs w:val="20"/>
                <w:lang w:val="en-LT"/>
              </w:rPr>
              <w:t xml:space="preserve">Leidinys „Lietuvių sportiniai žaidimai“ </w:t>
            </w:r>
            <w:hyperlink r:id="rId11" w:history="1">
              <w:r w:rsidRPr="008F0A60">
                <w:rPr>
                  <w:rStyle w:val="Hyperlink"/>
                  <w:sz w:val="20"/>
                  <w:szCs w:val="20"/>
                  <w:lang w:val="en-LT"/>
                </w:rPr>
                <w:t>https://emokykla.lt/metodine-medziaga/medziaga/perziura/314?r=1</w:t>
              </w:r>
            </w:hyperlink>
            <w:r w:rsidRPr="008F0A60">
              <w:rPr>
                <w:rStyle w:val="Hyperlink"/>
                <w:sz w:val="20"/>
                <w:szCs w:val="20"/>
                <w:lang w:val="en-LT"/>
              </w:rPr>
              <w:t xml:space="preserve"> </w:t>
            </w:r>
            <w:r w:rsidRPr="008F0A60">
              <w:rPr>
                <w:sz w:val="20"/>
                <w:szCs w:val="20"/>
              </w:rPr>
              <w:t>*</w:t>
            </w:r>
          </w:p>
          <w:p w14:paraId="21893DC3" w14:textId="77777777" w:rsidR="007A3D18" w:rsidRDefault="007A3D18" w:rsidP="007A3D18">
            <w:pPr>
              <w:pStyle w:val="paragraph"/>
              <w:spacing w:before="0" w:beforeAutospacing="0" w:after="0" w:afterAutospacing="0"/>
              <w:textAlignment w:val="baseline"/>
              <w:rPr>
                <w:sz w:val="20"/>
                <w:szCs w:val="20"/>
              </w:rPr>
            </w:pPr>
            <w:r w:rsidRPr="008F0A60">
              <w:rPr>
                <w:color w:val="000000"/>
                <w:sz w:val="20"/>
                <w:szCs w:val="20"/>
              </w:rPr>
              <w:t xml:space="preserve">ir Romualdas Povilaitis, Lietuvių etninės kultūros draugija. </w:t>
            </w:r>
            <w:r w:rsidRPr="008F0A60">
              <w:rPr>
                <w:color w:val="000000"/>
                <w:sz w:val="20"/>
                <w:szCs w:val="20"/>
                <w:lang w:val="en-LT"/>
              </w:rPr>
              <w:t xml:space="preserve">Mokomoji priemonė „Lietuvių </w:t>
            </w:r>
            <w:r w:rsidRPr="008F0A60">
              <w:rPr>
                <w:color w:val="000000"/>
                <w:sz w:val="20"/>
                <w:szCs w:val="20"/>
                <w:lang w:val="en-LT"/>
              </w:rPr>
              <w:lastRenderedPageBreak/>
              <w:t xml:space="preserve">liaudies tradicinių judriųjų žaidimų vadovas“ </w:t>
            </w:r>
            <w:hyperlink r:id="rId12" w:history="1">
              <w:r w:rsidRPr="008F0A60">
                <w:rPr>
                  <w:rStyle w:val="Hyperlink"/>
                  <w:sz w:val="20"/>
                  <w:szCs w:val="20"/>
                  <w:lang w:val="en-LT"/>
                </w:rPr>
                <w:t>https://emokykla.lt/metodine-medziaga/medziaga/perziura/315?r=1</w:t>
              </w:r>
            </w:hyperlink>
            <w:r w:rsidRPr="008F0A60">
              <w:rPr>
                <w:rStyle w:val="Hyperlink"/>
                <w:sz w:val="20"/>
                <w:szCs w:val="20"/>
                <w:lang w:val="en-LT"/>
              </w:rPr>
              <w:t xml:space="preserve"> </w:t>
            </w:r>
            <w:r w:rsidRPr="008F0A60">
              <w:rPr>
                <w:sz w:val="20"/>
                <w:szCs w:val="20"/>
              </w:rPr>
              <w:t>*</w:t>
            </w:r>
          </w:p>
          <w:p w14:paraId="281F460F" w14:textId="6C2F5F03" w:rsidR="007A3D18" w:rsidRPr="006E46DB" w:rsidRDefault="007A3D18" w:rsidP="007A3D18">
            <w:pPr>
              <w:pStyle w:val="paragraph"/>
              <w:spacing w:before="0" w:beforeAutospacing="0" w:after="0" w:afterAutospacing="0"/>
              <w:textAlignment w:val="baseline"/>
              <w:rPr>
                <w:rStyle w:val="normaltextrun"/>
                <w:sz w:val="20"/>
                <w:szCs w:val="20"/>
              </w:rPr>
            </w:pPr>
            <w:r>
              <w:t xml:space="preserve">ir </w:t>
            </w:r>
            <w:proofErr w:type="spellStart"/>
            <w:r>
              <w:rPr>
                <w:rStyle w:val="normaltextrun"/>
                <w:sz w:val="20"/>
                <w:szCs w:val="20"/>
              </w:rPr>
              <w:t>Villages</w:t>
            </w:r>
            <w:proofErr w:type="spellEnd"/>
            <w:r>
              <w:rPr>
                <w:rStyle w:val="normaltextrun"/>
                <w:sz w:val="20"/>
                <w:szCs w:val="20"/>
              </w:rPr>
              <w:t xml:space="preserve"> </w:t>
            </w:r>
            <w:proofErr w:type="spellStart"/>
            <w:r>
              <w:rPr>
                <w:rStyle w:val="normaltextrun"/>
                <w:sz w:val="20"/>
                <w:szCs w:val="20"/>
              </w:rPr>
              <w:t>on</w:t>
            </w:r>
            <w:proofErr w:type="spellEnd"/>
            <w:r>
              <w:rPr>
                <w:rStyle w:val="normaltextrun"/>
                <w:sz w:val="20"/>
                <w:szCs w:val="20"/>
              </w:rPr>
              <w:t xml:space="preserve"> </w:t>
            </w:r>
            <w:proofErr w:type="spellStart"/>
            <w:r>
              <w:rPr>
                <w:rStyle w:val="normaltextrun"/>
                <w:sz w:val="20"/>
                <w:szCs w:val="20"/>
              </w:rPr>
              <w:t>move</w:t>
            </w:r>
            <w:proofErr w:type="spellEnd"/>
            <w:r>
              <w:rPr>
                <w:rStyle w:val="normaltextrun"/>
                <w:sz w:val="20"/>
                <w:szCs w:val="20"/>
              </w:rPr>
              <w:t xml:space="preserve"> Baltic. Žaidimų vadovas kūrybinėms dirbtuvėms: žaidimai ir užduotys </w:t>
            </w:r>
            <w:hyperlink r:id="rId13" w:history="1">
              <w:r w:rsidRPr="00BD57CF">
                <w:rPr>
                  <w:rStyle w:val="Hyperlink"/>
                  <w:sz w:val="20"/>
                  <w:szCs w:val="20"/>
                </w:rPr>
                <w:t>https://ec.europa.eu/programmes/erasmus-plus/project-result-content/d1b841db-b724-48c3-a779-58f4d770ad0c/LT%20VoMB_web.pdf</w:t>
              </w:r>
            </w:hyperlink>
            <w:r>
              <w:rPr>
                <w:rStyle w:val="normaltextrun"/>
                <w:sz w:val="20"/>
                <w:szCs w:val="20"/>
              </w:rPr>
              <w:t xml:space="preserve"> </w:t>
            </w:r>
            <w:r>
              <w:rPr>
                <w:rStyle w:val="Hyperlink"/>
                <w:color w:val="auto"/>
                <w:sz w:val="20"/>
                <w:szCs w:val="20"/>
                <w:u w:val="none"/>
                <w:lang w:val="en-US"/>
              </w:rPr>
              <w:t>*</w:t>
            </w:r>
          </w:p>
        </w:tc>
        <w:tc>
          <w:tcPr>
            <w:tcW w:w="1524" w:type="dxa"/>
          </w:tcPr>
          <w:p w14:paraId="52CF7B90"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33F6D97E" w14:textId="77777777" w:rsidTr="008D12A9">
        <w:trPr>
          <w:trHeight w:val="417"/>
        </w:trPr>
        <w:tc>
          <w:tcPr>
            <w:tcW w:w="704" w:type="dxa"/>
            <w:vMerge/>
          </w:tcPr>
          <w:p w14:paraId="65998962"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59" w:type="dxa"/>
            <w:vMerge/>
          </w:tcPr>
          <w:p w14:paraId="4E385EC6" w14:textId="77777777" w:rsidR="007A3D18" w:rsidRPr="006E46DB" w:rsidRDefault="007A3D18" w:rsidP="007A3D18">
            <w:pPr>
              <w:pStyle w:val="paragraph"/>
              <w:spacing w:before="0" w:beforeAutospacing="0" w:after="0" w:afterAutospacing="0"/>
              <w:textAlignment w:val="baseline"/>
              <w:rPr>
                <w:sz w:val="20"/>
                <w:szCs w:val="20"/>
              </w:rPr>
            </w:pPr>
          </w:p>
        </w:tc>
        <w:tc>
          <w:tcPr>
            <w:tcW w:w="1560" w:type="dxa"/>
            <w:vMerge/>
          </w:tcPr>
          <w:p w14:paraId="6398BA87" w14:textId="77777777" w:rsidR="007A3D18" w:rsidRPr="006E46DB" w:rsidRDefault="007A3D18" w:rsidP="007A3D18">
            <w:pPr>
              <w:pStyle w:val="paragraph"/>
              <w:spacing w:before="0" w:beforeAutospacing="0" w:after="0" w:afterAutospacing="0"/>
              <w:textAlignment w:val="baseline"/>
              <w:rPr>
                <w:color w:val="000000"/>
                <w:sz w:val="20"/>
                <w:szCs w:val="20"/>
              </w:rPr>
            </w:pPr>
          </w:p>
        </w:tc>
        <w:tc>
          <w:tcPr>
            <w:tcW w:w="2409" w:type="dxa"/>
          </w:tcPr>
          <w:p w14:paraId="7538BCC2" w14:textId="3EE0844C"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Sportinių judesių netradicinėse erdvėse išbandymas</w:t>
            </w:r>
          </w:p>
        </w:tc>
        <w:tc>
          <w:tcPr>
            <w:tcW w:w="1276" w:type="dxa"/>
          </w:tcPr>
          <w:p w14:paraId="1CAE5803" w14:textId="464029BB"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1</w:t>
            </w:r>
          </w:p>
        </w:tc>
        <w:tc>
          <w:tcPr>
            <w:tcW w:w="1701" w:type="dxa"/>
            <w:vMerge/>
          </w:tcPr>
          <w:p w14:paraId="49FA8939" w14:textId="77777777" w:rsidR="007A3D18" w:rsidRPr="006E46DB" w:rsidRDefault="007A3D18" w:rsidP="007A3D18">
            <w:pPr>
              <w:pStyle w:val="paragraph"/>
              <w:spacing w:before="0" w:beforeAutospacing="0" w:after="0" w:afterAutospacing="0"/>
              <w:textAlignment w:val="baseline"/>
              <w:rPr>
                <w:color w:val="000000"/>
                <w:sz w:val="20"/>
                <w:szCs w:val="20"/>
              </w:rPr>
            </w:pPr>
          </w:p>
        </w:tc>
        <w:tc>
          <w:tcPr>
            <w:tcW w:w="1842" w:type="dxa"/>
            <w:vMerge/>
          </w:tcPr>
          <w:p w14:paraId="2B6F22F4"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2268" w:type="dxa"/>
            <w:vMerge/>
          </w:tcPr>
          <w:p w14:paraId="619CBCE9"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24" w:type="dxa"/>
          </w:tcPr>
          <w:p w14:paraId="5508216B"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2ADBE1DC" w14:textId="77777777" w:rsidTr="008D12A9">
        <w:trPr>
          <w:trHeight w:val="417"/>
        </w:trPr>
        <w:tc>
          <w:tcPr>
            <w:tcW w:w="704" w:type="dxa"/>
            <w:vMerge/>
          </w:tcPr>
          <w:p w14:paraId="09D1AC21"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59" w:type="dxa"/>
            <w:vMerge/>
          </w:tcPr>
          <w:p w14:paraId="4BC51853" w14:textId="77777777" w:rsidR="007A3D18" w:rsidRPr="006E46DB" w:rsidRDefault="007A3D18" w:rsidP="007A3D18">
            <w:pPr>
              <w:pStyle w:val="paragraph"/>
              <w:spacing w:before="0" w:beforeAutospacing="0" w:after="0" w:afterAutospacing="0"/>
              <w:textAlignment w:val="baseline"/>
              <w:rPr>
                <w:sz w:val="20"/>
                <w:szCs w:val="20"/>
              </w:rPr>
            </w:pPr>
          </w:p>
        </w:tc>
        <w:tc>
          <w:tcPr>
            <w:tcW w:w="1560" w:type="dxa"/>
            <w:vMerge/>
          </w:tcPr>
          <w:p w14:paraId="6342F3AE" w14:textId="77777777" w:rsidR="007A3D18" w:rsidRPr="006E46DB" w:rsidRDefault="007A3D18" w:rsidP="007A3D18">
            <w:pPr>
              <w:pStyle w:val="paragraph"/>
              <w:spacing w:before="0" w:beforeAutospacing="0" w:after="0" w:afterAutospacing="0"/>
              <w:textAlignment w:val="baseline"/>
              <w:rPr>
                <w:color w:val="000000"/>
                <w:sz w:val="20"/>
                <w:szCs w:val="20"/>
              </w:rPr>
            </w:pPr>
          </w:p>
        </w:tc>
        <w:tc>
          <w:tcPr>
            <w:tcW w:w="2409" w:type="dxa"/>
          </w:tcPr>
          <w:p w14:paraId="1A8B37A6" w14:textId="2835AC6E"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color w:val="000000"/>
                <w:sz w:val="20"/>
                <w:szCs w:val="20"/>
              </w:rPr>
              <w:t>Sportiniai judesiai įvairiuose kontekstuose</w:t>
            </w:r>
          </w:p>
        </w:tc>
        <w:tc>
          <w:tcPr>
            <w:tcW w:w="1276" w:type="dxa"/>
          </w:tcPr>
          <w:p w14:paraId="69E2A22F" w14:textId="53CB4B94"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color w:val="000000"/>
                <w:sz w:val="20"/>
                <w:szCs w:val="20"/>
              </w:rPr>
              <w:t>1</w:t>
            </w:r>
          </w:p>
        </w:tc>
        <w:tc>
          <w:tcPr>
            <w:tcW w:w="1701" w:type="dxa"/>
            <w:vMerge/>
          </w:tcPr>
          <w:p w14:paraId="3C957196" w14:textId="77777777" w:rsidR="007A3D18" w:rsidRPr="006E46DB" w:rsidRDefault="007A3D18" w:rsidP="007A3D18">
            <w:pPr>
              <w:pStyle w:val="paragraph"/>
              <w:spacing w:before="0" w:beforeAutospacing="0" w:after="0" w:afterAutospacing="0"/>
              <w:textAlignment w:val="baseline"/>
              <w:rPr>
                <w:color w:val="000000"/>
                <w:sz w:val="20"/>
                <w:szCs w:val="20"/>
              </w:rPr>
            </w:pPr>
          </w:p>
        </w:tc>
        <w:tc>
          <w:tcPr>
            <w:tcW w:w="1842" w:type="dxa"/>
            <w:vMerge/>
          </w:tcPr>
          <w:p w14:paraId="4C336A06"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2268" w:type="dxa"/>
            <w:vMerge/>
          </w:tcPr>
          <w:p w14:paraId="6B773C8C"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24" w:type="dxa"/>
          </w:tcPr>
          <w:p w14:paraId="585AB4EE"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412C3C5A" w14:textId="77777777" w:rsidTr="008D12A9">
        <w:trPr>
          <w:trHeight w:val="438"/>
        </w:trPr>
        <w:tc>
          <w:tcPr>
            <w:tcW w:w="704" w:type="dxa"/>
            <w:vMerge/>
          </w:tcPr>
          <w:p w14:paraId="50746EC4"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59" w:type="dxa"/>
            <w:vMerge/>
          </w:tcPr>
          <w:p w14:paraId="1DCA37BC" w14:textId="77777777" w:rsidR="007A3D18" w:rsidRPr="006E46DB" w:rsidRDefault="007A3D18" w:rsidP="007A3D18">
            <w:pPr>
              <w:pStyle w:val="paragraph"/>
              <w:spacing w:before="0" w:beforeAutospacing="0" w:after="0" w:afterAutospacing="0"/>
              <w:textAlignment w:val="baseline"/>
              <w:rPr>
                <w:sz w:val="20"/>
                <w:szCs w:val="20"/>
              </w:rPr>
            </w:pPr>
          </w:p>
        </w:tc>
        <w:tc>
          <w:tcPr>
            <w:tcW w:w="1560" w:type="dxa"/>
            <w:vMerge/>
          </w:tcPr>
          <w:p w14:paraId="71C8FBAA" w14:textId="77777777" w:rsidR="007A3D18" w:rsidRPr="006E46DB" w:rsidRDefault="007A3D18" w:rsidP="007A3D18">
            <w:pPr>
              <w:pStyle w:val="paragraph"/>
              <w:spacing w:before="0" w:beforeAutospacing="0" w:after="0" w:afterAutospacing="0"/>
              <w:textAlignment w:val="baseline"/>
              <w:rPr>
                <w:color w:val="000000"/>
                <w:sz w:val="20"/>
                <w:szCs w:val="20"/>
              </w:rPr>
            </w:pPr>
          </w:p>
        </w:tc>
        <w:tc>
          <w:tcPr>
            <w:tcW w:w="2409" w:type="dxa"/>
          </w:tcPr>
          <w:p w14:paraId="466B96D4" w14:textId="7FAAFC90"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Refleksija apie sportinio judesio tinkamumą individualiems ugdymosi poreikiams</w:t>
            </w:r>
          </w:p>
        </w:tc>
        <w:tc>
          <w:tcPr>
            <w:tcW w:w="1276" w:type="dxa"/>
          </w:tcPr>
          <w:p w14:paraId="2886166A" w14:textId="16BD70A6"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1</w:t>
            </w:r>
          </w:p>
        </w:tc>
        <w:tc>
          <w:tcPr>
            <w:tcW w:w="1701" w:type="dxa"/>
            <w:vMerge/>
          </w:tcPr>
          <w:p w14:paraId="6D2C5139" w14:textId="77777777" w:rsidR="007A3D18" w:rsidRPr="006E46DB" w:rsidRDefault="007A3D18" w:rsidP="007A3D18">
            <w:pPr>
              <w:pStyle w:val="paragraph"/>
              <w:spacing w:before="0" w:beforeAutospacing="0" w:after="0" w:afterAutospacing="0"/>
              <w:textAlignment w:val="baseline"/>
              <w:rPr>
                <w:color w:val="000000"/>
                <w:sz w:val="20"/>
                <w:szCs w:val="20"/>
              </w:rPr>
            </w:pPr>
          </w:p>
        </w:tc>
        <w:tc>
          <w:tcPr>
            <w:tcW w:w="1842" w:type="dxa"/>
            <w:vMerge/>
          </w:tcPr>
          <w:p w14:paraId="5834F270"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2268" w:type="dxa"/>
            <w:vMerge/>
          </w:tcPr>
          <w:p w14:paraId="0245A0C3"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24" w:type="dxa"/>
          </w:tcPr>
          <w:p w14:paraId="443505CC"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04581AE7" w14:textId="77777777" w:rsidTr="008D12A9">
        <w:trPr>
          <w:trHeight w:val="507"/>
        </w:trPr>
        <w:tc>
          <w:tcPr>
            <w:tcW w:w="704" w:type="dxa"/>
            <w:vMerge w:val="restart"/>
          </w:tcPr>
          <w:p w14:paraId="59141FFC" w14:textId="77777777"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rStyle w:val="normaltextrun"/>
                <w:sz w:val="20"/>
                <w:szCs w:val="20"/>
              </w:rPr>
              <w:t>3.</w:t>
            </w:r>
          </w:p>
        </w:tc>
        <w:tc>
          <w:tcPr>
            <w:tcW w:w="1559" w:type="dxa"/>
            <w:vMerge w:val="restart"/>
          </w:tcPr>
          <w:p w14:paraId="741BF7D6" w14:textId="25205421"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sz w:val="20"/>
                <w:szCs w:val="20"/>
              </w:rPr>
              <w:t>Judėjimo įgūdžių plėtojimas, savikontrolė ir įsivertinimas</w:t>
            </w:r>
          </w:p>
        </w:tc>
        <w:tc>
          <w:tcPr>
            <w:tcW w:w="1560" w:type="dxa"/>
            <w:vMerge w:val="restart"/>
          </w:tcPr>
          <w:p w14:paraId="6FFFBF28" w14:textId="40E6FAD5"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color w:val="000000"/>
                <w:sz w:val="20"/>
                <w:szCs w:val="20"/>
              </w:rPr>
              <w:t>Vykdomosios funkcijos įsivertinimas</w:t>
            </w:r>
          </w:p>
        </w:tc>
        <w:tc>
          <w:tcPr>
            <w:tcW w:w="2409" w:type="dxa"/>
          </w:tcPr>
          <w:p w14:paraId="41554975" w14:textId="71E5DDC9" w:rsidR="007A3D18" w:rsidRPr="006E46DB" w:rsidRDefault="007A3D18"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Vykdomosios funkcijos gebėjimų pamokoje analizavimas ir įsivertinimas</w:t>
            </w:r>
          </w:p>
        </w:tc>
        <w:tc>
          <w:tcPr>
            <w:tcW w:w="1276" w:type="dxa"/>
          </w:tcPr>
          <w:p w14:paraId="7FEFE4F1" w14:textId="55841D6E" w:rsidR="007A3D18" w:rsidRPr="006E46DB" w:rsidRDefault="007A3D18"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2</w:t>
            </w:r>
          </w:p>
        </w:tc>
        <w:tc>
          <w:tcPr>
            <w:tcW w:w="1701" w:type="dxa"/>
            <w:vMerge w:val="restart"/>
          </w:tcPr>
          <w:p w14:paraId="70D7EC77" w14:textId="37C9258F"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color w:val="000000"/>
                <w:sz w:val="20"/>
                <w:szCs w:val="20"/>
              </w:rPr>
              <w:t>Tyrinėja ir reflektuoja savo vykdomosios funkcijos gebėjimus įprastose veiklose (A3.3)</w:t>
            </w:r>
          </w:p>
        </w:tc>
        <w:tc>
          <w:tcPr>
            <w:tcW w:w="1842" w:type="dxa"/>
            <w:vMerge w:val="restart"/>
          </w:tcPr>
          <w:p w14:paraId="269779D5" w14:textId="7532C17B"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rStyle w:val="normaltextrun"/>
                <w:sz w:val="20"/>
                <w:szCs w:val="20"/>
              </w:rPr>
              <w:t>Komunikavimo; Kūrybiškumo; Pažinimo</w:t>
            </w:r>
          </w:p>
        </w:tc>
        <w:tc>
          <w:tcPr>
            <w:tcW w:w="2268" w:type="dxa"/>
            <w:vMerge w:val="restart"/>
          </w:tcPr>
          <w:p w14:paraId="1C29A9BC" w14:textId="5F82300A" w:rsidR="007A3D18" w:rsidRPr="006E46DB" w:rsidRDefault="007A3D18" w:rsidP="007A3D18">
            <w:pPr>
              <w:pStyle w:val="paragraph"/>
              <w:spacing w:before="0" w:beforeAutospacing="0" w:after="0" w:afterAutospacing="0"/>
              <w:textAlignment w:val="baseline"/>
              <w:rPr>
                <w:rStyle w:val="normaltextrun"/>
                <w:sz w:val="20"/>
                <w:szCs w:val="20"/>
              </w:rPr>
            </w:pPr>
            <w:proofErr w:type="spellStart"/>
            <w:r>
              <w:rPr>
                <w:rStyle w:val="normaltextrun"/>
                <w:sz w:val="20"/>
                <w:szCs w:val="20"/>
              </w:rPr>
              <w:t>Pranauskas</w:t>
            </w:r>
            <w:proofErr w:type="spellEnd"/>
            <w:r>
              <w:rPr>
                <w:rStyle w:val="normaltextrun"/>
                <w:sz w:val="20"/>
                <w:szCs w:val="20"/>
              </w:rPr>
              <w:t xml:space="preserve"> E. Vykdomųjų funkcijų gerinimas </w:t>
            </w:r>
            <w:hyperlink r:id="rId14" w:history="1">
              <w:r w:rsidRPr="00BD57CF">
                <w:rPr>
                  <w:rStyle w:val="Hyperlink"/>
                  <w:sz w:val="20"/>
                  <w:szCs w:val="20"/>
                </w:rPr>
                <w:t>https://peledospradine.lt/wp-content/uploads/2020/10/6-vykdomųjų-funkcijų-tobulinimas.pdf</w:t>
              </w:r>
            </w:hyperlink>
            <w:r>
              <w:rPr>
                <w:rStyle w:val="normaltextrun"/>
                <w:sz w:val="20"/>
                <w:szCs w:val="20"/>
              </w:rPr>
              <w:t xml:space="preserve"> </w:t>
            </w:r>
            <w:r w:rsidR="000A18B4">
              <w:rPr>
                <w:rStyle w:val="Hyperlink"/>
                <w:color w:val="auto"/>
                <w:sz w:val="20"/>
                <w:szCs w:val="20"/>
                <w:u w:val="none"/>
                <w:lang w:val="en-US"/>
              </w:rPr>
              <w:t>*</w:t>
            </w:r>
          </w:p>
        </w:tc>
        <w:tc>
          <w:tcPr>
            <w:tcW w:w="1524" w:type="dxa"/>
          </w:tcPr>
          <w:p w14:paraId="05616479"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5DC91741" w14:textId="77777777" w:rsidTr="008D12A9">
        <w:trPr>
          <w:trHeight w:val="573"/>
        </w:trPr>
        <w:tc>
          <w:tcPr>
            <w:tcW w:w="704" w:type="dxa"/>
            <w:vMerge/>
          </w:tcPr>
          <w:p w14:paraId="0F994983"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59" w:type="dxa"/>
            <w:vMerge/>
          </w:tcPr>
          <w:p w14:paraId="06A5DABE"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60" w:type="dxa"/>
            <w:vMerge/>
          </w:tcPr>
          <w:p w14:paraId="23C56EB0" w14:textId="77777777" w:rsidR="007A3D18" w:rsidRPr="006E46DB" w:rsidRDefault="007A3D18" w:rsidP="007A3D18">
            <w:pPr>
              <w:pStyle w:val="paragraph"/>
              <w:spacing w:before="0" w:beforeAutospacing="0" w:after="0" w:afterAutospacing="0"/>
              <w:textAlignment w:val="baseline"/>
              <w:rPr>
                <w:sz w:val="20"/>
                <w:szCs w:val="20"/>
              </w:rPr>
            </w:pPr>
          </w:p>
        </w:tc>
        <w:tc>
          <w:tcPr>
            <w:tcW w:w="2409" w:type="dxa"/>
          </w:tcPr>
          <w:p w14:paraId="68340A3C" w14:textId="4869D73B"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Vykdomosios funkcijos gebėjimai laisvalaikio bei rungtyniavimo situacijose</w:t>
            </w:r>
          </w:p>
        </w:tc>
        <w:tc>
          <w:tcPr>
            <w:tcW w:w="1276" w:type="dxa"/>
          </w:tcPr>
          <w:p w14:paraId="2F7997C2" w14:textId="1F72DD35"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1</w:t>
            </w:r>
          </w:p>
        </w:tc>
        <w:tc>
          <w:tcPr>
            <w:tcW w:w="1701" w:type="dxa"/>
            <w:vMerge/>
          </w:tcPr>
          <w:p w14:paraId="6531ACE6"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842" w:type="dxa"/>
            <w:vMerge/>
          </w:tcPr>
          <w:p w14:paraId="3DC2E54C"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2268" w:type="dxa"/>
            <w:vMerge/>
          </w:tcPr>
          <w:p w14:paraId="78E3641B"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24" w:type="dxa"/>
          </w:tcPr>
          <w:p w14:paraId="4684554C"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51FAFDD8" w14:textId="77777777" w:rsidTr="008D12A9">
        <w:trPr>
          <w:trHeight w:val="573"/>
        </w:trPr>
        <w:tc>
          <w:tcPr>
            <w:tcW w:w="704" w:type="dxa"/>
            <w:vMerge/>
          </w:tcPr>
          <w:p w14:paraId="430CB216"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59" w:type="dxa"/>
            <w:vMerge/>
          </w:tcPr>
          <w:p w14:paraId="5918C93C"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60" w:type="dxa"/>
            <w:vMerge/>
          </w:tcPr>
          <w:p w14:paraId="26ECFB6F" w14:textId="77777777" w:rsidR="007A3D18" w:rsidRPr="006E46DB" w:rsidRDefault="007A3D18" w:rsidP="007A3D18">
            <w:pPr>
              <w:pStyle w:val="paragraph"/>
              <w:spacing w:before="0" w:beforeAutospacing="0" w:after="0" w:afterAutospacing="0"/>
              <w:textAlignment w:val="baseline"/>
              <w:rPr>
                <w:sz w:val="20"/>
                <w:szCs w:val="20"/>
              </w:rPr>
            </w:pPr>
          </w:p>
        </w:tc>
        <w:tc>
          <w:tcPr>
            <w:tcW w:w="2409" w:type="dxa"/>
          </w:tcPr>
          <w:p w14:paraId="6C7695BB" w14:textId="682A191F"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Pasirinktų vykdomosios funkcijos komponentų (darbinės atminties, dėmesio valdymo, psichinio lankstumo) tobulinimo plano sudarymas</w:t>
            </w:r>
          </w:p>
        </w:tc>
        <w:tc>
          <w:tcPr>
            <w:tcW w:w="1276" w:type="dxa"/>
          </w:tcPr>
          <w:p w14:paraId="1C5B20EB" w14:textId="12FB5F3E"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1</w:t>
            </w:r>
          </w:p>
        </w:tc>
        <w:tc>
          <w:tcPr>
            <w:tcW w:w="1701" w:type="dxa"/>
            <w:vMerge/>
          </w:tcPr>
          <w:p w14:paraId="0693C96F"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842" w:type="dxa"/>
            <w:vMerge/>
          </w:tcPr>
          <w:p w14:paraId="6EA35674"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2268" w:type="dxa"/>
            <w:vMerge/>
          </w:tcPr>
          <w:p w14:paraId="0B3883A6"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24" w:type="dxa"/>
          </w:tcPr>
          <w:p w14:paraId="121F332D"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2C5E4B1B" w14:textId="77777777" w:rsidTr="008D12A9">
        <w:trPr>
          <w:trHeight w:val="573"/>
        </w:trPr>
        <w:tc>
          <w:tcPr>
            <w:tcW w:w="704" w:type="dxa"/>
            <w:vMerge/>
          </w:tcPr>
          <w:p w14:paraId="24E91FA9"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59" w:type="dxa"/>
            <w:vMerge/>
          </w:tcPr>
          <w:p w14:paraId="1E706838"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60" w:type="dxa"/>
            <w:vMerge/>
          </w:tcPr>
          <w:p w14:paraId="595AED4E" w14:textId="77777777" w:rsidR="007A3D18" w:rsidRPr="006E46DB" w:rsidRDefault="007A3D18" w:rsidP="007A3D18">
            <w:pPr>
              <w:pStyle w:val="paragraph"/>
              <w:spacing w:before="0" w:beforeAutospacing="0" w:after="0" w:afterAutospacing="0"/>
              <w:textAlignment w:val="baseline"/>
              <w:rPr>
                <w:sz w:val="20"/>
                <w:szCs w:val="20"/>
              </w:rPr>
            </w:pPr>
          </w:p>
        </w:tc>
        <w:tc>
          <w:tcPr>
            <w:tcW w:w="2409" w:type="dxa"/>
          </w:tcPr>
          <w:p w14:paraId="104EB5AF" w14:textId="14B17DFE"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Pasirinktų pratimų, strategijos argumentavimas</w:t>
            </w:r>
          </w:p>
        </w:tc>
        <w:tc>
          <w:tcPr>
            <w:tcW w:w="1276" w:type="dxa"/>
          </w:tcPr>
          <w:p w14:paraId="369CC714" w14:textId="11F12AC3"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1</w:t>
            </w:r>
          </w:p>
        </w:tc>
        <w:tc>
          <w:tcPr>
            <w:tcW w:w="1701" w:type="dxa"/>
            <w:vMerge/>
          </w:tcPr>
          <w:p w14:paraId="5FE9F590"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842" w:type="dxa"/>
            <w:vMerge/>
          </w:tcPr>
          <w:p w14:paraId="2D7E6D94"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2268" w:type="dxa"/>
            <w:vMerge/>
          </w:tcPr>
          <w:p w14:paraId="663E9F8E"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24" w:type="dxa"/>
          </w:tcPr>
          <w:p w14:paraId="0B7BEDCB"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3B7EAA8B" w14:textId="77777777" w:rsidTr="008D12A9">
        <w:trPr>
          <w:trHeight w:val="276"/>
        </w:trPr>
        <w:tc>
          <w:tcPr>
            <w:tcW w:w="704" w:type="dxa"/>
            <w:vMerge w:val="restart"/>
          </w:tcPr>
          <w:p w14:paraId="387413CA" w14:textId="77777777"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rStyle w:val="normaltextrun"/>
                <w:sz w:val="20"/>
                <w:szCs w:val="20"/>
              </w:rPr>
              <w:t>4.</w:t>
            </w:r>
          </w:p>
        </w:tc>
        <w:tc>
          <w:tcPr>
            <w:tcW w:w="1559" w:type="dxa"/>
            <w:vMerge w:val="restart"/>
          </w:tcPr>
          <w:p w14:paraId="58280313" w14:textId="5A23807A"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sz w:val="20"/>
                <w:szCs w:val="20"/>
              </w:rPr>
              <w:t>Judėjimo įgūdžių plėtojimas, savikontrolė ir įsivertinimas</w:t>
            </w:r>
          </w:p>
        </w:tc>
        <w:tc>
          <w:tcPr>
            <w:tcW w:w="1560" w:type="dxa"/>
            <w:vMerge w:val="restart"/>
          </w:tcPr>
          <w:p w14:paraId="120ACFD0" w14:textId="132395A0"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color w:val="000000"/>
                <w:sz w:val="20"/>
                <w:szCs w:val="20"/>
              </w:rPr>
              <w:t>Žaidimai: kūrybiškas prisitaikymas.</w:t>
            </w:r>
          </w:p>
        </w:tc>
        <w:tc>
          <w:tcPr>
            <w:tcW w:w="2409" w:type="dxa"/>
          </w:tcPr>
          <w:p w14:paraId="43D32538" w14:textId="60FE0895" w:rsidR="007A3D18" w:rsidRPr="006E46DB" w:rsidRDefault="007A3D18"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Tradiciniai, netradiciniai sportiniai žaidimai įvairiuose kontekstuose</w:t>
            </w:r>
          </w:p>
        </w:tc>
        <w:tc>
          <w:tcPr>
            <w:tcW w:w="1276" w:type="dxa"/>
          </w:tcPr>
          <w:p w14:paraId="1647BA33" w14:textId="5F114E14" w:rsidR="007A3D18" w:rsidRPr="006E46DB" w:rsidRDefault="007A3D18"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1</w:t>
            </w:r>
          </w:p>
        </w:tc>
        <w:tc>
          <w:tcPr>
            <w:tcW w:w="1701" w:type="dxa"/>
            <w:vMerge w:val="restart"/>
          </w:tcPr>
          <w:p w14:paraId="31F299B4" w14:textId="01D7C2B5"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color w:val="000000"/>
                <w:sz w:val="20"/>
                <w:szCs w:val="20"/>
              </w:rPr>
              <w:t xml:space="preserve">Savarankiškai žaidžia ir reflektuoja sportiniais, netradiciniais ir </w:t>
            </w:r>
            <w:proofErr w:type="spellStart"/>
            <w:r w:rsidRPr="006E46DB">
              <w:rPr>
                <w:color w:val="000000"/>
                <w:sz w:val="20"/>
                <w:szCs w:val="20"/>
              </w:rPr>
              <w:t>etnosporto</w:t>
            </w:r>
            <w:proofErr w:type="spellEnd"/>
            <w:r w:rsidRPr="006E46DB">
              <w:rPr>
                <w:color w:val="000000"/>
                <w:sz w:val="20"/>
                <w:szCs w:val="20"/>
              </w:rPr>
              <w:t xml:space="preserve"> žaidimais tobulinamus </w:t>
            </w:r>
            <w:r w:rsidRPr="006E46DB">
              <w:rPr>
                <w:color w:val="000000"/>
                <w:sz w:val="20"/>
                <w:szCs w:val="20"/>
              </w:rPr>
              <w:lastRenderedPageBreak/>
              <w:t>judėjimo gebėjimus (A4.3)</w:t>
            </w:r>
          </w:p>
        </w:tc>
        <w:tc>
          <w:tcPr>
            <w:tcW w:w="1842" w:type="dxa"/>
            <w:vMerge w:val="restart"/>
          </w:tcPr>
          <w:p w14:paraId="42FF6D53" w14:textId="5998239A"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rStyle w:val="normaltextrun"/>
                <w:sz w:val="20"/>
                <w:szCs w:val="20"/>
              </w:rPr>
              <w:lastRenderedPageBreak/>
              <w:t>Komunikavimo;</w:t>
            </w:r>
            <w:r w:rsidRPr="006E46DB">
              <w:rPr>
                <w:sz w:val="20"/>
                <w:szCs w:val="20"/>
              </w:rPr>
              <w:t xml:space="preserve"> </w:t>
            </w:r>
            <w:r w:rsidRPr="006E46DB">
              <w:rPr>
                <w:rStyle w:val="normaltextrun"/>
                <w:sz w:val="20"/>
                <w:szCs w:val="20"/>
              </w:rPr>
              <w:t>Kultūrinė; Kūrybiškumo; Pažinimo;</w:t>
            </w:r>
            <w:r w:rsidRPr="006E46DB">
              <w:rPr>
                <w:sz w:val="20"/>
                <w:szCs w:val="20"/>
              </w:rPr>
              <w:t xml:space="preserve"> </w:t>
            </w:r>
            <w:r w:rsidRPr="006E46DB">
              <w:rPr>
                <w:rStyle w:val="normaltextrun"/>
                <w:sz w:val="20"/>
                <w:szCs w:val="20"/>
              </w:rPr>
              <w:t>Socialinė, emocinė ir sveikos gyvensenos</w:t>
            </w:r>
          </w:p>
        </w:tc>
        <w:tc>
          <w:tcPr>
            <w:tcW w:w="2268" w:type="dxa"/>
            <w:vMerge w:val="restart"/>
          </w:tcPr>
          <w:p w14:paraId="71DA104D" w14:textId="77777777" w:rsidR="007A3D18" w:rsidRPr="008F0A60" w:rsidRDefault="007A3D18" w:rsidP="007A3D18">
            <w:pPr>
              <w:pStyle w:val="paragraph"/>
              <w:spacing w:before="0" w:beforeAutospacing="0" w:after="0" w:afterAutospacing="0"/>
              <w:textAlignment w:val="baseline"/>
              <w:rPr>
                <w:rStyle w:val="Hyperlink"/>
                <w:sz w:val="20"/>
                <w:szCs w:val="20"/>
                <w:lang w:val="en-LT"/>
              </w:rPr>
            </w:pPr>
            <w:r w:rsidRPr="008F0A60">
              <w:rPr>
                <w:color w:val="000000"/>
                <w:sz w:val="20"/>
                <w:szCs w:val="20"/>
              </w:rPr>
              <w:t xml:space="preserve">Juozas Kudirka, Lietuvos liaudies kultūros centras. </w:t>
            </w:r>
            <w:r w:rsidRPr="008F0A60">
              <w:rPr>
                <w:color w:val="000000"/>
                <w:sz w:val="20"/>
                <w:szCs w:val="20"/>
                <w:lang w:val="en-LT"/>
              </w:rPr>
              <w:t xml:space="preserve">Leidinys „Lietuvių sportiniai žaidimai“ </w:t>
            </w:r>
            <w:hyperlink r:id="rId15" w:history="1">
              <w:r w:rsidRPr="008F0A60">
                <w:rPr>
                  <w:rStyle w:val="Hyperlink"/>
                  <w:sz w:val="20"/>
                  <w:szCs w:val="20"/>
                  <w:lang w:val="en-LT"/>
                </w:rPr>
                <w:t>https://emokykla.lt/metodine-medziaga/medziaga/perziura/314?r=1</w:t>
              </w:r>
            </w:hyperlink>
            <w:r w:rsidRPr="008F0A60">
              <w:rPr>
                <w:rStyle w:val="Hyperlink"/>
                <w:sz w:val="20"/>
                <w:szCs w:val="20"/>
                <w:lang w:val="en-LT"/>
              </w:rPr>
              <w:t xml:space="preserve"> </w:t>
            </w:r>
            <w:r w:rsidRPr="008F0A60">
              <w:rPr>
                <w:sz w:val="20"/>
                <w:szCs w:val="20"/>
              </w:rPr>
              <w:t>*</w:t>
            </w:r>
          </w:p>
          <w:p w14:paraId="55B0463E" w14:textId="77777777" w:rsidR="007A3D18" w:rsidRDefault="007A3D18" w:rsidP="007A3D18">
            <w:pPr>
              <w:pStyle w:val="paragraph"/>
              <w:spacing w:before="0" w:beforeAutospacing="0" w:after="0" w:afterAutospacing="0"/>
              <w:textAlignment w:val="baseline"/>
              <w:rPr>
                <w:sz w:val="20"/>
                <w:szCs w:val="20"/>
              </w:rPr>
            </w:pPr>
            <w:r w:rsidRPr="008F0A60">
              <w:rPr>
                <w:color w:val="000000"/>
                <w:sz w:val="20"/>
                <w:szCs w:val="20"/>
              </w:rPr>
              <w:lastRenderedPageBreak/>
              <w:t xml:space="preserve">ir Romualdas Povilaitis, Lietuvių etninės kultūros draugija. </w:t>
            </w:r>
            <w:r w:rsidRPr="008F0A60">
              <w:rPr>
                <w:color w:val="000000"/>
                <w:sz w:val="20"/>
                <w:szCs w:val="20"/>
                <w:lang w:val="en-LT"/>
              </w:rPr>
              <w:t xml:space="preserve">Mokomoji priemonė „Lietuvių liaudies tradicinių judriųjų žaidimų vadovas“ </w:t>
            </w:r>
            <w:hyperlink r:id="rId16" w:history="1">
              <w:r w:rsidRPr="008F0A60">
                <w:rPr>
                  <w:rStyle w:val="Hyperlink"/>
                  <w:sz w:val="20"/>
                  <w:szCs w:val="20"/>
                  <w:lang w:val="en-LT"/>
                </w:rPr>
                <w:t>https://emokykla.lt/metodine-medziaga/medziaga/perziura/315?r=1</w:t>
              </w:r>
            </w:hyperlink>
            <w:r w:rsidRPr="008F0A60">
              <w:rPr>
                <w:rStyle w:val="Hyperlink"/>
                <w:sz w:val="20"/>
                <w:szCs w:val="20"/>
                <w:lang w:val="en-LT"/>
              </w:rPr>
              <w:t xml:space="preserve"> </w:t>
            </w:r>
            <w:r w:rsidRPr="008F0A60">
              <w:rPr>
                <w:sz w:val="20"/>
                <w:szCs w:val="20"/>
              </w:rPr>
              <w:t>*</w:t>
            </w:r>
          </w:p>
          <w:p w14:paraId="5C11E84F" w14:textId="6683A47E" w:rsidR="007A3D18" w:rsidRPr="006E46DB" w:rsidRDefault="007A3D18" w:rsidP="007A3D18">
            <w:pPr>
              <w:pStyle w:val="paragraph"/>
              <w:spacing w:before="0" w:beforeAutospacing="0" w:after="0" w:afterAutospacing="0"/>
              <w:textAlignment w:val="baseline"/>
              <w:rPr>
                <w:rStyle w:val="normaltextrun"/>
                <w:sz w:val="20"/>
                <w:szCs w:val="20"/>
              </w:rPr>
            </w:pPr>
            <w:r>
              <w:t xml:space="preserve">ir </w:t>
            </w:r>
            <w:proofErr w:type="spellStart"/>
            <w:r>
              <w:rPr>
                <w:rStyle w:val="normaltextrun"/>
                <w:sz w:val="20"/>
                <w:szCs w:val="20"/>
              </w:rPr>
              <w:t>Villages</w:t>
            </w:r>
            <w:proofErr w:type="spellEnd"/>
            <w:r>
              <w:rPr>
                <w:rStyle w:val="normaltextrun"/>
                <w:sz w:val="20"/>
                <w:szCs w:val="20"/>
              </w:rPr>
              <w:t xml:space="preserve"> </w:t>
            </w:r>
            <w:proofErr w:type="spellStart"/>
            <w:r>
              <w:rPr>
                <w:rStyle w:val="normaltextrun"/>
                <w:sz w:val="20"/>
                <w:szCs w:val="20"/>
              </w:rPr>
              <w:t>on</w:t>
            </w:r>
            <w:proofErr w:type="spellEnd"/>
            <w:r>
              <w:rPr>
                <w:rStyle w:val="normaltextrun"/>
                <w:sz w:val="20"/>
                <w:szCs w:val="20"/>
              </w:rPr>
              <w:t xml:space="preserve"> </w:t>
            </w:r>
            <w:proofErr w:type="spellStart"/>
            <w:r>
              <w:rPr>
                <w:rStyle w:val="normaltextrun"/>
                <w:sz w:val="20"/>
                <w:szCs w:val="20"/>
              </w:rPr>
              <w:t>move</w:t>
            </w:r>
            <w:proofErr w:type="spellEnd"/>
            <w:r>
              <w:rPr>
                <w:rStyle w:val="normaltextrun"/>
                <w:sz w:val="20"/>
                <w:szCs w:val="20"/>
              </w:rPr>
              <w:t xml:space="preserve"> Baltic. Žaidimų vadovas kūrybinėms dirbtuvėms: žaidimai ir užduotys </w:t>
            </w:r>
            <w:hyperlink r:id="rId17" w:history="1">
              <w:r w:rsidRPr="00BD57CF">
                <w:rPr>
                  <w:rStyle w:val="Hyperlink"/>
                  <w:sz w:val="20"/>
                  <w:szCs w:val="20"/>
                </w:rPr>
                <w:t>https://ec.europa.eu/programmes/erasmus-plus/project-result-content/d1b841db-b724-48c3-a779-58f4d770ad0c/LT%20VoMB_web.pdf</w:t>
              </w:r>
            </w:hyperlink>
            <w:r>
              <w:rPr>
                <w:rStyle w:val="normaltextrun"/>
                <w:sz w:val="20"/>
                <w:szCs w:val="20"/>
              </w:rPr>
              <w:t xml:space="preserve"> </w:t>
            </w:r>
            <w:r>
              <w:rPr>
                <w:rStyle w:val="Hyperlink"/>
                <w:color w:val="auto"/>
                <w:sz w:val="20"/>
                <w:szCs w:val="20"/>
                <w:u w:val="none"/>
                <w:lang w:val="en-US"/>
              </w:rPr>
              <w:t>*</w:t>
            </w:r>
          </w:p>
        </w:tc>
        <w:tc>
          <w:tcPr>
            <w:tcW w:w="1524" w:type="dxa"/>
          </w:tcPr>
          <w:p w14:paraId="360A12C4"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163ACCFC" w14:textId="77777777" w:rsidTr="008D12A9">
        <w:trPr>
          <w:trHeight w:val="276"/>
        </w:trPr>
        <w:tc>
          <w:tcPr>
            <w:tcW w:w="704" w:type="dxa"/>
            <w:vMerge/>
          </w:tcPr>
          <w:p w14:paraId="056158F6"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59" w:type="dxa"/>
            <w:vMerge/>
          </w:tcPr>
          <w:p w14:paraId="029E8D45"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60" w:type="dxa"/>
            <w:vMerge/>
          </w:tcPr>
          <w:p w14:paraId="179E3083" w14:textId="77777777" w:rsidR="007A3D18" w:rsidRPr="006E46DB" w:rsidRDefault="007A3D18" w:rsidP="007A3D18">
            <w:pPr>
              <w:pStyle w:val="paragraph"/>
              <w:spacing w:before="0" w:beforeAutospacing="0" w:after="0" w:afterAutospacing="0"/>
              <w:textAlignment w:val="baseline"/>
              <w:rPr>
                <w:sz w:val="20"/>
                <w:szCs w:val="20"/>
              </w:rPr>
            </w:pPr>
          </w:p>
        </w:tc>
        <w:tc>
          <w:tcPr>
            <w:tcW w:w="2409" w:type="dxa"/>
          </w:tcPr>
          <w:p w14:paraId="2AB7DE05" w14:textId="686882A4" w:rsidR="007A3D18" w:rsidRPr="006E46DB" w:rsidRDefault="007A3D18" w:rsidP="007A3D18">
            <w:pPr>
              <w:pStyle w:val="paragraph"/>
              <w:spacing w:before="0" w:beforeAutospacing="0" w:after="0" w:afterAutospacing="0"/>
              <w:textAlignment w:val="baseline"/>
              <w:rPr>
                <w:color w:val="000000"/>
                <w:sz w:val="20"/>
                <w:szCs w:val="20"/>
              </w:rPr>
            </w:pPr>
            <w:proofErr w:type="spellStart"/>
            <w:r w:rsidRPr="006E46DB">
              <w:rPr>
                <w:color w:val="000000"/>
                <w:sz w:val="20"/>
                <w:szCs w:val="20"/>
              </w:rPr>
              <w:t>Etnosporto</w:t>
            </w:r>
            <w:proofErr w:type="spellEnd"/>
            <w:r w:rsidRPr="006E46DB">
              <w:rPr>
                <w:color w:val="000000"/>
                <w:sz w:val="20"/>
                <w:szCs w:val="20"/>
              </w:rPr>
              <w:t xml:space="preserve"> žaidimai įvairiuose kontekstuose</w:t>
            </w:r>
          </w:p>
        </w:tc>
        <w:tc>
          <w:tcPr>
            <w:tcW w:w="1276" w:type="dxa"/>
          </w:tcPr>
          <w:p w14:paraId="6ACD3AC8" w14:textId="28C2C4D3"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1</w:t>
            </w:r>
          </w:p>
        </w:tc>
        <w:tc>
          <w:tcPr>
            <w:tcW w:w="1701" w:type="dxa"/>
            <w:vMerge/>
          </w:tcPr>
          <w:p w14:paraId="7F71ACF5"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842" w:type="dxa"/>
            <w:vMerge/>
          </w:tcPr>
          <w:p w14:paraId="47053C92"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2268" w:type="dxa"/>
            <w:vMerge/>
          </w:tcPr>
          <w:p w14:paraId="2EF199C3"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24" w:type="dxa"/>
          </w:tcPr>
          <w:p w14:paraId="05A496D3"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070373E0" w14:textId="77777777" w:rsidTr="008D12A9">
        <w:trPr>
          <w:trHeight w:val="276"/>
        </w:trPr>
        <w:tc>
          <w:tcPr>
            <w:tcW w:w="704" w:type="dxa"/>
            <w:vMerge/>
          </w:tcPr>
          <w:p w14:paraId="68D69917"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59" w:type="dxa"/>
            <w:vMerge/>
          </w:tcPr>
          <w:p w14:paraId="0BBBF461"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60" w:type="dxa"/>
            <w:vMerge/>
          </w:tcPr>
          <w:p w14:paraId="449AEBBB" w14:textId="77777777" w:rsidR="007A3D18" w:rsidRPr="006E46DB" w:rsidRDefault="007A3D18" w:rsidP="007A3D18">
            <w:pPr>
              <w:pStyle w:val="paragraph"/>
              <w:spacing w:before="0" w:beforeAutospacing="0" w:after="0" w:afterAutospacing="0"/>
              <w:textAlignment w:val="baseline"/>
              <w:rPr>
                <w:sz w:val="20"/>
                <w:szCs w:val="20"/>
              </w:rPr>
            </w:pPr>
          </w:p>
        </w:tc>
        <w:tc>
          <w:tcPr>
            <w:tcW w:w="2409" w:type="dxa"/>
          </w:tcPr>
          <w:p w14:paraId="06522B25" w14:textId="1AA05BFE"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Kūrybiškas prisitaikymas prie įvairių aplinkos sąlygų žaidžiant žaidimus</w:t>
            </w:r>
          </w:p>
        </w:tc>
        <w:tc>
          <w:tcPr>
            <w:tcW w:w="1276" w:type="dxa"/>
          </w:tcPr>
          <w:p w14:paraId="194DE57D" w14:textId="37FBA665"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1</w:t>
            </w:r>
          </w:p>
        </w:tc>
        <w:tc>
          <w:tcPr>
            <w:tcW w:w="1701" w:type="dxa"/>
            <w:vMerge/>
          </w:tcPr>
          <w:p w14:paraId="5BEB1057"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842" w:type="dxa"/>
            <w:vMerge/>
          </w:tcPr>
          <w:p w14:paraId="63DECDAB"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2268" w:type="dxa"/>
            <w:vMerge/>
          </w:tcPr>
          <w:p w14:paraId="758500D2"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24" w:type="dxa"/>
          </w:tcPr>
          <w:p w14:paraId="0A7D611E"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0896F2A2" w14:textId="77777777" w:rsidTr="008D12A9">
        <w:trPr>
          <w:trHeight w:val="276"/>
        </w:trPr>
        <w:tc>
          <w:tcPr>
            <w:tcW w:w="704" w:type="dxa"/>
            <w:vMerge/>
          </w:tcPr>
          <w:p w14:paraId="2A80FFCA"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59" w:type="dxa"/>
            <w:vMerge/>
          </w:tcPr>
          <w:p w14:paraId="31E1B0B1"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60" w:type="dxa"/>
            <w:vMerge/>
          </w:tcPr>
          <w:p w14:paraId="3A4434A4" w14:textId="77777777" w:rsidR="007A3D18" w:rsidRPr="006E46DB" w:rsidRDefault="007A3D18" w:rsidP="007A3D18">
            <w:pPr>
              <w:pStyle w:val="paragraph"/>
              <w:spacing w:before="0" w:beforeAutospacing="0" w:after="0" w:afterAutospacing="0"/>
              <w:textAlignment w:val="baseline"/>
              <w:rPr>
                <w:sz w:val="20"/>
                <w:szCs w:val="20"/>
              </w:rPr>
            </w:pPr>
          </w:p>
        </w:tc>
        <w:tc>
          <w:tcPr>
            <w:tcW w:w="2409" w:type="dxa"/>
          </w:tcPr>
          <w:p w14:paraId="65A45636" w14:textId="312DD3BB" w:rsidR="007A3D18" w:rsidRPr="006E46DB" w:rsidRDefault="007A3D18"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Prisitaikymas prie neįprastų kontekstų žaidimų metu</w:t>
            </w:r>
          </w:p>
        </w:tc>
        <w:tc>
          <w:tcPr>
            <w:tcW w:w="1276" w:type="dxa"/>
          </w:tcPr>
          <w:p w14:paraId="6C8C3F44" w14:textId="65B1B033" w:rsidR="007A3D18" w:rsidRPr="006E46DB" w:rsidRDefault="007A3D18"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1</w:t>
            </w:r>
          </w:p>
        </w:tc>
        <w:tc>
          <w:tcPr>
            <w:tcW w:w="1701" w:type="dxa"/>
            <w:vMerge/>
          </w:tcPr>
          <w:p w14:paraId="244377BE"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842" w:type="dxa"/>
            <w:vMerge/>
          </w:tcPr>
          <w:p w14:paraId="4B558B8A"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2268" w:type="dxa"/>
            <w:vMerge/>
          </w:tcPr>
          <w:p w14:paraId="2BD70CF8"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24" w:type="dxa"/>
          </w:tcPr>
          <w:p w14:paraId="741945C8"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384A34CD" w14:textId="77777777" w:rsidTr="008D12A9">
        <w:trPr>
          <w:trHeight w:val="291"/>
        </w:trPr>
        <w:tc>
          <w:tcPr>
            <w:tcW w:w="704" w:type="dxa"/>
            <w:vMerge w:val="restart"/>
          </w:tcPr>
          <w:p w14:paraId="21E6F6C3" w14:textId="77777777"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rStyle w:val="normaltextrun"/>
                <w:sz w:val="20"/>
                <w:szCs w:val="20"/>
              </w:rPr>
              <w:t>5.</w:t>
            </w:r>
          </w:p>
        </w:tc>
        <w:tc>
          <w:tcPr>
            <w:tcW w:w="1559" w:type="dxa"/>
            <w:vMerge w:val="restart"/>
          </w:tcPr>
          <w:p w14:paraId="34955C60" w14:textId="74F7D58D"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sz w:val="20"/>
                <w:szCs w:val="20"/>
              </w:rPr>
              <w:t>Judėjimo įgūdžių plėtojimas, savikontrolė ir įsivertinimas</w:t>
            </w:r>
          </w:p>
        </w:tc>
        <w:tc>
          <w:tcPr>
            <w:tcW w:w="1560" w:type="dxa"/>
            <w:vMerge w:val="restart"/>
          </w:tcPr>
          <w:p w14:paraId="610597EE" w14:textId="3EF31BC8"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color w:val="000000"/>
                <w:sz w:val="20"/>
                <w:szCs w:val="20"/>
              </w:rPr>
              <w:t>Išmaniosios technologijos</w:t>
            </w:r>
          </w:p>
        </w:tc>
        <w:tc>
          <w:tcPr>
            <w:tcW w:w="2409" w:type="dxa"/>
          </w:tcPr>
          <w:p w14:paraId="2EA2631F" w14:textId="3878D704" w:rsidR="007A3D18" w:rsidRPr="006E46DB" w:rsidRDefault="007A3D18"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Judėjimo gebėjimų tobulinimo planavimas</w:t>
            </w:r>
          </w:p>
        </w:tc>
        <w:tc>
          <w:tcPr>
            <w:tcW w:w="1276" w:type="dxa"/>
          </w:tcPr>
          <w:p w14:paraId="26C1780D" w14:textId="628F1D1A" w:rsidR="007A3D18" w:rsidRPr="006E46DB" w:rsidRDefault="007A3D18"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1</w:t>
            </w:r>
          </w:p>
        </w:tc>
        <w:tc>
          <w:tcPr>
            <w:tcW w:w="1701" w:type="dxa"/>
            <w:vMerge w:val="restart"/>
          </w:tcPr>
          <w:p w14:paraId="6A783A71" w14:textId="228569AA"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color w:val="000000"/>
                <w:sz w:val="20"/>
                <w:szCs w:val="20"/>
              </w:rPr>
              <w:t>Geba parengti pasirinkto judėjimo gebėjimo ugdymosi planą, taikant išmaniąsias technologijas ir įrenginius judesio kokybės savistabai ir savikontrolei (A5.3)</w:t>
            </w:r>
          </w:p>
        </w:tc>
        <w:tc>
          <w:tcPr>
            <w:tcW w:w="1842" w:type="dxa"/>
            <w:vMerge w:val="restart"/>
          </w:tcPr>
          <w:p w14:paraId="2166FF62" w14:textId="144DE94E"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rStyle w:val="normaltextrun"/>
                <w:sz w:val="20"/>
                <w:szCs w:val="20"/>
              </w:rPr>
              <w:t>Komunikavimo; Pažinimo;</w:t>
            </w:r>
            <w:r w:rsidRPr="006E46DB">
              <w:rPr>
                <w:sz w:val="20"/>
                <w:szCs w:val="20"/>
              </w:rPr>
              <w:t xml:space="preserve"> </w:t>
            </w:r>
            <w:r w:rsidRPr="006E46DB">
              <w:rPr>
                <w:rStyle w:val="normaltextrun"/>
                <w:sz w:val="20"/>
                <w:szCs w:val="20"/>
              </w:rPr>
              <w:t>Skaitmeninė</w:t>
            </w:r>
          </w:p>
        </w:tc>
        <w:tc>
          <w:tcPr>
            <w:tcW w:w="2268" w:type="dxa"/>
            <w:vMerge w:val="restart"/>
          </w:tcPr>
          <w:p w14:paraId="07600F86" w14:textId="0C4677F6" w:rsidR="007A3D18" w:rsidRPr="006E46DB" w:rsidRDefault="007A3D18" w:rsidP="007A3D18">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18" w:history="1">
              <w:r w:rsidRPr="00C2092F">
                <w:rPr>
                  <w:rStyle w:val="Hyperlink"/>
                  <w:sz w:val="20"/>
                  <w:szCs w:val="20"/>
                </w:rPr>
                <w:t>https://svietimas.vdu.lt/wp-content/uploads/2022/09/LT_Metodika_compressed.pdf</w:t>
              </w:r>
            </w:hyperlink>
            <w:r>
              <w:rPr>
                <w:sz w:val="20"/>
                <w:szCs w:val="20"/>
              </w:rPr>
              <w:t xml:space="preserve"> </w:t>
            </w:r>
            <w:r w:rsidRPr="007800C8">
              <w:rPr>
                <w:sz w:val="20"/>
                <w:szCs w:val="20"/>
              </w:rPr>
              <w:t>*</w:t>
            </w:r>
            <w:r>
              <w:rPr>
                <w:sz w:val="20"/>
                <w:szCs w:val="20"/>
              </w:rPr>
              <w:t xml:space="preserve"> </w:t>
            </w:r>
            <w:r>
              <w:rPr>
                <w:rStyle w:val="normaltextrun"/>
              </w:rPr>
              <w:t>i</w:t>
            </w:r>
            <w:r>
              <w:rPr>
                <w:rStyle w:val="normaltextrun"/>
                <w:sz w:val="20"/>
                <w:szCs w:val="20"/>
              </w:rPr>
              <w:t xml:space="preserve">r žaidimai </w:t>
            </w:r>
            <w:hyperlink r:id="rId19" w:history="1">
              <w:r w:rsidRPr="00C2092F">
                <w:rPr>
                  <w:rStyle w:val="Hyperlink"/>
                  <w:sz w:val="20"/>
                  <w:szCs w:val="20"/>
                </w:rPr>
                <w:t>https://www.youtube.com/playlist?list=PLCxrPrq8-iiV-Vw7Azn9v33csCtlEwyVv</w:t>
              </w:r>
            </w:hyperlink>
            <w:r>
              <w:rPr>
                <w:rStyle w:val="Hyperlink"/>
                <w:sz w:val="20"/>
                <w:szCs w:val="20"/>
              </w:rPr>
              <w:t xml:space="preserve"> </w:t>
            </w:r>
            <w:r w:rsidRPr="007800C8">
              <w:rPr>
                <w:sz w:val="20"/>
                <w:szCs w:val="20"/>
              </w:rPr>
              <w:t>*</w:t>
            </w:r>
          </w:p>
        </w:tc>
        <w:tc>
          <w:tcPr>
            <w:tcW w:w="1524" w:type="dxa"/>
          </w:tcPr>
          <w:p w14:paraId="0B402EA5"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721AF8D1" w14:textId="77777777" w:rsidTr="008D12A9">
        <w:trPr>
          <w:trHeight w:val="291"/>
        </w:trPr>
        <w:tc>
          <w:tcPr>
            <w:tcW w:w="704" w:type="dxa"/>
            <w:vMerge/>
          </w:tcPr>
          <w:p w14:paraId="5ED3DF69"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59" w:type="dxa"/>
            <w:vMerge/>
          </w:tcPr>
          <w:p w14:paraId="012EA38D"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60" w:type="dxa"/>
            <w:vMerge/>
          </w:tcPr>
          <w:p w14:paraId="75451AFB" w14:textId="77777777" w:rsidR="007A3D18" w:rsidRPr="006E46DB" w:rsidRDefault="007A3D18" w:rsidP="007A3D18">
            <w:pPr>
              <w:pStyle w:val="paragraph"/>
              <w:spacing w:before="0" w:beforeAutospacing="0" w:after="0" w:afterAutospacing="0"/>
              <w:textAlignment w:val="baseline"/>
              <w:rPr>
                <w:sz w:val="20"/>
                <w:szCs w:val="20"/>
              </w:rPr>
            </w:pPr>
          </w:p>
        </w:tc>
        <w:tc>
          <w:tcPr>
            <w:tcW w:w="2409" w:type="dxa"/>
          </w:tcPr>
          <w:p w14:paraId="77290951" w14:textId="275C4B35"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Mokymasis pasirengti planą judėjimo įgūdžio tobulinimui</w:t>
            </w:r>
          </w:p>
        </w:tc>
        <w:tc>
          <w:tcPr>
            <w:tcW w:w="1276" w:type="dxa"/>
          </w:tcPr>
          <w:p w14:paraId="7C5750A6" w14:textId="1ABE0526"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1</w:t>
            </w:r>
          </w:p>
        </w:tc>
        <w:tc>
          <w:tcPr>
            <w:tcW w:w="1701" w:type="dxa"/>
            <w:vMerge/>
          </w:tcPr>
          <w:p w14:paraId="5BD21337"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842" w:type="dxa"/>
            <w:vMerge/>
          </w:tcPr>
          <w:p w14:paraId="2538179F"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2268" w:type="dxa"/>
            <w:vMerge/>
          </w:tcPr>
          <w:p w14:paraId="73EF0527"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24" w:type="dxa"/>
          </w:tcPr>
          <w:p w14:paraId="33A59391"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6BCDE46B" w14:textId="77777777" w:rsidTr="008D12A9">
        <w:trPr>
          <w:trHeight w:val="291"/>
        </w:trPr>
        <w:tc>
          <w:tcPr>
            <w:tcW w:w="704" w:type="dxa"/>
            <w:vMerge/>
          </w:tcPr>
          <w:p w14:paraId="11D8738B"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59" w:type="dxa"/>
            <w:vMerge/>
          </w:tcPr>
          <w:p w14:paraId="37D55185"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60" w:type="dxa"/>
            <w:vMerge/>
          </w:tcPr>
          <w:p w14:paraId="0DA533BC" w14:textId="77777777" w:rsidR="007A3D18" w:rsidRPr="006E46DB" w:rsidRDefault="007A3D18" w:rsidP="007A3D18">
            <w:pPr>
              <w:pStyle w:val="paragraph"/>
              <w:spacing w:before="0" w:beforeAutospacing="0" w:after="0" w:afterAutospacing="0"/>
              <w:textAlignment w:val="baseline"/>
              <w:rPr>
                <w:sz w:val="20"/>
                <w:szCs w:val="20"/>
              </w:rPr>
            </w:pPr>
          </w:p>
        </w:tc>
        <w:tc>
          <w:tcPr>
            <w:tcW w:w="2409" w:type="dxa"/>
          </w:tcPr>
          <w:p w14:paraId="15BE73AA" w14:textId="343EE4EF"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Tikslingas išmaniųjų technologijų ar įrenginių taikymas judesio savistabai</w:t>
            </w:r>
          </w:p>
        </w:tc>
        <w:tc>
          <w:tcPr>
            <w:tcW w:w="1276" w:type="dxa"/>
          </w:tcPr>
          <w:p w14:paraId="4667F55B" w14:textId="4512ADF0"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1</w:t>
            </w:r>
          </w:p>
        </w:tc>
        <w:tc>
          <w:tcPr>
            <w:tcW w:w="1701" w:type="dxa"/>
            <w:vMerge/>
          </w:tcPr>
          <w:p w14:paraId="37A7D058"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842" w:type="dxa"/>
            <w:vMerge/>
          </w:tcPr>
          <w:p w14:paraId="3BF093D0"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2268" w:type="dxa"/>
            <w:vMerge w:val="restart"/>
          </w:tcPr>
          <w:p w14:paraId="17637638" w14:textId="182D15A4" w:rsidR="007A3D18" w:rsidRPr="006E46DB" w:rsidRDefault="007A3D18" w:rsidP="007A3D18">
            <w:pPr>
              <w:pStyle w:val="paragraph"/>
              <w:spacing w:before="0" w:beforeAutospacing="0" w:after="0" w:afterAutospacing="0"/>
              <w:textAlignment w:val="baseline"/>
              <w:rPr>
                <w:rStyle w:val="normaltextrun"/>
                <w:sz w:val="20"/>
                <w:szCs w:val="20"/>
              </w:rPr>
            </w:pPr>
            <w:r w:rsidRPr="00F828C7">
              <w:rPr>
                <w:sz w:val="20"/>
                <w:szCs w:val="20"/>
              </w:rPr>
              <w:t>Renata Rutkauskaitė, Lietuvos sporto universitetas</w:t>
            </w:r>
            <w:r>
              <w:rPr>
                <w:sz w:val="20"/>
                <w:szCs w:val="20"/>
              </w:rPr>
              <w:t xml:space="preserve">. </w:t>
            </w:r>
            <w:r w:rsidRPr="00395CE3">
              <w:rPr>
                <w:sz w:val="20"/>
                <w:szCs w:val="20"/>
                <w:lang w:val="en-LT"/>
              </w:rPr>
              <w:t>Įvairių technologijų ir inovacijų taikymas fiziniame ugdyme</w:t>
            </w:r>
            <w:r>
              <w:rPr>
                <w:sz w:val="20"/>
                <w:szCs w:val="20"/>
                <w:lang w:val="en-LT"/>
              </w:rPr>
              <w:t xml:space="preserve"> </w:t>
            </w:r>
            <w:hyperlink r:id="rId20" w:history="1">
              <w:r w:rsidRPr="00C2092F">
                <w:rPr>
                  <w:rStyle w:val="Hyperlink"/>
                  <w:sz w:val="20"/>
                  <w:szCs w:val="20"/>
                  <w:lang w:val="en-LT"/>
                </w:rPr>
                <w:t>https://emokykla.lt/meto</w:t>
              </w:r>
              <w:r w:rsidRPr="00C2092F">
                <w:rPr>
                  <w:rStyle w:val="Hyperlink"/>
                  <w:sz w:val="20"/>
                  <w:szCs w:val="20"/>
                  <w:lang w:val="en-LT"/>
                </w:rPr>
                <w:lastRenderedPageBreak/>
                <w:t>dine-medziaga/medziaga/perziura/316?r=1</w:t>
              </w:r>
            </w:hyperlink>
            <w:r>
              <w:rPr>
                <w:rStyle w:val="Hyperlink"/>
                <w:sz w:val="20"/>
                <w:szCs w:val="20"/>
                <w:lang w:val="en-LT"/>
              </w:rPr>
              <w:t xml:space="preserve"> </w:t>
            </w:r>
            <w:r w:rsidRPr="007800C8">
              <w:rPr>
                <w:sz w:val="20"/>
                <w:szCs w:val="20"/>
              </w:rPr>
              <w:t>*</w:t>
            </w:r>
          </w:p>
        </w:tc>
        <w:tc>
          <w:tcPr>
            <w:tcW w:w="1524" w:type="dxa"/>
          </w:tcPr>
          <w:p w14:paraId="5DBB0C26"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5752A108" w14:textId="77777777" w:rsidTr="008D12A9">
        <w:trPr>
          <w:trHeight w:val="291"/>
        </w:trPr>
        <w:tc>
          <w:tcPr>
            <w:tcW w:w="704" w:type="dxa"/>
            <w:vMerge/>
          </w:tcPr>
          <w:p w14:paraId="54C0DC2C"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59" w:type="dxa"/>
            <w:vMerge/>
          </w:tcPr>
          <w:p w14:paraId="05CB7534"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60" w:type="dxa"/>
            <w:vMerge/>
          </w:tcPr>
          <w:p w14:paraId="695C10F9" w14:textId="77777777" w:rsidR="007A3D18" w:rsidRPr="006E46DB" w:rsidRDefault="007A3D18" w:rsidP="007A3D18">
            <w:pPr>
              <w:pStyle w:val="paragraph"/>
              <w:spacing w:before="0" w:beforeAutospacing="0" w:after="0" w:afterAutospacing="0"/>
              <w:textAlignment w:val="baseline"/>
              <w:rPr>
                <w:sz w:val="20"/>
                <w:szCs w:val="20"/>
              </w:rPr>
            </w:pPr>
          </w:p>
        </w:tc>
        <w:tc>
          <w:tcPr>
            <w:tcW w:w="2409" w:type="dxa"/>
          </w:tcPr>
          <w:p w14:paraId="0C040C6F" w14:textId="53B6DA44"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Tikslingas išmaniųjų technologijų ar įrenginių taikymas judesio savikontrolei</w:t>
            </w:r>
          </w:p>
        </w:tc>
        <w:tc>
          <w:tcPr>
            <w:tcW w:w="1276" w:type="dxa"/>
          </w:tcPr>
          <w:p w14:paraId="125DA7FD" w14:textId="3DC46F11"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1</w:t>
            </w:r>
          </w:p>
        </w:tc>
        <w:tc>
          <w:tcPr>
            <w:tcW w:w="1701" w:type="dxa"/>
            <w:vMerge/>
          </w:tcPr>
          <w:p w14:paraId="28945028"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842" w:type="dxa"/>
            <w:vMerge/>
          </w:tcPr>
          <w:p w14:paraId="5CD3D20A"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2268" w:type="dxa"/>
            <w:vMerge/>
          </w:tcPr>
          <w:p w14:paraId="452DBCB9"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24" w:type="dxa"/>
          </w:tcPr>
          <w:p w14:paraId="06ADDF0D"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6997493D" w14:textId="77777777" w:rsidTr="008D12A9">
        <w:trPr>
          <w:trHeight w:val="276"/>
        </w:trPr>
        <w:tc>
          <w:tcPr>
            <w:tcW w:w="704" w:type="dxa"/>
            <w:vMerge w:val="restart"/>
          </w:tcPr>
          <w:p w14:paraId="17F8894C" w14:textId="77777777"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rStyle w:val="normaltextrun"/>
                <w:sz w:val="20"/>
                <w:szCs w:val="20"/>
              </w:rPr>
              <w:t>6.</w:t>
            </w:r>
          </w:p>
        </w:tc>
        <w:tc>
          <w:tcPr>
            <w:tcW w:w="1559" w:type="dxa"/>
            <w:vMerge w:val="restart"/>
          </w:tcPr>
          <w:p w14:paraId="34B7F6D6" w14:textId="67DED1F4"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sz w:val="20"/>
                <w:szCs w:val="20"/>
              </w:rPr>
              <w:t>Judėjimo įgūdžių plėtojimas, savikontrolė ir įsivertinimas</w:t>
            </w:r>
          </w:p>
        </w:tc>
        <w:tc>
          <w:tcPr>
            <w:tcW w:w="1560" w:type="dxa"/>
            <w:vMerge w:val="restart"/>
          </w:tcPr>
          <w:p w14:paraId="10853B7F" w14:textId="54DED85D"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color w:val="000000"/>
                <w:sz w:val="20"/>
                <w:szCs w:val="20"/>
              </w:rPr>
              <w:t>Kvėpavimo pratimai</w:t>
            </w:r>
          </w:p>
        </w:tc>
        <w:tc>
          <w:tcPr>
            <w:tcW w:w="2409" w:type="dxa"/>
          </w:tcPr>
          <w:p w14:paraId="6248431D" w14:textId="7B1F424F" w:rsidR="007A3D18" w:rsidRPr="006E46DB" w:rsidRDefault="007A3D18"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Dėmesį, kvėpavimą ir judesį apjungiančių fizinio aktyvumo formų mokymasis</w:t>
            </w:r>
          </w:p>
        </w:tc>
        <w:tc>
          <w:tcPr>
            <w:tcW w:w="1276" w:type="dxa"/>
          </w:tcPr>
          <w:p w14:paraId="0943906C" w14:textId="21EA4C53" w:rsidR="007A3D18" w:rsidRPr="006E46DB" w:rsidRDefault="007A3D18"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1</w:t>
            </w:r>
          </w:p>
        </w:tc>
        <w:tc>
          <w:tcPr>
            <w:tcW w:w="1701" w:type="dxa"/>
            <w:vMerge w:val="restart"/>
          </w:tcPr>
          <w:p w14:paraId="54C22AF8" w14:textId="08A479EC"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color w:val="000000"/>
                <w:sz w:val="20"/>
                <w:szCs w:val="20"/>
              </w:rPr>
              <w:t>Geba parinkti optimalius kvėpavimo būdus, padedančius prisitaikyti prie fizinio krūvio pobūdžio ir intensyvumo, reflektuoja įgytas patirtis (A6.3)</w:t>
            </w:r>
          </w:p>
        </w:tc>
        <w:tc>
          <w:tcPr>
            <w:tcW w:w="1842" w:type="dxa"/>
            <w:vMerge w:val="restart"/>
          </w:tcPr>
          <w:p w14:paraId="37F75D8A" w14:textId="1B5279C0"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rStyle w:val="normaltextrun"/>
                <w:sz w:val="20"/>
                <w:szCs w:val="20"/>
              </w:rPr>
              <w:t>Kūrybiškumo; Pažinimo;</w:t>
            </w:r>
            <w:r w:rsidRPr="006E46DB">
              <w:rPr>
                <w:sz w:val="20"/>
                <w:szCs w:val="20"/>
              </w:rPr>
              <w:t xml:space="preserve"> </w:t>
            </w:r>
            <w:r w:rsidRPr="006E46DB">
              <w:rPr>
                <w:rStyle w:val="normaltextrun"/>
                <w:sz w:val="20"/>
                <w:szCs w:val="20"/>
              </w:rPr>
              <w:t>Socialinė, emocinė ir sveikos gyvensenos</w:t>
            </w:r>
          </w:p>
        </w:tc>
        <w:tc>
          <w:tcPr>
            <w:tcW w:w="2268" w:type="dxa"/>
          </w:tcPr>
          <w:p w14:paraId="27CC3866" w14:textId="2668E418" w:rsidR="007A3D18" w:rsidRPr="006E46DB" w:rsidRDefault="007A3D18" w:rsidP="007A3D18">
            <w:pPr>
              <w:pStyle w:val="paragraph"/>
              <w:spacing w:before="0" w:beforeAutospacing="0" w:after="0" w:afterAutospacing="0"/>
              <w:textAlignment w:val="baseline"/>
              <w:rPr>
                <w:rStyle w:val="normaltextrun"/>
                <w:sz w:val="20"/>
                <w:szCs w:val="20"/>
              </w:rPr>
            </w:pPr>
            <w:r>
              <w:rPr>
                <w:rStyle w:val="normaltextrun"/>
                <w:sz w:val="20"/>
                <w:szCs w:val="20"/>
              </w:rPr>
              <w:t xml:space="preserve">Lietuvos sporto universitetas. Mokomės taisyklingai kvėpuoti </w:t>
            </w:r>
            <w:hyperlink r:id="rId21" w:history="1">
              <w:r w:rsidRPr="00C2092F">
                <w:rPr>
                  <w:rStyle w:val="Hyperlink"/>
                  <w:sz w:val="20"/>
                  <w:szCs w:val="20"/>
                </w:rPr>
                <w:t>https://youtu.be/ftiQ49hw0QE?si=JHE8LUsVRpdrAChP</w:t>
              </w:r>
            </w:hyperlink>
            <w:r>
              <w:rPr>
                <w:rStyle w:val="Hyperlink"/>
                <w:sz w:val="20"/>
                <w:szCs w:val="20"/>
              </w:rPr>
              <w:t xml:space="preserve"> </w:t>
            </w:r>
            <w:r w:rsidRPr="007800C8">
              <w:rPr>
                <w:sz w:val="20"/>
                <w:szCs w:val="20"/>
              </w:rPr>
              <w:t>*</w:t>
            </w:r>
          </w:p>
        </w:tc>
        <w:tc>
          <w:tcPr>
            <w:tcW w:w="1524" w:type="dxa"/>
          </w:tcPr>
          <w:p w14:paraId="609C5C8C"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27324D2D" w14:textId="77777777" w:rsidTr="008D12A9">
        <w:trPr>
          <w:trHeight w:val="276"/>
        </w:trPr>
        <w:tc>
          <w:tcPr>
            <w:tcW w:w="704" w:type="dxa"/>
            <w:vMerge/>
          </w:tcPr>
          <w:p w14:paraId="31BB790C"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59" w:type="dxa"/>
            <w:vMerge/>
          </w:tcPr>
          <w:p w14:paraId="001F8EFD" w14:textId="77777777" w:rsidR="007A3D18" w:rsidRPr="006E46DB" w:rsidRDefault="007A3D18" w:rsidP="007A3D18">
            <w:pPr>
              <w:pStyle w:val="paragraph"/>
              <w:spacing w:before="0" w:beforeAutospacing="0" w:after="0" w:afterAutospacing="0"/>
              <w:textAlignment w:val="baseline"/>
              <w:rPr>
                <w:sz w:val="20"/>
                <w:szCs w:val="20"/>
              </w:rPr>
            </w:pPr>
          </w:p>
        </w:tc>
        <w:tc>
          <w:tcPr>
            <w:tcW w:w="1560" w:type="dxa"/>
            <w:vMerge/>
          </w:tcPr>
          <w:p w14:paraId="55BD3A47" w14:textId="77777777" w:rsidR="007A3D18" w:rsidRPr="006E46DB" w:rsidRDefault="007A3D18" w:rsidP="007A3D18">
            <w:pPr>
              <w:pStyle w:val="paragraph"/>
              <w:spacing w:before="0" w:beforeAutospacing="0" w:after="0" w:afterAutospacing="0"/>
              <w:textAlignment w:val="baseline"/>
              <w:rPr>
                <w:color w:val="000000"/>
                <w:sz w:val="20"/>
                <w:szCs w:val="20"/>
              </w:rPr>
            </w:pPr>
          </w:p>
        </w:tc>
        <w:tc>
          <w:tcPr>
            <w:tcW w:w="2409" w:type="dxa"/>
          </w:tcPr>
          <w:p w14:paraId="5771A2BD" w14:textId="347EBF08"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Parasimpatinės nervų sistemos aktyvavimas</w:t>
            </w:r>
          </w:p>
        </w:tc>
        <w:tc>
          <w:tcPr>
            <w:tcW w:w="1276" w:type="dxa"/>
          </w:tcPr>
          <w:p w14:paraId="3D7D18EF" w14:textId="7D735631"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1</w:t>
            </w:r>
          </w:p>
        </w:tc>
        <w:tc>
          <w:tcPr>
            <w:tcW w:w="1701" w:type="dxa"/>
            <w:vMerge/>
          </w:tcPr>
          <w:p w14:paraId="3BF4E87A" w14:textId="77777777" w:rsidR="007A3D18" w:rsidRPr="006E46DB" w:rsidRDefault="007A3D18" w:rsidP="007A3D18">
            <w:pPr>
              <w:pStyle w:val="paragraph"/>
              <w:spacing w:before="0" w:beforeAutospacing="0" w:after="0" w:afterAutospacing="0"/>
              <w:textAlignment w:val="baseline"/>
              <w:rPr>
                <w:color w:val="000000"/>
                <w:sz w:val="20"/>
                <w:szCs w:val="20"/>
              </w:rPr>
            </w:pPr>
          </w:p>
        </w:tc>
        <w:tc>
          <w:tcPr>
            <w:tcW w:w="1842" w:type="dxa"/>
            <w:vMerge/>
          </w:tcPr>
          <w:p w14:paraId="3D876DFC"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2268" w:type="dxa"/>
            <w:vMerge w:val="restart"/>
          </w:tcPr>
          <w:p w14:paraId="0F9328FA" w14:textId="0D1AA9B3" w:rsidR="007A3D18" w:rsidRPr="006E46DB" w:rsidRDefault="007A3D18" w:rsidP="007A3D18">
            <w:pPr>
              <w:pStyle w:val="paragraph"/>
              <w:spacing w:before="0" w:beforeAutospacing="0" w:after="0" w:afterAutospacing="0"/>
              <w:textAlignment w:val="baseline"/>
              <w:rPr>
                <w:rStyle w:val="normaltextrun"/>
                <w:sz w:val="20"/>
                <w:szCs w:val="20"/>
              </w:rPr>
            </w:pPr>
            <w:r w:rsidRPr="009C6583">
              <w:rPr>
                <w:sz w:val="20"/>
                <w:lang w:val="en-LT"/>
              </w:rPr>
              <w:t xml:space="preserve">Meditacija </w:t>
            </w:r>
            <w:r w:rsidRPr="00F828C7">
              <w:rPr>
                <w:color w:val="000000"/>
                <w:sz w:val="20"/>
                <w:szCs w:val="20"/>
                <w:lang w:val="en-LT"/>
              </w:rPr>
              <w:t>„</w:t>
            </w:r>
            <w:r w:rsidRPr="009C6583">
              <w:rPr>
                <w:sz w:val="20"/>
                <w:lang w:val="en-LT"/>
              </w:rPr>
              <w:t>Kvėpavimo stebėjimas“  su dainuojančių dubenų garsais</w:t>
            </w:r>
            <w:r>
              <w:rPr>
                <w:sz w:val="20"/>
                <w:lang w:val="en-LT"/>
              </w:rPr>
              <w:t xml:space="preserve"> </w:t>
            </w:r>
            <w:hyperlink r:id="rId22" w:history="1">
              <w:r w:rsidRPr="00C2092F">
                <w:rPr>
                  <w:rStyle w:val="Hyperlink"/>
                  <w:sz w:val="20"/>
                  <w:lang w:val="en-LT"/>
                </w:rPr>
                <w:t>https://youtu.be/vDb_MboZ4iw?si=MjueVM1GFgKEh_OT</w:t>
              </w:r>
            </w:hyperlink>
            <w:r>
              <w:rPr>
                <w:sz w:val="20"/>
                <w:lang w:val="en-LT"/>
              </w:rPr>
              <w:t xml:space="preserve"> </w:t>
            </w:r>
            <w:r w:rsidRPr="007800C8">
              <w:rPr>
                <w:sz w:val="20"/>
                <w:szCs w:val="20"/>
              </w:rPr>
              <w:t>*</w:t>
            </w:r>
          </w:p>
        </w:tc>
        <w:tc>
          <w:tcPr>
            <w:tcW w:w="1524" w:type="dxa"/>
          </w:tcPr>
          <w:p w14:paraId="1B97BCCA"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4CE33264" w14:textId="77777777" w:rsidTr="008D12A9">
        <w:trPr>
          <w:trHeight w:val="276"/>
        </w:trPr>
        <w:tc>
          <w:tcPr>
            <w:tcW w:w="704" w:type="dxa"/>
            <w:vMerge/>
          </w:tcPr>
          <w:p w14:paraId="6BE195F4"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59" w:type="dxa"/>
            <w:vMerge/>
          </w:tcPr>
          <w:p w14:paraId="4842A7F4" w14:textId="77777777" w:rsidR="007A3D18" w:rsidRPr="006E46DB" w:rsidRDefault="007A3D18" w:rsidP="007A3D18">
            <w:pPr>
              <w:pStyle w:val="paragraph"/>
              <w:spacing w:before="0" w:beforeAutospacing="0" w:after="0" w:afterAutospacing="0"/>
              <w:textAlignment w:val="baseline"/>
              <w:rPr>
                <w:sz w:val="20"/>
                <w:szCs w:val="20"/>
              </w:rPr>
            </w:pPr>
          </w:p>
        </w:tc>
        <w:tc>
          <w:tcPr>
            <w:tcW w:w="1560" w:type="dxa"/>
            <w:vMerge/>
          </w:tcPr>
          <w:p w14:paraId="40320E49" w14:textId="77777777" w:rsidR="007A3D18" w:rsidRPr="006E46DB" w:rsidRDefault="007A3D18" w:rsidP="007A3D18">
            <w:pPr>
              <w:pStyle w:val="paragraph"/>
              <w:spacing w:before="0" w:beforeAutospacing="0" w:after="0" w:afterAutospacing="0"/>
              <w:textAlignment w:val="baseline"/>
              <w:rPr>
                <w:color w:val="000000"/>
                <w:sz w:val="20"/>
                <w:szCs w:val="20"/>
              </w:rPr>
            </w:pPr>
          </w:p>
        </w:tc>
        <w:tc>
          <w:tcPr>
            <w:tcW w:w="2409" w:type="dxa"/>
          </w:tcPr>
          <w:p w14:paraId="5B5AEDC5" w14:textId="45AD4033" w:rsidR="007A3D18" w:rsidRPr="006E46DB" w:rsidRDefault="007A3D18" w:rsidP="007A3D18">
            <w:pPr>
              <w:pStyle w:val="paragraph"/>
              <w:spacing w:before="0" w:beforeAutospacing="0" w:after="0" w:afterAutospacing="0"/>
              <w:textAlignment w:val="baseline"/>
              <w:rPr>
                <w:color w:val="FF0000"/>
                <w:sz w:val="20"/>
                <w:szCs w:val="20"/>
                <w:highlight w:val="yellow"/>
              </w:rPr>
            </w:pPr>
            <w:r w:rsidRPr="006E46DB">
              <w:rPr>
                <w:color w:val="000000"/>
                <w:sz w:val="20"/>
                <w:szCs w:val="20"/>
              </w:rPr>
              <w:t>Kvėpavimo pratimų taikymas simpatinės ir PNS aktyvumo subalansavimui</w:t>
            </w:r>
          </w:p>
        </w:tc>
        <w:tc>
          <w:tcPr>
            <w:tcW w:w="1276" w:type="dxa"/>
          </w:tcPr>
          <w:p w14:paraId="4A6083F2" w14:textId="56EFEBB2" w:rsidR="007A3D18" w:rsidRPr="006E46DB" w:rsidRDefault="007A3D18" w:rsidP="007A3D18">
            <w:pPr>
              <w:pStyle w:val="paragraph"/>
              <w:spacing w:before="0" w:beforeAutospacing="0" w:after="0" w:afterAutospacing="0"/>
              <w:textAlignment w:val="baseline"/>
              <w:rPr>
                <w:color w:val="FF0000"/>
                <w:sz w:val="20"/>
                <w:szCs w:val="20"/>
                <w:highlight w:val="yellow"/>
              </w:rPr>
            </w:pPr>
            <w:r w:rsidRPr="006E46DB">
              <w:rPr>
                <w:color w:val="000000"/>
                <w:sz w:val="20"/>
                <w:szCs w:val="20"/>
              </w:rPr>
              <w:t>1</w:t>
            </w:r>
          </w:p>
        </w:tc>
        <w:tc>
          <w:tcPr>
            <w:tcW w:w="1701" w:type="dxa"/>
            <w:vMerge/>
          </w:tcPr>
          <w:p w14:paraId="286B91B2" w14:textId="77777777" w:rsidR="007A3D18" w:rsidRPr="006E46DB" w:rsidRDefault="007A3D18" w:rsidP="007A3D18">
            <w:pPr>
              <w:pStyle w:val="paragraph"/>
              <w:spacing w:before="0" w:beforeAutospacing="0" w:after="0" w:afterAutospacing="0"/>
              <w:textAlignment w:val="baseline"/>
              <w:rPr>
                <w:color w:val="000000"/>
                <w:sz w:val="20"/>
                <w:szCs w:val="20"/>
              </w:rPr>
            </w:pPr>
          </w:p>
        </w:tc>
        <w:tc>
          <w:tcPr>
            <w:tcW w:w="1842" w:type="dxa"/>
            <w:vMerge/>
          </w:tcPr>
          <w:p w14:paraId="41C114EF"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2268" w:type="dxa"/>
            <w:vMerge/>
          </w:tcPr>
          <w:p w14:paraId="274CE24D"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24" w:type="dxa"/>
          </w:tcPr>
          <w:p w14:paraId="4B9276C5"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5B44FDD3" w14:textId="77777777" w:rsidTr="008D12A9">
        <w:trPr>
          <w:trHeight w:val="589"/>
        </w:trPr>
        <w:tc>
          <w:tcPr>
            <w:tcW w:w="704" w:type="dxa"/>
            <w:vMerge/>
          </w:tcPr>
          <w:p w14:paraId="43110377"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59" w:type="dxa"/>
            <w:vMerge/>
          </w:tcPr>
          <w:p w14:paraId="7EBEBD99" w14:textId="77777777" w:rsidR="007A3D18" w:rsidRPr="006E46DB" w:rsidRDefault="007A3D18" w:rsidP="007A3D18">
            <w:pPr>
              <w:pStyle w:val="paragraph"/>
              <w:spacing w:before="0" w:beforeAutospacing="0" w:after="0" w:afterAutospacing="0"/>
              <w:textAlignment w:val="baseline"/>
              <w:rPr>
                <w:sz w:val="20"/>
                <w:szCs w:val="20"/>
              </w:rPr>
            </w:pPr>
          </w:p>
        </w:tc>
        <w:tc>
          <w:tcPr>
            <w:tcW w:w="1560" w:type="dxa"/>
            <w:vMerge/>
          </w:tcPr>
          <w:p w14:paraId="767CA0D2" w14:textId="77777777" w:rsidR="007A3D18" w:rsidRPr="006E46DB" w:rsidRDefault="007A3D18" w:rsidP="007A3D18">
            <w:pPr>
              <w:pStyle w:val="paragraph"/>
              <w:spacing w:before="0" w:beforeAutospacing="0" w:after="0" w:afterAutospacing="0"/>
              <w:textAlignment w:val="baseline"/>
              <w:rPr>
                <w:color w:val="000000"/>
                <w:sz w:val="20"/>
                <w:szCs w:val="20"/>
              </w:rPr>
            </w:pPr>
          </w:p>
        </w:tc>
        <w:tc>
          <w:tcPr>
            <w:tcW w:w="2409" w:type="dxa"/>
          </w:tcPr>
          <w:p w14:paraId="26329D70" w14:textId="0D1C049A" w:rsidR="007A3D18" w:rsidRPr="006E46DB" w:rsidRDefault="007A3D18" w:rsidP="007A3D18">
            <w:pPr>
              <w:pStyle w:val="paragraph"/>
              <w:spacing w:before="0" w:beforeAutospacing="0" w:after="0" w:afterAutospacing="0"/>
              <w:textAlignment w:val="baseline"/>
              <w:rPr>
                <w:color w:val="FF0000"/>
                <w:sz w:val="20"/>
                <w:szCs w:val="20"/>
                <w:highlight w:val="yellow"/>
              </w:rPr>
            </w:pPr>
            <w:r w:rsidRPr="006E46DB">
              <w:rPr>
                <w:color w:val="000000"/>
                <w:sz w:val="20"/>
                <w:szCs w:val="20"/>
              </w:rPr>
              <w:t>Optimalus prisitaikymas prie fizinio krūvio pobūdžio ir intensyvumo</w:t>
            </w:r>
          </w:p>
        </w:tc>
        <w:tc>
          <w:tcPr>
            <w:tcW w:w="1276" w:type="dxa"/>
          </w:tcPr>
          <w:p w14:paraId="7ECEA2FB" w14:textId="3BAADAA4" w:rsidR="007A3D18" w:rsidRPr="006E46DB" w:rsidRDefault="007A3D18" w:rsidP="007A3D18">
            <w:pPr>
              <w:pStyle w:val="paragraph"/>
              <w:spacing w:before="0" w:beforeAutospacing="0" w:after="0" w:afterAutospacing="0"/>
              <w:textAlignment w:val="baseline"/>
              <w:rPr>
                <w:color w:val="FF0000"/>
                <w:sz w:val="20"/>
                <w:szCs w:val="20"/>
                <w:highlight w:val="yellow"/>
              </w:rPr>
            </w:pPr>
            <w:r w:rsidRPr="006E46DB">
              <w:rPr>
                <w:color w:val="000000"/>
                <w:sz w:val="20"/>
                <w:szCs w:val="20"/>
              </w:rPr>
              <w:t>1</w:t>
            </w:r>
          </w:p>
        </w:tc>
        <w:tc>
          <w:tcPr>
            <w:tcW w:w="1701" w:type="dxa"/>
            <w:vMerge/>
          </w:tcPr>
          <w:p w14:paraId="7C19BD55" w14:textId="77777777" w:rsidR="007A3D18" w:rsidRPr="006E46DB" w:rsidRDefault="007A3D18" w:rsidP="007A3D18">
            <w:pPr>
              <w:pStyle w:val="paragraph"/>
              <w:spacing w:before="0" w:beforeAutospacing="0" w:after="0" w:afterAutospacing="0"/>
              <w:textAlignment w:val="baseline"/>
              <w:rPr>
                <w:color w:val="000000"/>
                <w:sz w:val="20"/>
                <w:szCs w:val="20"/>
              </w:rPr>
            </w:pPr>
          </w:p>
        </w:tc>
        <w:tc>
          <w:tcPr>
            <w:tcW w:w="1842" w:type="dxa"/>
            <w:vMerge/>
          </w:tcPr>
          <w:p w14:paraId="02815620"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2268" w:type="dxa"/>
          </w:tcPr>
          <w:p w14:paraId="36D1C0D9" w14:textId="411225DF" w:rsidR="007A3D18" w:rsidRPr="006E46DB" w:rsidRDefault="007A3D18" w:rsidP="007A3D18">
            <w:pPr>
              <w:pStyle w:val="paragraph"/>
              <w:spacing w:before="0" w:beforeAutospacing="0" w:after="0" w:afterAutospacing="0"/>
              <w:textAlignment w:val="baseline"/>
              <w:rPr>
                <w:rStyle w:val="normaltextrun"/>
                <w:sz w:val="20"/>
                <w:szCs w:val="20"/>
              </w:rPr>
            </w:pPr>
            <w:r>
              <w:rPr>
                <w:color w:val="000000"/>
                <w:sz w:val="20"/>
                <w:szCs w:val="20"/>
              </w:rPr>
              <w:t xml:space="preserve">Lietuvos sporto universitetas. </w:t>
            </w:r>
            <w:r w:rsidRPr="009A52A9">
              <w:rPr>
                <w:color w:val="000000"/>
                <w:sz w:val="20"/>
                <w:szCs w:val="20"/>
              </w:rPr>
              <w:t xml:space="preserve">Kvėpavimo pratimai stovint </w:t>
            </w:r>
            <w:hyperlink r:id="rId23" w:history="1">
              <w:r w:rsidRPr="00C2092F">
                <w:rPr>
                  <w:rStyle w:val="Hyperlink"/>
                  <w:sz w:val="20"/>
                  <w:szCs w:val="20"/>
                </w:rPr>
                <w:t>https://youtu.be/8orjc6VS6i8?si=B_rPFV3oruAtsOH6</w:t>
              </w:r>
            </w:hyperlink>
            <w:r>
              <w:rPr>
                <w:rStyle w:val="Hyperlink"/>
                <w:sz w:val="20"/>
                <w:szCs w:val="20"/>
              </w:rPr>
              <w:t xml:space="preserve"> </w:t>
            </w:r>
            <w:r w:rsidRPr="007800C8">
              <w:rPr>
                <w:sz w:val="20"/>
                <w:szCs w:val="20"/>
              </w:rPr>
              <w:t>*</w:t>
            </w:r>
          </w:p>
        </w:tc>
        <w:tc>
          <w:tcPr>
            <w:tcW w:w="1524" w:type="dxa"/>
          </w:tcPr>
          <w:p w14:paraId="27E019A8"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20273098" w14:textId="77777777" w:rsidTr="008D12A9">
        <w:trPr>
          <w:trHeight w:val="276"/>
        </w:trPr>
        <w:tc>
          <w:tcPr>
            <w:tcW w:w="704" w:type="dxa"/>
            <w:vMerge w:val="restart"/>
          </w:tcPr>
          <w:p w14:paraId="00CA5F8C" w14:textId="77777777"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rStyle w:val="normaltextrun"/>
                <w:sz w:val="20"/>
                <w:szCs w:val="20"/>
              </w:rPr>
              <w:t>7.</w:t>
            </w:r>
          </w:p>
        </w:tc>
        <w:tc>
          <w:tcPr>
            <w:tcW w:w="1559" w:type="dxa"/>
            <w:vMerge w:val="restart"/>
          </w:tcPr>
          <w:p w14:paraId="6EC033CE" w14:textId="030D468C"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color w:val="000000"/>
                <w:sz w:val="20"/>
                <w:szCs w:val="20"/>
              </w:rPr>
              <w:t>Fizinių ypatybių lavinimas ir sveikatingumo plėtojimas</w:t>
            </w:r>
          </w:p>
        </w:tc>
        <w:tc>
          <w:tcPr>
            <w:tcW w:w="1560" w:type="dxa"/>
            <w:vMerge w:val="restart"/>
            <w:tcBorders>
              <w:top w:val="single" w:sz="4" w:space="0" w:color="auto"/>
              <w:left w:val="single" w:sz="4" w:space="0" w:color="auto"/>
              <w:right w:val="single" w:sz="4" w:space="0" w:color="auto"/>
            </w:tcBorders>
            <w:shd w:val="clear" w:color="auto" w:fill="auto"/>
          </w:tcPr>
          <w:p w14:paraId="5E905DA5" w14:textId="61834994" w:rsidR="007A3D18" w:rsidRPr="006E46DB" w:rsidRDefault="007A3D18" w:rsidP="007A3D18">
            <w:pPr>
              <w:pStyle w:val="paragraph"/>
              <w:spacing w:before="0" w:beforeAutospacing="0" w:after="0" w:afterAutospacing="0"/>
              <w:textAlignment w:val="baseline"/>
              <w:rPr>
                <w:sz w:val="20"/>
                <w:szCs w:val="20"/>
              </w:rPr>
            </w:pPr>
            <w:r w:rsidRPr="006E46DB">
              <w:rPr>
                <w:color w:val="000000"/>
                <w:sz w:val="20"/>
                <w:szCs w:val="20"/>
              </w:rPr>
              <w:t>Fiziniam krūviui adaptuota pramankšta</w:t>
            </w:r>
          </w:p>
        </w:tc>
        <w:tc>
          <w:tcPr>
            <w:tcW w:w="2409" w:type="dxa"/>
          </w:tcPr>
          <w:p w14:paraId="63657940" w14:textId="4077B622" w:rsidR="007A3D18" w:rsidRPr="006E46DB" w:rsidRDefault="007A3D18"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Savarankiškai atliekama pramankšta, paruošianti kaulų-raumenų sistemą diferencijuotam jėgos treniravimui</w:t>
            </w:r>
          </w:p>
        </w:tc>
        <w:tc>
          <w:tcPr>
            <w:tcW w:w="1276" w:type="dxa"/>
          </w:tcPr>
          <w:p w14:paraId="46E9852F" w14:textId="63EF58D3" w:rsidR="007A3D18" w:rsidRPr="006E46DB" w:rsidRDefault="007A3D18"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1</w:t>
            </w:r>
          </w:p>
        </w:tc>
        <w:tc>
          <w:tcPr>
            <w:tcW w:w="1701" w:type="dxa"/>
            <w:vMerge w:val="restart"/>
          </w:tcPr>
          <w:p w14:paraId="35C3588F" w14:textId="2780C5B8"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Geba parengti kaulų-raumenų jėgos individualaus stiprinimo planą, remdamasis savistabos duomenimis ir dalyko žiniomis (B1.3)</w:t>
            </w:r>
          </w:p>
        </w:tc>
        <w:tc>
          <w:tcPr>
            <w:tcW w:w="1842" w:type="dxa"/>
            <w:vMerge w:val="restart"/>
          </w:tcPr>
          <w:p w14:paraId="22293633" w14:textId="07E305D7"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rStyle w:val="normaltextrun"/>
                <w:sz w:val="20"/>
                <w:szCs w:val="20"/>
              </w:rPr>
              <w:t>Komunikavimo; Kūrybiškumo; Pažinimo;</w:t>
            </w:r>
            <w:r w:rsidRPr="006E46DB">
              <w:rPr>
                <w:sz w:val="20"/>
                <w:szCs w:val="20"/>
              </w:rPr>
              <w:t xml:space="preserve"> </w:t>
            </w:r>
            <w:r w:rsidRPr="006E46DB">
              <w:rPr>
                <w:rStyle w:val="normaltextrun"/>
                <w:sz w:val="20"/>
                <w:szCs w:val="20"/>
              </w:rPr>
              <w:t>Socialinė, emocinė ir sveikos gyvensenos</w:t>
            </w:r>
          </w:p>
        </w:tc>
        <w:tc>
          <w:tcPr>
            <w:tcW w:w="2268" w:type="dxa"/>
          </w:tcPr>
          <w:p w14:paraId="22110A9C" w14:textId="59291B70" w:rsidR="007A3D18" w:rsidRPr="006E46DB" w:rsidRDefault="007A3D18" w:rsidP="007A3D18">
            <w:pPr>
              <w:pStyle w:val="paragraph"/>
              <w:spacing w:before="0" w:beforeAutospacing="0" w:after="0" w:afterAutospacing="0"/>
              <w:textAlignment w:val="baseline"/>
              <w:rPr>
                <w:rStyle w:val="normaltextrun"/>
                <w:sz w:val="20"/>
                <w:szCs w:val="20"/>
              </w:rPr>
            </w:pPr>
            <w:r>
              <w:rPr>
                <w:rStyle w:val="normaltextrun"/>
                <w:sz w:val="20"/>
                <w:szCs w:val="20"/>
              </w:rPr>
              <w:t xml:space="preserve">Lietuvos sporto informacijos centras. Mankštinkimės savarankiškai </w:t>
            </w:r>
            <w:hyperlink r:id="rId24" w:history="1">
              <w:r w:rsidRPr="00D10800">
                <w:rPr>
                  <w:rStyle w:val="Hyperlink"/>
                  <w:sz w:val="20"/>
                  <w:szCs w:val="20"/>
                </w:rPr>
                <w:t>https://kksd.lrv.lt/uploads/kksd/documents/files/Leidiniai/mankstinkimes_savarankiskai.pdf</w:t>
              </w:r>
            </w:hyperlink>
            <w:r>
              <w:rPr>
                <w:rStyle w:val="normaltextrun"/>
                <w:sz w:val="20"/>
                <w:szCs w:val="20"/>
              </w:rPr>
              <w:t xml:space="preserve"> </w:t>
            </w:r>
            <w:r w:rsidRPr="007800C8">
              <w:rPr>
                <w:sz w:val="20"/>
                <w:szCs w:val="20"/>
              </w:rPr>
              <w:t>*</w:t>
            </w:r>
          </w:p>
        </w:tc>
        <w:tc>
          <w:tcPr>
            <w:tcW w:w="1524" w:type="dxa"/>
          </w:tcPr>
          <w:p w14:paraId="02D0D279"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784E8293" w14:textId="77777777" w:rsidTr="008D12A9">
        <w:trPr>
          <w:trHeight w:val="276"/>
        </w:trPr>
        <w:tc>
          <w:tcPr>
            <w:tcW w:w="704" w:type="dxa"/>
            <w:vMerge/>
          </w:tcPr>
          <w:p w14:paraId="2DCD356C"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59" w:type="dxa"/>
            <w:vMerge/>
          </w:tcPr>
          <w:p w14:paraId="34874E45" w14:textId="77777777" w:rsidR="007A3D18" w:rsidRPr="006E46DB" w:rsidRDefault="007A3D18" w:rsidP="007A3D18">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45D28555" w14:textId="77777777" w:rsidR="007A3D18" w:rsidRPr="006E46DB" w:rsidRDefault="007A3D18" w:rsidP="007A3D18">
            <w:pPr>
              <w:pStyle w:val="paragraph"/>
              <w:spacing w:before="0" w:beforeAutospacing="0" w:after="0" w:afterAutospacing="0"/>
              <w:textAlignment w:val="baseline"/>
              <w:rPr>
                <w:color w:val="000000"/>
                <w:sz w:val="20"/>
                <w:szCs w:val="20"/>
              </w:rPr>
            </w:pPr>
          </w:p>
        </w:tc>
        <w:tc>
          <w:tcPr>
            <w:tcW w:w="2409" w:type="dxa"/>
          </w:tcPr>
          <w:p w14:paraId="3851E6AB" w14:textId="702F81CC"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Mokymasis parengti jėgos treniravimo planus (sudaryti pratimų kompleksus) atskiroms raumenų grupėms, pasirenkant optimalius jėgos treniravimo būdus</w:t>
            </w:r>
          </w:p>
        </w:tc>
        <w:tc>
          <w:tcPr>
            <w:tcW w:w="1276" w:type="dxa"/>
          </w:tcPr>
          <w:p w14:paraId="390B1154" w14:textId="69936592"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1</w:t>
            </w:r>
          </w:p>
        </w:tc>
        <w:tc>
          <w:tcPr>
            <w:tcW w:w="1701" w:type="dxa"/>
            <w:vMerge/>
          </w:tcPr>
          <w:p w14:paraId="5B4A1F5B" w14:textId="77777777" w:rsidR="007A3D18" w:rsidRPr="006E46DB" w:rsidRDefault="007A3D18" w:rsidP="007A3D18">
            <w:pPr>
              <w:pStyle w:val="paragraph"/>
              <w:spacing w:before="0" w:beforeAutospacing="0" w:after="0" w:afterAutospacing="0"/>
              <w:textAlignment w:val="baseline"/>
              <w:rPr>
                <w:color w:val="000000"/>
                <w:sz w:val="20"/>
                <w:szCs w:val="20"/>
              </w:rPr>
            </w:pPr>
          </w:p>
        </w:tc>
        <w:tc>
          <w:tcPr>
            <w:tcW w:w="1842" w:type="dxa"/>
            <w:vMerge/>
          </w:tcPr>
          <w:p w14:paraId="45A1BCC0"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2268" w:type="dxa"/>
          </w:tcPr>
          <w:p w14:paraId="68D2F1A8" w14:textId="6272497E" w:rsidR="007A3D18" w:rsidRPr="006E46DB" w:rsidRDefault="007A3D18" w:rsidP="007A3D18">
            <w:pPr>
              <w:pStyle w:val="paragraph"/>
              <w:spacing w:before="0" w:beforeAutospacing="0" w:after="0" w:afterAutospacing="0"/>
              <w:textAlignment w:val="baseline"/>
              <w:rPr>
                <w:rStyle w:val="normaltextrun"/>
                <w:sz w:val="20"/>
                <w:szCs w:val="20"/>
              </w:rPr>
            </w:pPr>
            <w:r>
              <w:rPr>
                <w:rStyle w:val="normaltextrun"/>
                <w:sz w:val="20"/>
                <w:szCs w:val="20"/>
              </w:rPr>
              <w:t xml:space="preserve">Karaliaus Mindaugo profesinio mokymo centras. Jėgos pratimai – naudingi sveikatai ir gerai savijautai </w:t>
            </w:r>
            <w:hyperlink r:id="rId25" w:history="1">
              <w:r w:rsidRPr="00BD57CF">
                <w:rPr>
                  <w:rStyle w:val="Hyperlink"/>
                  <w:sz w:val="20"/>
                  <w:szCs w:val="20"/>
                </w:rPr>
                <w:t>https://youtu.be/I3KrJyoWQVE?si=25pB0926pii7mxUc</w:t>
              </w:r>
            </w:hyperlink>
            <w:r>
              <w:rPr>
                <w:rStyle w:val="normaltextrun"/>
                <w:sz w:val="20"/>
                <w:szCs w:val="20"/>
              </w:rPr>
              <w:t xml:space="preserve"> </w:t>
            </w:r>
            <w:r w:rsidRPr="008F0A60">
              <w:rPr>
                <w:sz w:val="20"/>
                <w:szCs w:val="20"/>
              </w:rPr>
              <w:t>*</w:t>
            </w:r>
          </w:p>
        </w:tc>
        <w:tc>
          <w:tcPr>
            <w:tcW w:w="1524" w:type="dxa"/>
          </w:tcPr>
          <w:p w14:paraId="7F8DA70C"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5FCBEF13" w14:textId="77777777" w:rsidTr="008D12A9">
        <w:trPr>
          <w:trHeight w:val="276"/>
        </w:trPr>
        <w:tc>
          <w:tcPr>
            <w:tcW w:w="704" w:type="dxa"/>
            <w:vMerge/>
          </w:tcPr>
          <w:p w14:paraId="76F42DF8"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59" w:type="dxa"/>
            <w:vMerge/>
          </w:tcPr>
          <w:p w14:paraId="10948AF1" w14:textId="77777777" w:rsidR="007A3D18" w:rsidRPr="006E46DB" w:rsidRDefault="007A3D18" w:rsidP="007A3D18">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2DA2FF2B" w14:textId="77777777" w:rsidR="007A3D18" w:rsidRPr="006E46DB" w:rsidRDefault="007A3D18" w:rsidP="007A3D18">
            <w:pPr>
              <w:pStyle w:val="paragraph"/>
              <w:spacing w:before="0" w:beforeAutospacing="0" w:after="0" w:afterAutospacing="0"/>
              <w:textAlignment w:val="baseline"/>
              <w:rPr>
                <w:color w:val="000000"/>
                <w:sz w:val="20"/>
                <w:szCs w:val="20"/>
              </w:rPr>
            </w:pPr>
          </w:p>
        </w:tc>
        <w:tc>
          <w:tcPr>
            <w:tcW w:w="2409" w:type="dxa"/>
          </w:tcPr>
          <w:p w14:paraId="6123D043" w14:textId="56AC729F"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Tinkamas intensyvumas pagal individualias fizines ypatybes ir griaučių-raumenų sistemos funkcionavimo įsivertinimą</w:t>
            </w:r>
          </w:p>
        </w:tc>
        <w:tc>
          <w:tcPr>
            <w:tcW w:w="1276" w:type="dxa"/>
          </w:tcPr>
          <w:p w14:paraId="35F98AA9" w14:textId="30B61CC6"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1</w:t>
            </w:r>
          </w:p>
        </w:tc>
        <w:tc>
          <w:tcPr>
            <w:tcW w:w="1701" w:type="dxa"/>
            <w:vMerge/>
          </w:tcPr>
          <w:p w14:paraId="304CD231" w14:textId="77777777" w:rsidR="007A3D18" w:rsidRPr="006E46DB" w:rsidRDefault="007A3D18" w:rsidP="007A3D18">
            <w:pPr>
              <w:pStyle w:val="paragraph"/>
              <w:spacing w:before="0" w:beforeAutospacing="0" w:after="0" w:afterAutospacing="0"/>
              <w:textAlignment w:val="baseline"/>
              <w:rPr>
                <w:color w:val="000000"/>
                <w:sz w:val="20"/>
                <w:szCs w:val="20"/>
              </w:rPr>
            </w:pPr>
          </w:p>
        </w:tc>
        <w:tc>
          <w:tcPr>
            <w:tcW w:w="1842" w:type="dxa"/>
            <w:vMerge/>
          </w:tcPr>
          <w:p w14:paraId="0E286D55"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2268" w:type="dxa"/>
          </w:tcPr>
          <w:p w14:paraId="3FF70CF4" w14:textId="55886C2F" w:rsidR="007A3D18" w:rsidRPr="006E46DB" w:rsidRDefault="007A3D18" w:rsidP="007A3D18">
            <w:pPr>
              <w:pStyle w:val="paragraph"/>
              <w:spacing w:before="0" w:beforeAutospacing="0" w:after="0" w:afterAutospacing="0"/>
              <w:textAlignment w:val="baseline"/>
              <w:rPr>
                <w:rStyle w:val="normaltextrun"/>
                <w:sz w:val="20"/>
                <w:szCs w:val="20"/>
              </w:rPr>
            </w:pPr>
            <w:r>
              <w:rPr>
                <w:rStyle w:val="normaltextrun"/>
                <w:sz w:val="20"/>
                <w:szCs w:val="20"/>
              </w:rPr>
              <w:t xml:space="preserve">Šiaulių rajono savivaldybės Visuomenės sveikatos biuras. Fizinio aktyvumo intensyvumas. Kaip įsivertinti? </w:t>
            </w:r>
            <w:hyperlink r:id="rId26" w:history="1">
              <w:r w:rsidRPr="00D10800">
                <w:rPr>
                  <w:rStyle w:val="Hyperlink"/>
                  <w:sz w:val="20"/>
                  <w:szCs w:val="20"/>
                </w:rPr>
                <w:t>https://siauliurvsb.lt/2021/02/03/fizinio-aktyvumo-intensyvumas-kaip-isivertinti/</w:t>
              </w:r>
            </w:hyperlink>
            <w:r>
              <w:rPr>
                <w:rStyle w:val="normaltextrun"/>
                <w:sz w:val="20"/>
                <w:szCs w:val="20"/>
              </w:rPr>
              <w:t xml:space="preserve"> </w:t>
            </w:r>
            <w:r w:rsidRPr="008F0A60">
              <w:rPr>
                <w:sz w:val="20"/>
                <w:szCs w:val="20"/>
              </w:rPr>
              <w:t>*</w:t>
            </w:r>
          </w:p>
        </w:tc>
        <w:tc>
          <w:tcPr>
            <w:tcW w:w="1524" w:type="dxa"/>
          </w:tcPr>
          <w:p w14:paraId="03B8B387"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4277DF00" w14:textId="77777777" w:rsidTr="008D12A9">
        <w:trPr>
          <w:trHeight w:val="276"/>
        </w:trPr>
        <w:tc>
          <w:tcPr>
            <w:tcW w:w="704" w:type="dxa"/>
            <w:vMerge/>
          </w:tcPr>
          <w:p w14:paraId="1A7FF963"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59" w:type="dxa"/>
            <w:vMerge/>
          </w:tcPr>
          <w:p w14:paraId="3A8EFDFE" w14:textId="77777777" w:rsidR="007A3D18" w:rsidRPr="006E46DB" w:rsidRDefault="007A3D18" w:rsidP="007A3D18">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1AB2C780" w14:textId="77777777" w:rsidR="007A3D18" w:rsidRPr="006E46DB" w:rsidRDefault="007A3D18" w:rsidP="007A3D18">
            <w:pPr>
              <w:pStyle w:val="paragraph"/>
              <w:spacing w:before="0" w:beforeAutospacing="0" w:after="0" w:afterAutospacing="0"/>
              <w:textAlignment w:val="baseline"/>
              <w:rPr>
                <w:color w:val="000000"/>
                <w:sz w:val="20"/>
                <w:szCs w:val="20"/>
              </w:rPr>
            </w:pPr>
          </w:p>
        </w:tc>
        <w:tc>
          <w:tcPr>
            <w:tcW w:w="2409" w:type="dxa"/>
          </w:tcPr>
          <w:p w14:paraId="579C4540" w14:textId="5B1A513E" w:rsidR="007A3D18" w:rsidRPr="006E46DB" w:rsidRDefault="007A3D18"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Jėgos pratimų pasirinkimas argumentuojant savistabos duomenimis ir dalyko žiniomis</w:t>
            </w:r>
          </w:p>
        </w:tc>
        <w:tc>
          <w:tcPr>
            <w:tcW w:w="1276" w:type="dxa"/>
          </w:tcPr>
          <w:p w14:paraId="21199A98" w14:textId="221695E3" w:rsidR="007A3D18" w:rsidRPr="006E46DB" w:rsidRDefault="007A3D18"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1</w:t>
            </w:r>
          </w:p>
        </w:tc>
        <w:tc>
          <w:tcPr>
            <w:tcW w:w="1701" w:type="dxa"/>
            <w:vMerge/>
          </w:tcPr>
          <w:p w14:paraId="0600EE2F" w14:textId="77777777" w:rsidR="007A3D18" w:rsidRPr="006E46DB" w:rsidRDefault="007A3D18" w:rsidP="007A3D18">
            <w:pPr>
              <w:pStyle w:val="paragraph"/>
              <w:spacing w:before="0" w:beforeAutospacing="0" w:after="0" w:afterAutospacing="0"/>
              <w:textAlignment w:val="baseline"/>
              <w:rPr>
                <w:color w:val="000000"/>
                <w:sz w:val="20"/>
                <w:szCs w:val="20"/>
              </w:rPr>
            </w:pPr>
          </w:p>
        </w:tc>
        <w:tc>
          <w:tcPr>
            <w:tcW w:w="1842" w:type="dxa"/>
            <w:vMerge/>
          </w:tcPr>
          <w:p w14:paraId="6CBE305A"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2268" w:type="dxa"/>
            <w:vMerge w:val="restart"/>
          </w:tcPr>
          <w:p w14:paraId="5751DE23" w14:textId="25B768CE" w:rsidR="007A3D18" w:rsidRPr="006E46DB" w:rsidRDefault="007A3D18" w:rsidP="007A3D18">
            <w:pPr>
              <w:pStyle w:val="paragraph"/>
              <w:spacing w:before="0" w:beforeAutospacing="0" w:after="0" w:afterAutospacing="0"/>
              <w:textAlignment w:val="baseline"/>
              <w:rPr>
                <w:rStyle w:val="normaltextrun"/>
                <w:sz w:val="20"/>
                <w:szCs w:val="20"/>
              </w:rPr>
            </w:pPr>
            <w:r>
              <w:rPr>
                <w:rStyle w:val="normaltextrun"/>
                <w:sz w:val="20"/>
                <w:szCs w:val="20"/>
              </w:rPr>
              <w:t xml:space="preserve">Karaliaus Mindaugo profesinio mokymo centras. Jėgos pratimai – naudingi sveikatai ir gerai savijautai </w:t>
            </w:r>
            <w:hyperlink r:id="rId27" w:history="1">
              <w:r w:rsidRPr="00BD57CF">
                <w:rPr>
                  <w:rStyle w:val="Hyperlink"/>
                  <w:sz w:val="20"/>
                  <w:szCs w:val="20"/>
                </w:rPr>
                <w:t>https://youtu.be/I3KrJyoWQVE?si=25pB0926pii7mxUc</w:t>
              </w:r>
            </w:hyperlink>
            <w:r>
              <w:rPr>
                <w:rStyle w:val="normaltextrun"/>
                <w:sz w:val="20"/>
                <w:szCs w:val="20"/>
              </w:rPr>
              <w:t xml:space="preserve"> </w:t>
            </w:r>
            <w:r w:rsidRPr="008F0A60">
              <w:rPr>
                <w:sz w:val="20"/>
                <w:szCs w:val="20"/>
              </w:rPr>
              <w:t>*</w:t>
            </w:r>
          </w:p>
        </w:tc>
        <w:tc>
          <w:tcPr>
            <w:tcW w:w="1524" w:type="dxa"/>
          </w:tcPr>
          <w:p w14:paraId="7AC3BEB3"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6F965966" w14:textId="77777777" w:rsidTr="008D12A9">
        <w:trPr>
          <w:trHeight w:val="276"/>
        </w:trPr>
        <w:tc>
          <w:tcPr>
            <w:tcW w:w="704" w:type="dxa"/>
            <w:vMerge/>
          </w:tcPr>
          <w:p w14:paraId="0BB2D427"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59" w:type="dxa"/>
            <w:vMerge/>
          </w:tcPr>
          <w:p w14:paraId="668184C7" w14:textId="77777777" w:rsidR="007A3D18" w:rsidRPr="006E46DB" w:rsidRDefault="007A3D18" w:rsidP="007A3D18">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11CFB15E" w14:textId="77777777" w:rsidR="007A3D18" w:rsidRPr="006E46DB" w:rsidRDefault="007A3D18" w:rsidP="007A3D18">
            <w:pPr>
              <w:pStyle w:val="paragraph"/>
              <w:spacing w:before="0" w:beforeAutospacing="0" w:after="0" w:afterAutospacing="0"/>
              <w:textAlignment w:val="baseline"/>
              <w:rPr>
                <w:color w:val="000000"/>
                <w:sz w:val="20"/>
                <w:szCs w:val="20"/>
              </w:rPr>
            </w:pPr>
          </w:p>
        </w:tc>
        <w:tc>
          <w:tcPr>
            <w:tcW w:w="2409" w:type="dxa"/>
          </w:tcPr>
          <w:p w14:paraId="67D42C47" w14:textId="086240F2" w:rsidR="007A3D18" w:rsidRPr="006E46DB" w:rsidRDefault="007A3D18"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Jėgos treniravimo priemonės, krūviai, treniravimo būdai ir metodai</w:t>
            </w:r>
          </w:p>
        </w:tc>
        <w:tc>
          <w:tcPr>
            <w:tcW w:w="1276" w:type="dxa"/>
          </w:tcPr>
          <w:p w14:paraId="51B3846C" w14:textId="200D7C54" w:rsidR="007A3D18" w:rsidRPr="006E46DB" w:rsidRDefault="007A3D18"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1</w:t>
            </w:r>
          </w:p>
        </w:tc>
        <w:tc>
          <w:tcPr>
            <w:tcW w:w="1701" w:type="dxa"/>
            <w:vMerge/>
          </w:tcPr>
          <w:p w14:paraId="6E053752" w14:textId="77777777" w:rsidR="007A3D18" w:rsidRPr="006E46DB" w:rsidRDefault="007A3D18" w:rsidP="007A3D18">
            <w:pPr>
              <w:pStyle w:val="paragraph"/>
              <w:spacing w:before="0" w:beforeAutospacing="0" w:after="0" w:afterAutospacing="0"/>
              <w:textAlignment w:val="baseline"/>
              <w:rPr>
                <w:color w:val="000000"/>
                <w:sz w:val="20"/>
                <w:szCs w:val="20"/>
              </w:rPr>
            </w:pPr>
          </w:p>
        </w:tc>
        <w:tc>
          <w:tcPr>
            <w:tcW w:w="1842" w:type="dxa"/>
            <w:vMerge/>
          </w:tcPr>
          <w:p w14:paraId="59284909"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2268" w:type="dxa"/>
            <w:vMerge/>
          </w:tcPr>
          <w:p w14:paraId="7986CF09"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24" w:type="dxa"/>
          </w:tcPr>
          <w:p w14:paraId="43C17445"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38CEC5B7" w14:textId="77777777" w:rsidTr="008D12A9">
        <w:trPr>
          <w:trHeight w:val="276"/>
        </w:trPr>
        <w:tc>
          <w:tcPr>
            <w:tcW w:w="704" w:type="dxa"/>
            <w:vMerge w:val="restart"/>
          </w:tcPr>
          <w:p w14:paraId="75F09231" w14:textId="77777777"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rStyle w:val="normaltextrun"/>
                <w:sz w:val="20"/>
                <w:szCs w:val="20"/>
              </w:rPr>
              <w:t>8.</w:t>
            </w:r>
          </w:p>
        </w:tc>
        <w:tc>
          <w:tcPr>
            <w:tcW w:w="1559" w:type="dxa"/>
            <w:vMerge w:val="restart"/>
          </w:tcPr>
          <w:p w14:paraId="29255079" w14:textId="7874D422"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color w:val="000000"/>
                <w:sz w:val="20"/>
                <w:szCs w:val="20"/>
              </w:rPr>
              <w:t>Fizinių ypatybių lavinimas ir sveikatingumo plėtojimas</w:t>
            </w:r>
          </w:p>
        </w:tc>
        <w:tc>
          <w:tcPr>
            <w:tcW w:w="1560" w:type="dxa"/>
            <w:vMerge w:val="restart"/>
            <w:tcBorders>
              <w:top w:val="nil"/>
              <w:left w:val="single" w:sz="4" w:space="0" w:color="auto"/>
              <w:right w:val="single" w:sz="4" w:space="0" w:color="auto"/>
            </w:tcBorders>
            <w:shd w:val="clear" w:color="auto" w:fill="auto"/>
          </w:tcPr>
          <w:p w14:paraId="178CF060" w14:textId="21665B0B" w:rsidR="007A3D18" w:rsidRPr="006E46DB" w:rsidRDefault="007A3D18" w:rsidP="007A3D18">
            <w:pPr>
              <w:pStyle w:val="paragraph"/>
              <w:spacing w:before="0" w:beforeAutospacing="0" w:after="0" w:afterAutospacing="0"/>
              <w:textAlignment w:val="baseline"/>
              <w:rPr>
                <w:sz w:val="20"/>
                <w:szCs w:val="20"/>
              </w:rPr>
            </w:pPr>
            <w:r w:rsidRPr="006E46DB">
              <w:rPr>
                <w:color w:val="000000"/>
                <w:sz w:val="20"/>
                <w:szCs w:val="20"/>
              </w:rPr>
              <w:t>Širdies-kraujagyslių sistemos stiprinimo planavimas</w:t>
            </w:r>
          </w:p>
        </w:tc>
        <w:tc>
          <w:tcPr>
            <w:tcW w:w="2409" w:type="dxa"/>
          </w:tcPr>
          <w:p w14:paraId="14EE521E" w14:textId="5BB10638" w:rsidR="007A3D18" w:rsidRPr="006E46DB" w:rsidRDefault="007A3D18"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Vidutinio ir didelio intensyvumo pratimai</w:t>
            </w:r>
          </w:p>
        </w:tc>
        <w:tc>
          <w:tcPr>
            <w:tcW w:w="1276" w:type="dxa"/>
          </w:tcPr>
          <w:p w14:paraId="15D10811" w14:textId="42EC72ED" w:rsidR="007A3D18" w:rsidRPr="006E46DB" w:rsidRDefault="007A3D18"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1</w:t>
            </w:r>
          </w:p>
        </w:tc>
        <w:tc>
          <w:tcPr>
            <w:tcW w:w="1701" w:type="dxa"/>
            <w:vMerge w:val="restart"/>
          </w:tcPr>
          <w:p w14:paraId="1FC61B32" w14:textId="44B6538E"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Savarankiškai geba parengti optimalaus širdies-kraujagyslių sistemos stiprinimo planą, remdamasis individualiais savistabos duomenimis ir galimybėmis (B2.3)</w:t>
            </w:r>
          </w:p>
        </w:tc>
        <w:tc>
          <w:tcPr>
            <w:tcW w:w="1842" w:type="dxa"/>
            <w:vMerge w:val="restart"/>
          </w:tcPr>
          <w:p w14:paraId="0E0E091C" w14:textId="03BD44ED"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rStyle w:val="normaltextrun"/>
                <w:sz w:val="20"/>
                <w:szCs w:val="20"/>
              </w:rPr>
              <w:t>Komunikavimo; Kūrybiškumo; Pažinimo;</w:t>
            </w:r>
            <w:r w:rsidRPr="006E46DB">
              <w:rPr>
                <w:sz w:val="20"/>
                <w:szCs w:val="20"/>
              </w:rPr>
              <w:t xml:space="preserve"> </w:t>
            </w:r>
            <w:r w:rsidRPr="006E46DB">
              <w:rPr>
                <w:rStyle w:val="normaltextrun"/>
                <w:sz w:val="20"/>
                <w:szCs w:val="20"/>
              </w:rPr>
              <w:t>Socialinė, emocinė ir sveikos gyvensenos</w:t>
            </w:r>
          </w:p>
        </w:tc>
        <w:tc>
          <w:tcPr>
            <w:tcW w:w="2268" w:type="dxa"/>
            <w:vMerge w:val="restart"/>
          </w:tcPr>
          <w:p w14:paraId="4B8036A3" w14:textId="5B380F72" w:rsidR="007A3D18" w:rsidRPr="006E46DB" w:rsidRDefault="007A3D18" w:rsidP="007A3D18">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28" w:history="1">
              <w:r w:rsidRPr="00C2092F">
                <w:rPr>
                  <w:rStyle w:val="Hyperlink"/>
                  <w:sz w:val="20"/>
                  <w:szCs w:val="20"/>
                </w:rPr>
                <w:t>https://svietimas.vdu.lt/wp-content/uploads/2022/09/LT_Metodika_compressed.pdf</w:t>
              </w:r>
            </w:hyperlink>
            <w:r>
              <w:rPr>
                <w:sz w:val="20"/>
                <w:szCs w:val="20"/>
              </w:rPr>
              <w:t xml:space="preserve"> </w:t>
            </w:r>
            <w:r w:rsidRPr="007800C8">
              <w:rPr>
                <w:sz w:val="20"/>
                <w:szCs w:val="20"/>
              </w:rPr>
              <w:t>*</w:t>
            </w:r>
            <w:r>
              <w:rPr>
                <w:sz w:val="20"/>
                <w:szCs w:val="20"/>
              </w:rPr>
              <w:t xml:space="preserve"> </w:t>
            </w:r>
            <w:r>
              <w:rPr>
                <w:rStyle w:val="normaltextrun"/>
              </w:rPr>
              <w:t>i</w:t>
            </w:r>
            <w:r>
              <w:rPr>
                <w:rStyle w:val="normaltextrun"/>
                <w:sz w:val="20"/>
                <w:szCs w:val="20"/>
              </w:rPr>
              <w:t xml:space="preserve">r žaidimai </w:t>
            </w:r>
            <w:hyperlink r:id="rId29" w:history="1">
              <w:r w:rsidRPr="00C2092F">
                <w:rPr>
                  <w:rStyle w:val="Hyperlink"/>
                  <w:sz w:val="20"/>
                  <w:szCs w:val="20"/>
                </w:rPr>
                <w:t>https://www.youtube.com/playlist?list=PLCxrPrq8-iiV-Vw7Azn9v33csCtlEwyVv</w:t>
              </w:r>
            </w:hyperlink>
            <w:r>
              <w:rPr>
                <w:rStyle w:val="Hyperlink"/>
                <w:sz w:val="20"/>
                <w:szCs w:val="20"/>
              </w:rPr>
              <w:t xml:space="preserve"> </w:t>
            </w:r>
            <w:r w:rsidRPr="007800C8">
              <w:rPr>
                <w:sz w:val="20"/>
                <w:szCs w:val="20"/>
              </w:rPr>
              <w:t>*</w:t>
            </w:r>
          </w:p>
        </w:tc>
        <w:tc>
          <w:tcPr>
            <w:tcW w:w="1524" w:type="dxa"/>
          </w:tcPr>
          <w:p w14:paraId="10BCDF4A"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11BC6D63" w14:textId="77777777" w:rsidTr="008D12A9">
        <w:trPr>
          <w:trHeight w:val="276"/>
        </w:trPr>
        <w:tc>
          <w:tcPr>
            <w:tcW w:w="704" w:type="dxa"/>
            <w:vMerge/>
          </w:tcPr>
          <w:p w14:paraId="21CBB778"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59" w:type="dxa"/>
            <w:vMerge/>
          </w:tcPr>
          <w:p w14:paraId="1F4A31F0" w14:textId="77777777" w:rsidR="007A3D18" w:rsidRPr="006E46DB" w:rsidRDefault="007A3D18" w:rsidP="007A3D18">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7C6A98A1" w14:textId="77777777" w:rsidR="007A3D18" w:rsidRPr="006E46DB" w:rsidRDefault="007A3D18" w:rsidP="007A3D18">
            <w:pPr>
              <w:pStyle w:val="paragraph"/>
              <w:spacing w:before="0" w:beforeAutospacing="0" w:after="0" w:afterAutospacing="0"/>
              <w:textAlignment w:val="baseline"/>
              <w:rPr>
                <w:color w:val="000000"/>
                <w:sz w:val="20"/>
                <w:szCs w:val="20"/>
              </w:rPr>
            </w:pPr>
          </w:p>
        </w:tc>
        <w:tc>
          <w:tcPr>
            <w:tcW w:w="2409" w:type="dxa"/>
          </w:tcPr>
          <w:p w14:paraId="206E4D87" w14:textId="0401CDDC"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Savarankiškas krūvio intensyvumo  įsivertinimas koreguojant krūvį veiklos metu</w:t>
            </w:r>
          </w:p>
        </w:tc>
        <w:tc>
          <w:tcPr>
            <w:tcW w:w="1276" w:type="dxa"/>
          </w:tcPr>
          <w:p w14:paraId="42A1033E" w14:textId="544329A4"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1</w:t>
            </w:r>
          </w:p>
        </w:tc>
        <w:tc>
          <w:tcPr>
            <w:tcW w:w="1701" w:type="dxa"/>
            <w:vMerge/>
          </w:tcPr>
          <w:p w14:paraId="281790D9" w14:textId="77777777" w:rsidR="007A3D18" w:rsidRPr="006E46DB" w:rsidRDefault="007A3D18" w:rsidP="007A3D18">
            <w:pPr>
              <w:pStyle w:val="paragraph"/>
              <w:spacing w:before="0" w:beforeAutospacing="0" w:after="0" w:afterAutospacing="0"/>
              <w:textAlignment w:val="baseline"/>
              <w:rPr>
                <w:color w:val="000000"/>
                <w:sz w:val="20"/>
                <w:szCs w:val="20"/>
              </w:rPr>
            </w:pPr>
          </w:p>
        </w:tc>
        <w:tc>
          <w:tcPr>
            <w:tcW w:w="1842" w:type="dxa"/>
            <w:vMerge/>
          </w:tcPr>
          <w:p w14:paraId="2B1C9439"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2268" w:type="dxa"/>
            <w:vMerge/>
          </w:tcPr>
          <w:p w14:paraId="026F1BD0"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24" w:type="dxa"/>
          </w:tcPr>
          <w:p w14:paraId="7B8AAA83"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6CF5D748" w14:textId="77777777" w:rsidTr="008D12A9">
        <w:trPr>
          <w:trHeight w:val="276"/>
        </w:trPr>
        <w:tc>
          <w:tcPr>
            <w:tcW w:w="704" w:type="dxa"/>
            <w:vMerge/>
          </w:tcPr>
          <w:p w14:paraId="04BD3ADF"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59" w:type="dxa"/>
            <w:vMerge/>
          </w:tcPr>
          <w:p w14:paraId="6A88308F" w14:textId="77777777" w:rsidR="007A3D18" w:rsidRPr="006E46DB" w:rsidRDefault="007A3D18" w:rsidP="007A3D18">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05BBDCF5" w14:textId="77777777" w:rsidR="007A3D18" w:rsidRPr="006E46DB" w:rsidRDefault="007A3D18" w:rsidP="007A3D18">
            <w:pPr>
              <w:pStyle w:val="paragraph"/>
              <w:spacing w:before="0" w:beforeAutospacing="0" w:after="0" w:afterAutospacing="0"/>
              <w:textAlignment w:val="baseline"/>
              <w:rPr>
                <w:color w:val="000000"/>
                <w:sz w:val="20"/>
                <w:szCs w:val="20"/>
              </w:rPr>
            </w:pPr>
          </w:p>
        </w:tc>
        <w:tc>
          <w:tcPr>
            <w:tcW w:w="2409" w:type="dxa"/>
          </w:tcPr>
          <w:p w14:paraId="131851E9" w14:textId="2FA165AD"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Fizinio pajėgumo progreso įsivertinimas, reflektuojant sportavimo ir poilsio derinimo įpročius</w:t>
            </w:r>
          </w:p>
        </w:tc>
        <w:tc>
          <w:tcPr>
            <w:tcW w:w="1276" w:type="dxa"/>
          </w:tcPr>
          <w:p w14:paraId="270B263F" w14:textId="5DC6634E"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1</w:t>
            </w:r>
          </w:p>
        </w:tc>
        <w:tc>
          <w:tcPr>
            <w:tcW w:w="1701" w:type="dxa"/>
            <w:vMerge/>
          </w:tcPr>
          <w:p w14:paraId="7B68E7A1" w14:textId="77777777" w:rsidR="007A3D18" w:rsidRPr="006E46DB" w:rsidRDefault="007A3D18" w:rsidP="007A3D18">
            <w:pPr>
              <w:pStyle w:val="paragraph"/>
              <w:spacing w:before="0" w:beforeAutospacing="0" w:after="0" w:afterAutospacing="0"/>
              <w:textAlignment w:val="baseline"/>
              <w:rPr>
                <w:color w:val="000000"/>
                <w:sz w:val="20"/>
                <w:szCs w:val="20"/>
              </w:rPr>
            </w:pPr>
          </w:p>
        </w:tc>
        <w:tc>
          <w:tcPr>
            <w:tcW w:w="1842" w:type="dxa"/>
            <w:vMerge/>
          </w:tcPr>
          <w:p w14:paraId="028B14B0"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2268" w:type="dxa"/>
            <w:vMerge/>
          </w:tcPr>
          <w:p w14:paraId="2CA54788"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24" w:type="dxa"/>
          </w:tcPr>
          <w:p w14:paraId="5BB5EA99"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2BD39516" w14:textId="77777777" w:rsidTr="008D12A9">
        <w:trPr>
          <w:trHeight w:val="276"/>
        </w:trPr>
        <w:tc>
          <w:tcPr>
            <w:tcW w:w="704" w:type="dxa"/>
            <w:vMerge/>
          </w:tcPr>
          <w:p w14:paraId="6F83E148"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59" w:type="dxa"/>
            <w:vMerge/>
          </w:tcPr>
          <w:p w14:paraId="31668543" w14:textId="77777777" w:rsidR="007A3D18" w:rsidRPr="006E46DB" w:rsidRDefault="007A3D18" w:rsidP="007A3D18">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451329CA" w14:textId="77777777" w:rsidR="007A3D18" w:rsidRPr="006E46DB" w:rsidRDefault="007A3D18" w:rsidP="007A3D18">
            <w:pPr>
              <w:pStyle w:val="paragraph"/>
              <w:spacing w:before="0" w:beforeAutospacing="0" w:after="0" w:afterAutospacing="0"/>
              <w:textAlignment w:val="baseline"/>
              <w:rPr>
                <w:color w:val="000000"/>
                <w:sz w:val="20"/>
                <w:szCs w:val="20"/>
              </w:rPr>
            </w:pPr>
          </w:p>
        </w:tc>
        <w:tc>
          <w:tcPr>
            <w:tcW w:w="2409" w:type="dxa"/>
          </w:tcPr>
          <w:p w14:paraId="0B370B0B" w14:textId="0E84F3CE" w:rsidR="007A3D18" w:rsidRPr="006E46DB" w:rsidRDefault="007A3D18"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Optimalaus savo pajėgumui fizinio aktyvumo režimo modeliavimas</w:t>
            </w:r>
          </w:p>
        </w:tc>
        <w:tc>
          <w:tcPr>
            <w:tcW w:w="1276" w:type="dxa"/>
          </w:tcPr>
          <w:p w14:paraId="59AF649C" w14:textId="4C9F0105" w:rsidR="007A3D18" w:rsidRPr="006E46DB" w:rsidRDefault="007A3D18"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1</w:t>
            </w:r>
          </w:p>
        </w:tc>
        <w:tc>
          <w:tcPr>
            <w:tcW w:w="1701" w:type="dxa"/>
            <w:vMerge/>
          </w:tcPr>
          <w:p w14:paraId="5CA85B2A" w14:textId="77777777" w:rsidR="007A3D18" w:rsidRPr="006E46DB" w:rsidRDefault="007A3D18" w:rsidP="007A3D18">
            <w:pPr>
              <w:pStyle w:val="paragraph"/>
              <w:spacing w:before="0" w:beforeAutospacing="0" w:after="0" w:afterAutospacing="0"/>
              <w:textAlignment w:val="baseline"/>
              <w:rPr>
                <w:color w:val="000000"/>
                <w:sz w:val="20"/>
                <w:szCs w:val="20"/>
              </w:rPr>
            </w:pPr>
          </w:p>
        </w:tc>
        <w:tc>
          <w:tcPr>
            <w:tcW w:w="1842" w:type="dxa"/>
            <w:vMerge/>
          </w:tcPr>
          <w:p w14:paraId="41BE3ED0"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2268" w:type="dxa"/>
            <w:vMerge w:val="restart"/>
          </w:tcPr>
          <w:p w14:paraId="3A7C8243" w14:textId="6255638E" w:rsidR="007A3D18" w:rsidRPr="006E46DB" w:rsidRDefault="007A3D18" w:rsidP="007A3D18">
            <w:pPr>
              <w:pStyle w:val="paragraph"/>
              <w:spacing w:before="0" w:beforeAutospacing="0" w:after="0" w:afterAutospacing="0"/>
              <w:textAlignment w:val="baseline"/>
              <w:rPr>
                <w:rStyle w:val="normaltextrun"/>
                <w:sz w:val="20"/>
                <w:szCs w:val="20"/>
              </w:rPr>
            </w:pPr>
            <w:r>
              <w:rPr>
                <w:rStyle w:val="normaltextrun"/>
                <w:sz w:val="20"/>
                <w:szCs w:val="20"/>
              </w:rPr>
              <w:t xml:space="preserve">Šiaulių rajono savivaldybės Visuomenės sveikatos biuras. Fizinio aktyvumo intensyvumas. Kaip įsivertinti? </w:t>
            </w:r>
            <w:hyperlink r:id="rId30" w:history="1">
              <w:r w:rsidRPr="00D10800">
                <w:rPr>
                  <w:rStyle w:val="Hyperlink"/>
                  <w:sz w:val="20"/>
                  <w:szCs w:val="20"/>
                </w:rPr>
                <w:t>https://siauliurvsb.lt/2021/02/03/fizinio-aktyvumo-intensyvumas-kaip-isivertinti/</w:t>
              </w:r>
            </w:hyperlink>
            <w:r>
              <w:rPr>
                <w:rStyle w:val="normaltextrun"/>
                <w:sz w:val="20"/>
                <w:szCs w:val="20"/>
              </w:rPr>
              <w:t xml:space="preserve"> </w:t>
            </w:r>
            <w:r w:rsidRPr="008F0A60">
              <w:rPr>
                <w:sz w:val="20"/>
                <w:szCs w:val="20"/>
              </w:rPr>
              <w:t>*</w:t>
            </w:r>
          </w:p>
        </w:tc>
        <w:tc>
          <w:tcPr>
            <w:tcW w:w="1524" w:type="dxa"/>
          </w:tcPr>
          <w:p w14:paraId="559E0FDE"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179C9C39" w14:textId="77777777" w:rsidTr="007A3D18">
        <w:trPr>
          <w:trHeight w:val="276"/>
        </w:trPr>
        <w:tc>
          <w:tcPr>
            <w:tcW w:w="704" w:type="dxa"/>
            <w:vMerge/>
          </w:tcPr>
          <w:p w14:paraId="6F0B33DF"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59" w:type="dxa"/>
            <w:vMerge/>
          </w:tcPr>
          <w:p w14:paraId="1BD1EBC6" w14:textId="77777777" w:rsidR="007A3D18" w:rsidRPr="006E46DB" w:rsidRDefault="007A3D18" w:rsidP="007A3D18">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5F4EC4D9" w14:textId="77777777" w:rsidR="007A3D18" w:rsidRPr="006E46DB" w:rsidRDefault="007A3D18" w:rsidP="007A3D18">
            <w:pPr>
              <w:pStyle w:val="paragraph"/>
              <w:spacing w:before="0" w:beforeAutospacing="0" w:after="0" w:afterAutospacing="0"/>
              <w:textAlignment w:val="baseline"/>
              <w:rPr>
                <w:color w:val="000000"/>
                <w:sz w:val="20"/>
                <w:szCs w:val="20"/>
              </w:rPr>
            </w:pPr>
          </w:p>
        </w:tc>
        <w:tc>
          <w:tcPr>
            <w:tcW w:w="2409" w:type="dxa"/>
          </w:tcPr>
          <w:p w14:paraId="6BE2A254" w14:textId="3DD78E6C"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Optimalaus savo širdies-kraujagyslių sistemos stiprinimo plano parengimas, remiantis individualiais savistabos duomenimis, argumentuojant pasirinktus būdus ir krūvius</w:t>
            </w:r>
          </w:p>
        </w:tc>
        <w:tc>
          <w:tcPr>
            <w:tcW w:w="1276" w:type="dxa"/>
          </w:tcPr>
          <w:p w14:paraId="707A6720" w14:textId="6654611A"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1</w:t>
            </w:r>
          </w:p>
        </w:tc>
        <w:tc>
          <w:tcPr>
            <w:tcW w:w="1701" w:type="dxa"/>
            <w:vMerge/>
          </w:tcPr>
          <w:p w14:paraId="1944D349" w14:textId="77777777" w:rsidR="007A3D18" w:rsidRPr="006E46DB" w:rsidRDefault="007A3D18" w:rsidP="007A3D18">
            <w:pPr>
              <w:pStyle w:val="paragraph"/>
              <w:spacing w:before="0" w:beforeAutospacing="0" w:after="0" w:afterAutospacing="0"/>
              <w:textAlignment w:val="baseline"/>
              <w:rPr>
                <w:color w:val="000000"/>
                <w:sz w:val="20"/>
                <w:szCs w:val="20"/>
              </w:rPr>
            </w:pPr>
          </w:p>
        </w:tc>
        <w:tc>
          <w:tcPr>
            <w:tcW w:w="1842" w:type="dxa"/>
            <w:vMerge/>
          </w:tcPr>
          <w:p w14:paraId="006A5F01"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2268" w:type="dxa"/>
            <w:vMerge/>
          </w:tcPr>
          <w:p w14:paraId="0BCB67C8"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24" w:type="dxa"/>
          </w:tcPr>
          <w:p w14:paraId="155922E6"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67E9E24D" w14:textId="77777777" w:rsidTr="007A3D18">
        <w:trPr>
          <w:trHeight w:val="276"/>
        </w:trPr>
        <w:tc>
          <w:tcPr>
            <w:tcW w:w="704" w:type="dxa"/>
            <w:vMerge w:val="restart"/>
          </w:tcPr>
          <w:p w14:paraId="6E21FD8D" w14:textId="77777777"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rStyle w:val="normaltextrun"/>
                <w:sz w:val="20"/>
                <w:szCs w:val="20"/>
              </w:rPr>
              <w:t>9.</w:t>
            </w:r>
          </w:p>
        </w:tc>
        <w:tc>
          <w:tcPr>
            <w:tcW w:w="1559" w:type="dxa"/>
            <w:vMerge w:val="restart"/>
          </w:tcPr>
          <w:p w14:paraId="2908ED51" w14:textId="73113FD7"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color w:val="000000"/>
                <w:sz w:val="20"/>
                <w:szCs w:val="20"/>
              </w:rPr>
              <w:t>Fizinių ypatybių lavinimas ir sveikatingumo plėtojimas</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56850B79" w14:textId="42D59A9F" w:rsidR="007A3D18" w:rsidRPr="006E46DB" w:rsidRDefault="007A3D18" w:rsidP="007A3D18">
            <w:pPr>
              <w:pStyle w:val="paragraph"/>
              <w:spacing w:before="0" w:beforeAutospacing="0" w:after="0" w:afterAutospacing="0"/>
              <w:textAlignment w:val="baseline"/>
              <w:rPr>
                <w:sz w:val="20"/>
                <w:szCs w:val="20"/>
              </w:rPr>
            </w:pPr>
            <w:r w:rsidRPr="006E46DB">
              <w:rPr>
                <w:color w:val="000000"/>
                <w:sz w:val="20"/>
                <w:szCs w:val="20"/>
              </w:rPr>
              <w:t>Fizinių ypatybių vystymo plano sudarymas</w:t>
            </w:r>
          </w:p>
        </w:tc>
        <w:tc>
          <w:tcPr>
            <w:tcW w:w="2409" w:type="dxa"/>
          </w:tcPr>
          <w:p w14:paraId="491612FF" w14:textId="777007A0" w:rsidR="007A3D18" w:rsidRPr="006E46DB" w:rsidRDefault="007A3D18"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 xml:space="preserve">Mokymasis parengti fizinių ypatybių vystymo planą, atsižvelgiant į individualias fizines ypatybes: lankstumą, </w:t>
            </w:r>
            <w:r w:rsidRPr="006E46DB">
              <w:rPr>
                <w:color w:val="000000"/>
                <w:sz w:val="20"/>
                <w:szCs w:val="20"/>
              </w:rPr>
              <w:lastRenderedPageBreak/>
              <w:t>pusiausvyrą, koordinaciją, greitumą, vikrumą</w:t>
            </w:r>
          </w:p>
        </w:tc>
        <w:tc>
          <w:tcPr>
            <w:tcW w:w="1276" w:type="dxa"/>
          </w:tcPr>
          <w:p w14:paraId="6EE3AC02" w14:textId="29B09A18" w:rsidR="007A3D18" w:rsidRPr="006E46DB" w:rsidRDefault="007A3D18"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lastRenderedPageBreak/>
              <w:t>2</w:t>
            </w:r>
          </w:p>
        </w:tc>
        <w:tc>
          <w:tcPr>
            <w:tcW w:w="1701" w:type="dxa"/>
            <w:vMerge w:val="restart"/>
          </w:tcPr>
          <w:p w14:paraId="5EF7B314" w14:textId="551DAE5F" w:rsidR="007A3D18" w:rsidRPr="006E46DB" w:rsidRDefault="007A3D18" w:rsidP="007A3D18">
            <w:pPr>
              <w:pStyle w:val="paragraph"/>
              <w:spacing w:before="0" w:beforeAutospacing="0" w:after="0" w:afterAutospacing="0"/>
              <w:textAlignment w:val="baseline"/>
              <w:rPr>
                <w:color w:val="000000"/>
                <w:sz w:val="20"/>
                <w:szCs w:val="20"/>
              </w:rPr>
            </w:pPr>
            <w:r w:rsidRPr="006E46DB">
              <w:rPr>
                <w:color w:val="000000"/>
                <w:sz w:val="20"/>
                <w:szCs w:val="20"/>
              </w:rPr>
              <w:t xml:space="preserve">Geba parengti individualų tobulinamos fizinės ypatybės lavinimo planą, </w:t>
            </w:r>
            <w:r w:rsidRPr="006E46DB">
              <w:rPr>
                <w:color w:val="000000"/>
                <w:sz w:val="20"/>
                <w:szCs w:val="20"/>
              </w:rPr>
              <w:lastRenderedPageBreak/>
              <w:t>remdamasis savistabos ir testavimo duomenimis (B3.3)</w:t>
            </w:r>
          </w:p>
        </w:tc>
        <w:tc>
          <w:tcPr>
            <w:tcW w:w="1842" w:type="dxa"/>
            <w:vMerge w:val="restart"/>
          </w:tcPr>
          <w:p w14:paraId="5F9DDF6E" w14:textId="07861B0E" w:rsidR="007A3D18" w:rsidRPr="006E46DB" w:rsidRDefault="007A3D18" w:rsidP="007A3D18">
            <w:pPr>
              <w:pStyle w:val="paragraph"/>
              <w:spacing w:before="0" w:beforeAutospacing="0" w:after="0" w:afterAutospacing="0"/>
              <w:textAlignment w:val="baseline"/>
              <w:rPr>
                <w:rStyle w:val="normaltextrun"/>
                <w:sz w:val="20"/>
                <w:szCs w:val="20"/>
              </w:rPr>
            </w:pPr>
            <w:r w:rsidRPr="006E46DB">
              <w:rPr>
                <w:rStyle w:val="normaltextrun"/>
                <w:sz w:val="20"/>
                <w:szCs w:val="20"/>
              </w:rPr>
              <w:lastRenderedPageBreak/>
              <w:t>Komunikavimo; Kūrybiškumo; Pažinimo</w:t>
            </w:r>
          </w:p>
        </w:tc>
        <w:tc>
          <w:tcPr>
            <w:tcW w:w="2268" w:type="dxa"/>
            <w:vMerge w:val="restart"/>
          </w:tcPr>
          <w:p w14:paraId="46915EA5" w14:textId="7CE681A9" w:rsidR="007A3D18" w:rsidRPr="006E46DB" w:rsidRDefault="007A3D18" w:rsidP="007A3D18">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31" w:history="1">
              <w:r w:rsidRPr="00C2092F">
                <w:rPr>
                  <w:rStyle w:val="Hyperlink"/>
                  <w:sz w:val="20"/>
                  <w:szCs w:val="20"/>
                </w:rPr>
                <w:t>https://svietimas.vdu.lt/w</w:t>
              </w:r>
              <w:r w:rsidRPr="00C2092F">
                <w:rPr>
                  <w:rStyle w:val="Hyperlink"/>
                  <w:sz w:val="20"/>
                  <w:szCs w:val="20"/>
                </w:rPr>
                <w:lastRenderedPageBreak/>
                <w:t>p-content/uploads/2022/09/LT_Metodika_compressed.pdf</w:t>
              </w:r>
            </w:hyperlink>
            <w:r>
              <w:rPr>
                <w:sz w:val="20"/>
                <w:szCs w:val="20"/>
              </w:rPr>
              <w:t xml:space="preserve"> </w:t>
            </w:r>
            <w:r w:rsidRPr="007800C8">
              <w:rPr>
                <w:sz w:val="20"/>
                <w:szCs w:val="20"/>
              </w:rPr>
              <w:t>*</w:t>
            </w:r>
            <w:r>
              <w:rPr>
                <w:sz w:val="20"/>
                <w:szCs w:val="20"/>
              </w:rPr>
              <w:t xml:space="preserve"> </w:t>
            </w:r>
            <w:r>
              <w:rPr>
                <w:rStyle w:val="normaltextrun"/>
              </w:rPr>
              <w:t>i</w:t>
            </w:r>
            <w:r>
              <w:rPr>
                <w:rStyle w:val="normaltextrun"/>
                <w:sz w:val="20"/>
                <w:szCs w:val="20"/>
              </w:rPr>
              <w:t xml:space="preserve">r žaidimai </w:t>
            </w:r>
            <w:hyperlink r:id="rId32" w:history="1">
              <w:r w:rsidRPr="00C2092F">
                <w:rPr>
                  <w:rStyle w:val="Hyperlink"/>
                  <w:sz w:val="20"/>
                  <w:szCs w:val="20"/>
                </w:rPr>
                <w:t>https://www.youtube.com/playlist?list=PLCxrPrq8-iiV-Vw7Azn9v33csCtlEwyVv</w:t>
              </w:r>
            </w:hyperlink>
            <w:r>
              <w:rPr>
                <w:rStyle w:val="Hyperlink"/>
                <w:sz w:val="20"/>
                <w:szCs w:val="20"/>
              </w:rPr>
              <w:t xml:space="preserve"> </w:t>
            </w:r>
            <w:r w:rsidRPr="007800C8">
              <w:rPr>
                <w:sz w:val="20"/>
                <w:szCs w:val="20"/>
              </w:rPr>
              <w:t>*</w:t>
            </w:r>
          </w:p>
        </w:tc>
        <w:tc>
          <w:tcPr>
            <w:tcW w:w="1524" w:type="dxa"/>
          </w:tcPr>
          <w:p w14:paraId="51E8B80E"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64C2535A" w14:textId="77777777" w:rsidTr="007A3D18">
        <w:trPr>
          <w:trHeight w:val="276"/>
        </w:trPr>
        <w:tc>
          <w:tcPr>
            <w:tcW w:w="704" w:type="dxa"/>
            <w:vMerge/>
          </w:tcPr>
          <w:p w14:paraId="129B8F6C"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59" w:type="dxa"/>
            <w:vMerge/>
          </w:tcPr>
          <w:p w14:paraId="74D9E7D7" w14:textId="77777777" w:rsidR="007A3D18" w:rsidRPr="006E46DB" w:rsidRDefault="007A3D18" w:rsidP="007A3D18">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66A0197D" w14:textId="77777777" w:rsidR="007A3D18" w:rsidRPr="006E46DB" w:rsidRDefault="007A3D18" w:rsidP="007A3D18">
            <w:pPr>
              <w:pStyle w:val="paragraph"/>
              <w:spacing w:before="0" w:beforeAutospacing="0" w:after="0" w:afterAutospacing="0"/>
              <w:textAlignment w:val="baseline"/>
              <w:rPr>
                <w:color w:val="000000"/>
                <w:sz w:val="20"/>
                <w:szCs w:val="20"/>
              </w:rPr>
            </w:pPr>
          </w:p>
        </w:tc>
        <w:tc>
          <w:tcPr>
            <w:tcW w:w="2409" w:type="dxa"/>
          </w:tcPr>
          <w:p w14:paraId="26FED051" w14:textId="62E444D2" w:rsidR="007A3D18" w:rsidRPr="006E46DB" w:rsidRDefault="007A3D18"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Fizinių ypatybių vystymo planas atsižvelgiant į skirtingas aplinkos sąlygas</w:t>
            </w:r>
          </w:p>
        </w:tc>
        <w:tc>
          <w:tcPr>
            <w:tcW w:w="1276" w:type="dxa"/>
          </w:tcPr>
          <w:p w14:paraId="188A693A" w14:textId="775D1F4B" w:rsidR="007A3D18" w:rsidRPr="006E46DB" w:rsidRDefault="007A3D18"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2</w:t>
            </w:r>
          </w:p>
        </w:tc>
        <w:tc>
          <w:tcPr>
            <w:tcW w:w="1701" w:type="dxa"/>
            <w:vMerge/>
          </w:tcPr>
          <w:p w14:paraId="6C57B5DA" w14:textId="77777777" w:rsidR="007A3D18" w:rsidRPr="006E46DB" w:rsidRDefault="007A3D18" w:rsidP="007A3D18">
            <w:pPr>
              <w:pStyle w:val="paragraph"/>
              <w:spacing w:before="0" w:beforeAutospacing="0" w:after="0" w:afterAutospacing="0"/>
              <w:textAlignment w:val="baseline"/>
              <w:rPr>
                <w:color w:val="000000"/>
                <w:sz w:val="20"/>
                <w:szCs w:val="20"/>
              </w:rPr>
            </w:pPr>
          </w:p>
        </w:tc>
        <w:tc>
          <w:tcPr>
            <w:tcW w:w="1842" w:type="dxa"/>
            <w:vMerge/>
          </w:tcPr>
          <w:p w14:paraId="7BE86C65"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2268" w:type="dxa"/>
            <w:vMerge/>
          </w:tcPr>
          <w:p w14:paraId="1E9356CE"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24" w:type="dxa"/>
          </w:tcPr>
          <w:p w14:paraId="1575D6E9"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7A3D18" w:rsidRPr="006E46DB" w14:paraId="4CF3F695" w14:textId="77777777" w:rsidTr="007A3D18">
        <w:trPr>
          <w:trHeight w:val="276"/>
        </w:trPr>
        <w:tc>
          <w:tcPr>
            <w:tcW w:w="704" w:type="dxa"/>
            <w:vMerge/>
          </w:tcPr>
          <w:p w14:paraId="0E049211"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59" w:type="dxa"/>
            <w:vMerge/>
          </w:tcPr>
          <w:p w14:paraId="60645F01" w14:textId="77777777" w:rsidR="007A3D18" w:rsidRPr="006E46DB" w:rsidRDefault="007A3D18" w:rsidP="007A3D18">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059D987C" w14:textId="77777777" w:rsidR="007A3D18" w:rsidRPr="006E46DB" w:rsidRDefault="007A3D18" w:rsidP="007A3D18">
            <w:pPr>
              <w:pStyle w:val="paragraph"/>
              <w:spacing w:before="0" w:beforeAutospacing="0" w:after="0" w:afterAutospacing="0"/>
              <w:textAlignment w:val="baseline"/>
              <w:rPr>
                <w:color w:val="000000"/>
                <w:sz w:val="20"/>
                <w:szCs w:val="20"/>
              </w:rPr>
            </w:pPr>
          </w:p>
        </w:tc>
        <w:tc>
          <w:tcPr>
            <w:tcW w:w="2409" w:type="dxa"/>
          </w:tcPr>
          <w:p w14:paraId="09EF8ED6" w14:textId="23739F1D" w:rsidR="007A3D18" w:rsidRPr="006E46DB" w:rsidRDefault="007A3D18"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Pasirinkti būdai, integruojant biologijos, fizikos ir kitų dalykų mokymosi žinias</w:t>
            </w:r>
          </w:p>
        </w:tc>
        <w:tc>
          <w:tcPr>
            <w:tcW w:w="1276" w:type="dxa"/>
          </w:tcPr>
          <w:p w14:paraId="46476DA6" w14:textId="4FAC6429" w:rsidR="007A3D18" w:rsidRPr="006E46DB" w:rsidRDefault="007A3D18"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1</w:t>
            </w:r>
          </w:p>
        </w:tc>
        <w:tc>
          <w:tcPr>
            <w:tcW w:w="1701" w:type="dxa"/>
            <w:vMerge/>
          </w:tcPr>
          <w:p w14:paraId="50A544F2" w14:textId="77777777" w:rsidR="007A3D18" w:rsidRPr="006E46DB" w:rsidRDefault="007A3D18" w:rsidP="007A3D18">
            <w:pPr>
              <w:pStyle w:val="paragraph"/>
              <w:spacing w:before="0" w:beforeAutospacing="0" w:after="0" w:afterAutospacing="0"/>
              <w:textAlignment w:val="baseline"/>
              <w:rPr>
                <w:color w:val="000000"/>
                <w:sz w:val="20"/>
                <w:szCs w:val="20"/>
              </w:rPr>
            </w:pPr>
          </w:p>
        </w:tc>
        <w:tc>
          <w:tcPr>
            <w:tcW w:w="1842" w:type="dxa"/>
            <w:vMerge/>
          </w:tcPr>
          <w:p w14:paraId="6F52D592"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2268" w:type="dxa"/>
            <w:vMerge/>
          </w:tcPr>
          <w:p w14:paraId="57D84430"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c>
          <w:tcPr>
            <w:tcW w:w="1524" w:type="dxa"/>
          </w:tcPr>
          <w:p w14:paraId="1EBCD2E9" w14:textId="77777777" w:rsidR="007A3D18" w:rsidRPr="006E46DB" w:rsidRDefault="007A3D18" w:rsidP="007A3D18">
            <w:pPr>
              <w:pStyle w:val="paragraph"/>
              <w:spacing w:before="0" w:beforeAutospacing="0" w:after="0" w:afterAutospacing="0"/>
              <w:textAlignment w:val="baseline"/>
              <w:rPr>
                <w:rStyle w:val="normaltextrun"/>
                <w:sz w:val="20"/>
                <w:szCs w:val="20"/>
              </w:rPr>
            </w:pPr>
          </w:p>
        </w:tc>
      </w:tr>
      <w:tr w:rsidR="00AA6D95" w:rsidRPr="006E46DB" w14:paraId="40589B44" w14:textId="77777777" w:rsidTr="007A3D18">
        <w:trPr>
          <w:trHeight w:val="276"/>
        </w:trPr>
        <w:tc>
          <w:tcPr>
            <w:tcW w:w="704" w:type="dxa"/>
            <w:vMerge w:val="restart"/>
          </w:tcPr>
          <w:p w14:paraId="464785F9" w14:textId="77777777" w:rsidR="00AA6D95" w:rsidRPr="006E46DB" w:rsidRDefault="00AA6D95" w:rsidP="007A3D18">
            <w:pPr>
              <w:pStyle w:val="paragraph"/>
              <w:spacing w:before="0" w:beforeAutospacing="0" w:after="0" w:afterAutospacing="0"/>
              <w:textAlignment w:val="baseline"/>
              <w:rPr>
                <w:rStyle w:val="normaltextrun"/>
                <w:sz w:val="20"/>
                <w:szCs w:val="20"/>
              </w:rPr>
            </w:pPr>
            <w:r w:rsidRPr="006E46DB">
              <w:rPr>
                <w:rStyle w:val="normaltextrun"/>
                <w:sz w:val="20"/>
                <w:szCs w:val="20"/>
              </w:rPr>
              <w:t>10.</w:t>
            </w:r>
          </w:p>
        </w:tc>
        <w:tc>
          <w:tcPr>
            <w:tcW w:w="1559" w:type="dxa"/>
            <w:vMerge w:val="restart"/>
          </w:tcPr>
          <w:p w14:paraId="40EB851D" w14:textId="21C22527" w:rsidR="00AA6D95" w:rsidRPr="006E46DB" w:rsidRDefault="00AA6D95" w:rsidP="007A3D18">
            <w:pPr>
              <w:pStyle w:val="paragraph"/>
              <w:spacing w:before="0" w:beforeAutospacing="0" w:after="0" w:afterAutospacing="0"/>
              <w:textAlignment w:val="baseline"/>
              <w:rPr>
                <w:rStyle w:val="normaltextrun"/>
                <w:sz w:val="20"/>
                <w:szCs w:val="20"/>
              </w:rPr>
            </w:pPr>
            <w:r w:rsidRPr="006E46DB">
              <w:rPr>
                <w:color w:val="000000"/>
                <w:sz w:val="20"/>
                <w:szCs w:val="20"/>
              </w:rPr>
              <w:t>Fizinių ypatybių lavinimas ir sveikatingumo plėtojimas</w:t>
            </w:r>
          </w:p>
        </w:tc>
        <w:tc>
          <w:tcPr>
            <w:tcW w:w="1560" w:type="dxa"/>
            <w:vMerge w:val="restart"/>
            <w:tcBorders>
              <w:top w:val="single" w:sz="4" w:space="0" w:color="auto"/>
              <w:left w:val="single" w:sz="4" w:space="0" w:color="auto"/>
              <w:right w:val="single" w:sz="4" w:space="0" w:color="auto"/>
            </w:tcBorders>
            <w:shd w:val="clear" w:color="auto" w:fill="auto"/>
          </w:tcPr>
          <w:p w14:paraId="265E7357" w14:textId="288B1AD5" w:rsidR="00AA6D95" w:rsidRPr="006E46DB" w:rsidRDefault="00AA6D95" w:rsidP="007A3D18">
            <w:pPr>
              <w:pStyle w:val="paragraph"/>
              <w:spacing w:before="0" w:beforeAutospacing="0" w:after="0" w:afterAutospacing="0"/>
              <w:textAlignment w:val="baseline"/>
              <w:rPr>
                <w:sz w:val="20"/>
                <w:szCs w:val="20"/>
              </w:rPr>
            </w:pPr>
            <w:r w:rsidRPr="006E46DB">
              <w:rPr>
                <w:color w:val="000000"/>
                <w:sz w:val="20"/>
                <w:szCs w:val="20"/>
              </w:rPr>
              <w:t>Optimalaus fizinio aktyvumo ir poilsio režimo plano sudarymas</w:t>
            </w:r>
          </w:p>
        </w:tc>
        <w:tc>
          <w:tcPr>
            <w:tcW w:w="2409" w:type="dxa"/>
          </w:tcPr>
          <w:p w14:paraId="107BA73A" w14:textId="6B13F0F6" w:rsidR="00AA6D95" w:rsidRPr="006E46DB" w:rsidRDefault="00AA6D95"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 xml:space="preserve">Individualių savistabos rodiklių (pavyzdžiui, miego ir mitybos, </w:t>
            </w:r>
            <w:proofErr w:type="spellStart"/>
            <w:r w:rsidRPr="006E46DB">
              <w:rPr>
                <w:color w:val="000000"/>
                <w:sz w:val="20"/>
                <w:szCs w:val="20"/>
              </w:rPr>
              <w:t>cirkadinio</w:t>
            </w:r>
            <w:proofErr w:type="spellEnd"/>
            <w:r w:rsidRPr="006E46DB">
              <w:rPr>
                <w:color w:val="000000"/>
                <w:sz w:val="20"/>
                <w:szCs w:val="20"/>
              </w:rPr>
              <w:t xml:space="preserve"> ritmo, kūno masės) dinamikos stebėsena</w:t>
            </w:r>
          </w:p>
        </w:tc>
        <w:tc>
          <w:tcPr>
            <w:tcW w:w="1276" w:type="dxa"/>
          </w:tcPr>
          <w:p w14:paraId="72CB0EA5" w14:textId="3C86BB90" w:rsidR="00AA6D95" w:rsidRPr="006E46DB" w:rsidRDefault="00AA6D95"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1</w:t>
            </w:r>
          </w:p>
        </w:tc>
        <w:tc>
          <w:tcPr>
            <w:tcW w:w="1701" w:type="dxa"/>
            <w:vMerge w:val="restart"/>
          </w:tcPr>
          <w:p w14:paraId="0BE5271C" w14:textId="3711E6B3" w:rsidR="00AA6D95" w:rsidRPr="006E46DB" w:rsidRDefault="00AA6D95" w:rsidP="007A3D18">
            <w:pPr>
              <w:pStyle w:val="paragraph"/>
              <w:spacing w:before="0" w:beforeAutospacing="0" w:after="0" w:afterAutospacing="0"/>
              <w:textAlignment w:val="baseline"/>
              <w:rPr>
                <w:color w:val="000000"/>
                <w:sz w:val="20"/>
                <w:szCs w:val="20"/>
              </w:rPr>
            </w:pPr>
            <w:r w:rsidRPr="006E46DB">
              <w:rPr>
                <w:color w:val="000000"/>
                <w:sz w:val="20"/>
                <w:szCs w:val="20"/>
              </w:rPr>
              <w:t>Įsivertina savo miego bei mitybos įpročius, kūno masės rodiklių dinamiką, reflektuoja jų poveikį individualiam fiziniam aktyvumui, pajėgumui ir gyvenimo kokybei bei gyvenimo džiaugsmui (B4.3)</w:t>
            </w:r>
          </w:p>
        </w:tc>
        <w:tc>
          <w:tcPr>
            <w:tcW w:w="1842" w:type="dxa"/>
            <w:vMerge w:val="restart"/>
          </w:tcPr>
          <w:p w14:paraId="711A26F9" w14:textId="6721092B" w:rsidR="00AA6D95" w:rsidRPr="006E46DB" w:rsidRDefault="00AA6D95" w:rsidP="007A3D18">
            <w:pPr>
              <w:pStyle w:val="paragraph"/>
              <w:spacing w:before="0" w:beforeAutospacing="0" w:after="0" w:afterAutospacing="0"/>
              <w:textAlignment w:val="baseline"/>
              <w:rPr>
                <w:rStyle w:val="normaltextrun"/>
                <w:sz w:val="20"/>
                <w:szCs w:val="20"/>
              </w:rPr>
            </w:pPr>
            <w:r w:rsidRPr="006E46DB">
              <w:rPr>
                <w:rStyle w:val="normaltextrun"/>
                <w:sz w:val="20"/>
                <w:szCs w:val="20"/>
              </w:rPr>
              <w:t>Komunikavimo; Kūrybiškumo; Pažinimo;</w:t>
            </w:r>
            <w:r w:rsidRPr="006E46DB">
              <w:rPr>
                <w:sz w:val="20"/>
                <w:szCs w:val="20"/>
              </w:rPr>
              <w:t xml:space="preserve"> </w:t>
            </w:r>
            <w:r w:rsidRPr="006E46DB">
              <w:rPr>
                <w:rStyle w:val="normaltextrun"/>
                <w:sz w:val="20"/>
                <w:szCs w:val="20"/>
              </w:rPr>
              <w:t>Socialinė, emocinė ir sveikos gyvensenos</w:t>
            </w:r>
          </w:p>
        </w:tc>
        <w:tc>
          <w:tcPr>
            <w:tcW w:w="2268" w:type="dxa"/>
            <w:vMerge w:val="restart"/>
          </w:tcPr>
          <w:p w14:paraId="13561B71" w14:textId="282BB392" w:rsidR="00AA6D95" w:rsidRPr="006E46DB" w:rsidRDefault="00AA6D95" w:rsidP="007A3D18">
            <w:pPr>
              <w:pStyle w:val="paragraph"/>
              <w:spacing w:before="0" w:beforeAutospacing="0" w:after="0" w:afterAutospacing="0"/>
              <w:textAlignment w:val="baseline"/>
              <w:rPr>
                <w:rStyle w:val="normaltextrun"/>
                <w:sz w:val="20"/>
                <w:szCs w:val="20"/>
              </w:rPr>
            </w:pPr>
            <w:r>
              <w:rPr>
                <w:rStyle w:val="normaltextrun"/>
                <w:sz w:val="20"/>
                <w:szCs w:val="20"/>
              </w:rPr>
              <w:t xml:space="preserve">Sveikatos mokymo ir ligų prevencijos centras. Sveikos mitybos ir fizinio aktyvumo ugdymas. Metodinės rekomendacijos </w:t>
            </w:r>
            <w:hyperlink r:id="rId33" w:history="1">
              <w:r w:rsidRPr="00D10800">
                <w:rPr>
                  <w:rStyle w:val="Hyperlink"/>
                  <w:sz w:val="20"/>
                  <w:szCs w:val="20"/>
                </w:rPr>
                <w:t>https://www.hi.lt/uploads/Sveikatos%20stiprinimo%20centras/Mityba%20ir%20fizinis%20aktyvumas/Metodines_mitybos_fizinio%20aktyvumo/Mityba/Sveikos_mitybos_ir_fizinio_aktyvumo_ugdymas_2020.pdf</w:t>
              </w:r>
            </w:hyperlink>
            <w:r>
              <w:rPr>
                <w:rStyle w:val="normaltextrun"/>
                <w:sz w:val="20"/>
                <w:szCs w:val="20"/>
              </w:rPr>
              <w:t xml:space="preserve"> </w:t>
            </w:r>
            <w:r w:rsidRPr="007800C8">
              <w:rPr>
                <w:sz w:val="20"/>
                <w:szCs w:val="20"/>
              </w:rPr>
              <w:t>*</w:t>
            </w:r>
          </w:p>
        </w:tc>
        <w:tc>
          <w:tcPr>
            <w:tcW w:w="1524" w:type="dxa"/>
          </w:tcPr>
          <w:p w14:paraId="696770A0" w14:textId="77777777" w:rsidR="00AA6D95" w:rsidRPr="006E46DB" w:rsidRDefault="00AA6D95" w:rsidP="007A3D18">
            <w:pPr>
              <w:pStyle w:val="paragraph"/>
              <w:spacing w:before="0" w:beforeAutospacing="0" w:after="0" w:afterAutospacing="0"/>
              <w:textAlignment w:val="baseline"/>
              <w:rPr>
                <w:rStyle w:val="normaltextrun"/>
                <w:sz w:val="20"/>
                <w:szCs w:val="20"/>
              </w:rPr>
            </w:pPr>
          </w:p>
        </w:tc>
      </w:tr>
      <w:tr w:rsidR="00AA6D95" w:rsidRPr="006E46DB" w14:paraId="088AE89A" w14:textId="77777777" w:rsidTr="008D12A9">
        <w:trPr>
          <w:trHeight w:val="276"/>
        </w:trPr>
        <w:tc>
          <w:tcPr>
            <w:tcW w:w="704" w:type="dxa"/>
            <w:vMerge/>
          </w:tcPr>
          <w:p w14:paraId="7064943B" w14:textId="77777777" w:rsidR="00AA6D95" w:rsidRPr="006E46DB" w:rsidRDefault="00AA6D95" w:rsidP="007A3D18">
            <w:pPr>
              <w:pStyle w:val="paragraph"/>
              <w:spacing w:before="0" w:after="0"/>
              <w:textAlignment w:val="baseline"/>
              <w:rPr>
                <w:rStyle w:val="normaltextrun"/>
                <w:sz w:val="20"/>
                <w:szCs w:val="20"/>
              </w:rPr>
            </w:pPr>
          </w:p>
        </w:tc>
        <w:tc>
          <w:tcPr>
            <w:tcW w:w="1559" w:type="dxa"/>
            <w:vMerge/>
          </w:tcPr>
          <w:p w14:paraId="5D979125" w14:textId="77777777" w:rsidR="00AA6D95" w:rsidRPr="006E46DB" w:rsidRDefault="00AA6D95" w:rsidP="007A3D18">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1AA82012" w14:textId="77777777" w:rsidR="00AA6D95" w:rsidRPr="006E46DB" w:rsidRDefault="00AA6D95" w:rsidP="007A3D18">
            <w:pPr>
              <w:pStyle w:val="paragraph"/>
              <w:spacing w:before="0" w:beforeAutospacing="0" w:after="0" w:afterAutospacing="0"/>
              <w:textAlignment w:val="baseline"/>
              <w:rPr>
                <w:color w:val="000000"/>
                <w:sz w:val="20"/>
                <w:szCs w:val="20"/>
              </w:rPr>
            </w:pPr>
          </w:p>
        </w:tc>
        <w:tc>
          <w:tcPr>
            <w:tcW w:w="2409" w:type="dxa"/>
          </w:tcPr>
          <w:p w14:paraId="3EE30E08" w14:textId="17D667CB" w:rsidR="00AA6D95" w:rsidRPr="006E46DB" w:rsidRDefault="00AA6D95" w:rsidP="007A3D18">
            <w:pPr>
              <w:pStyle w:val="paragraph"/>
              <w:spacing w:before="0" w:beforeAutospacing="0" w:after="0" w:afterAutospacing="0"/>
              <w:textAlignment w:val="baseline"/>
              <w:rPr>
                <w:color w:val="000000"/>
                <w:sz w:val="20"/>
                <w:szCs w:val="20"/>
              </w:rPr>
            </w:pPr>
            <w:r w:rsidRPr="006E46DB">
              <w:rPr>
                <w:color w:val="000000"/>
                <w:sz w:val="20"/>
                <w:szCs w:val="20"/>
              </w:rPr>
              <w:t>Fizinio pajėgumo progreso įsivertinimas</w:t>
            </w:r>
          </w:p>
        </w:tc>
        <w:tc>
          <w:tcPr>
            <w:tcW w:w="1276" w:type="dxa"/>
          </w:tcPr>
          <w:p w14:paraId="279E2B4A" w14:textId="1758A07A" w:rsidR="00AA6D95" w:rsidRPr="006E46DB" w:rsidRDefault="00AA6D95" w:rsidP="007A3D18">
            <w:pPr>
              <w:pStyle w:val="paragraph"/>
              <w:spacing w:before="0" w:beforeAutospacing="0" w:after="0" w:afterAutospacing="0"/>
              <w:textAlignment w:val="baseline"/>
              <w:rPr>
                <w:color w:val="000000"/>
                <w:sz w:val="20"/>
                <w:szCs w:val="20"/>
              </w:rPr>
            </w:pPr>
            <w:r w:rsidRPr="006E46DB">
              <w:rPr>
                <w:color w:val="000000"/>
                <w:sz w:val="20"/>
                <w:szCs w:val="20"/>
              </w:rPr>
              <w:t>1</w:t>
            </w:r>
          </w:p>
        </w:tc>
        <w:tc>
          <w:tcPr>
            <w:tcW w:w="1701" w:type="dxa"/>
            <w:vMerge/>
          </w:tcPr>
          <w:p w14:paraId="7380FF5F" w14:textId="77777777" w:rsidR="00AA6D95" w:rsidRPr="006E46DB" w:rsidRDefault="00AA6D95" w:rsidP="007A3D18">
            <w:pPr>
              <w:pStyle w:val="paragraph"/>
              <w:spacing w:before="0" w:beforeAutospacing="0" w:after="0" w:afterAutospacing="0"/>
              <w:textAlignment w:val="baseline"/>
              <w:rPr>
                <w:color w:val="000000"/>
                <w:sz w:val="20"/>
                <w:szCs w:val="20"/>
              </w:rPr>
            </w:pPr>
          </w:p>
        </w:tc>
        <w:tc>
          <w:tcPr>
            <w:tcW w:w="1842" w:type="dxa"/>
            <w:vMerge/>
          </w:tcPr>
          <w:p w14:paraId="36D1D886" w14:textId="77777777" w:rsidR="00AA6D95" w:rsidRPr="006E46DB" w:rsidRDefault="00AA6D95" w:rsidP="007A3D18">
            <w:pPr>
              <w:pStyle w:val="paragraph"/>
              <w:spacing w:before="0" w:beforeAutospacing="0" w:after="0" w:afterAutospacing="0"/>
              <w:textAlignment w:val="baseline"/>
              <w:rPr>
                <w:rStyle w:val="normaltextrun"/>
                <w:sz w:val="20"/>
                <w:szCs w:val="20"/>
              </w:rPr>
            </w:pPr>
          </w:p>
        </w:tc>
        <w:tc>
          <w:tcPr>
            <w:tcW w:w="2268" w:type="dxa"/>
            <w:vMerge/>
          </w:tcPr>
          <w:p w14:paraId="2B6C4DA5" w14:textId="77777777" w:rsidR="00AA6D95" w:rsidRPr="006E46DB" w:rsidRDefault="00AA6D95" w:rsidP="007A3D18">
            <w:pPr>
              <w:pStyle w:val="paragraph"/>
              <w:spacing w:before="0" w:beforeAutospacing="0" w:after="0" w:afterAutospacing="0"/>
              <w:textAlignment w:val="baseline"/>
              <w:rPr>
                <w:rStyle w:val="normaltextrun"/>
                <w:sz w:val="20"/>
                <w:szCs w:val="20"/>
              </w:rPr>
            </w:pPr>
          </w:p>
        </w:tc>
        <w:tc>
          <w:tcPr>
            <w:tcW w:w="1524" w:type="dxa"/>
          </w:tcPr>
          <w:p w14:paraId="74EB78EC" w14:textId="77777777" w:rsidR="00AA6D95" w:rsidRPr="006E46DB" w:rsidRDefault="00AA6D95" w:rsidP="007A3D18">
            <w:pPr>
              <w:pStyle w:val="paragraph"/>
              <w:spacing w:before="0" w:beforeAutospacing="0" w:after="0" w:afterAutospacing="0"/>
              <w:textAlignment w:val="baseline"/>
              <w:rPr>
                <w:rStyle w:val="normaltextrun"/>
                <w:sz w:val="20"/>
                <w:szCs w:val="20"/>
              </w:rPr>
            </w:pPr>
          </w:p>
        </w:tc>
      </w:tr>
      <w:tr w:rsidR="00AA6D95" w:rsidRPr="006E46DB" w14:paraId="1DCB01A5" w14:textId="77777777" w:rsidTr="008D12A9">
        <w:trPr>
          <w:trHeight w:val="276"/>
        </w:trPr>
        <w:tc>
          <w:tcPr>
            <w:tcW w:w="704" w:type="dxa"/>
            <w:vMerge/>
          </w:tcPr>
          <w:p w14:paraId="2249642F" w14:textId="77777777" w:rsidR="00AA6D95" w:rsidRPr="006E46DB" w:rsidRDefault="00AA6D95" w:rsidP="007A3D18">
            <w:pPr>
              <w:pStyle w:val="paragraph"/>
              <w:spacing w:before="0" w:after="0"/>
              <w:textAlignment w:val="baseline"/>
              <w:rPr>
                <w:rStyle w:val="normaltextrun"/>
                <w:sz w:val="20"/>
                <w:szCs w:val="20"/>
              </w:rPr>
            </w:pPr>
          </w:p>
        </w:tc>
        <w:tc>
          <w:tcPr>
            <w:tcW w:w="1559" w:type="dxa"/>
            <w:vMerge/>
          </w:tcPr>
          <w:p w14:paraId="749528CD" w14:textId="77777777" w:rsidR="00AA6D95" w:rsidRPr="006E46DB" w:rsidRDefault="00AA6D95" w:rsidP="007A3D18">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194B367D" w14:textId="77777777" w:rsidR="00AA6D95" w:rsidRPr="006E46DB" w:rsidRDefault="00AA6D95" w:rsidP="007A3D18">
            <w:pPr>
              <w:pStyle w:val="paragraph"/>
              <w:spacing w:before="0" w:beforeAutospacing="0" w:after="0" w:afterAutospacing="0"/>
              <w:textAlignment w:val="baseline"/>
              <w:rPr>
                <w:color w:val="000000"/>
                <w:sz w:val="20"/>
                <w:szCs w:val="20"/>
              </w:rPr>
            </w:pPr>
          </w:p>
        </w:tc>
        <w:tc>
          <w:tcPr>
            <w:tcW w:w="2409" w:type="dxa"/>
          </w:tcPr>
          <w:p w14:paraId="7576102E" w14:textId="359D0228" w:rsidR="00AA6D95" w:rsidRPr="006E46DB" w:rsidRDefault="00AA6D95"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Refleksija apie individualaus fizinio aktyvumo, pajėgumo ir poilsio derinimo įpročių įtaka sveikatai</w:t>
            </w:r>
          </w:p>
        </w:tc>
        <w:tc>
          <w:tcPr>
            <w:tcW w:w="1276" w:type="dxa"/>
          </w:tcPr>
          <w:p w14:paraId="4D57AC72" w14:textId="3B73F2D3" w:rsidR="00AA6D95" w:rsidRPr="006E46DB" w:rsidRDefault="00AA6D95" w:rsidP="007A3D18">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1</w:t>
            </w:r>
          </w:p>
        </w:tc>
        <w:tc>
          <w:tcPr>
            <w:tcW w:w="1701" w:type="dxa"/>
            <w:vMerge/>
          </w:tcPr>
          <w:p w14:paraId="2FC39CF5" w14:textId="77777777" w:rsidR="00AA6D95" w:rsidRPr="006E46DB" w:rsidRDefault="00AA6D95" w:rsidP="007A3D18">
            <w:pPr>
              <w:pStyle w:val="paragraph"/>
              <w:spacing w:before="0" w:beforeAutospacing="0" w:after="0" w:afterAutospacing="0"/>
              <w:textAlignment w:val="baseline"/>
              <w:rPr>
                <w:color w:val="000000"/>
                <w:sz w:val="20"/>
                <w:szCs w:val="20"/>
              </w:rPr>
            </w:pPr>
          </w:p>
        </w:tc>
        <w:tc>
          <w:tcPr>
            <w:tcW w:w="1842" w:type="dxa"/>
            <w:vMerge/>
          </w:tcPr>
          <w:p w14:paraId="7E692D41" w14:textId="77777777" w:rsidR="00AA6D95" w:rsidRPr="006E46DB" w:rsidRDefault="00AA6D95" w:rsidP="007A3D18">
            <w:pPr>
              <w:pStyle w:val="paragraph"/>
              <w:spacing w:before="0" w:beforeAutospacing="0" w:after="0" w:afterAutospacing="0"/>
              <w:textAlignment w:val="baseline"/>
              <w:rPr>
                <w:rStyle w:val="normaltextrun"/>
                <w:sz w:val="20"/>
                <w:szCs w:val="20"/>
              </w:rPr>
            </w:pPr>
          </w:p>
        </w:tc>
        <w:tc>
          <w:tcPr>
            <w:tcW w:w="2268" w:type="dxa"/>
            <w:vMerge/>
          </w:tcPr>
          <w:p w14:paraId="23FA170B" w14:textId="77777777" w:rsidR="00AA6D95" w:rsidRPr="006E46DB" w:rsidRDefault="00AA6D95" w:rsidP="007A3D18">
            <w:pPr>
              <w:pStyle w:val="paragraph"/>
              <w:spacing w:before="0" w:beforeAutospacing="0" w:after="0" w:afterAutospacing="0"/>
              <w:textAlignment w:val="baseline"/>
              <w:rPr>
                <w:rStyle w:val="normaltextrun"/>
                <w:sz w:val="20"/>
                <w:szCs w:val="20"/>
              </w:rPr>
            </w:pPr>
          </w:p>
        </w:tc>
        <w:tc>
          <w:tcPr>
            <w:tcW w:w="1524" w:type="dxa"/>
          </w:tcPr>
          <w:p w14:paraId="4C52C136" w14:textId="77777777" w:rsidR="00AA6D95" w:rsidRPr="006E46DB" w:rsidRDefault="00AA6D95" w:rsidP="007A3D18">
            <w:pPr>
              <w:pStyle w:val="paragraph"/>
              <w:spacing w:before="0" w:beforeAutospacing="0" w:after="0" w:afterAutospacing="0"/>
              <w:textAlignment w:val="baseline"/>
              <w:rPr>
                <w:rStyle w:val="normaltextrun"/>
                <w:sz w:val="20"/>
                <w:szCs w:val="20"/>
              </w:rPr>
            </w:pPr>
          </w:p>
        </w:tc>
      </w:tr>
      <w:tr w:rsidR="00AA6D95" w:rsidRPr="006E46DB" w14:paraId="52593802" w14:textId="77777777" w:rsidTr="008D12A9">
        <w:trPr>
          <w:trHeight w:val="276"/>
        </w:trPr>
        <w:tc>
          <w:tcPr>
            <w:tcW w:w="704" w:type="dxa"/>
            <w:vMerge/>
          </w:tcPr>
          <w:p w14:paraId="100AE64B" w14:textId="77777777" w:rsidR="00AA6D95" w:rsidRPr="006E46DB" w:rsidRDefault="00AA6D95" w:rsidP="007A3D18">
            <w:pPr>
              <w:pStyle w:val="paragraph"/>
              <w:spacing w:before="0" w:after="0"/>
              <w:textAlignment w:val="baseline"/>
              <w:rPr>
                <w:rStyle w:val="normaltextrun"/>
                <w:sz w:val="20"/>
                <w:szCs w:val="20"/>
              </w:rPr>
            </w:pPr>
          </w:p>
        </w:tc>
        <w:tc>
          <w:tcPr>
            <w:tcW w:w="1559" w:type="dxa"/>
            <w:vMerge/>
          </w:tcPr>
          <w:p w14:paraId="0D318C70" w14:textId="77777777" w:rsidR="00AA6D95" w:rsidRPr="006E46DB" w:rsidRDefault="00AA6D95" w:rsidP="007A3D18">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40E55936" w14:textId="77777777" w:rsidR="00AA6D95" w:rsidRPr="006E46DB" w:rsidRDefault="00AA6D95" w:rsidP="007A3D18">
            <w:pPr>
              <w:pStyle w:val="paragraph"/>
              <w:spacing w:before="0" w:beforeAutospacing="0" w:after="0" w:afterAutospacing="0"/>
              <w:textAlignment w:val="baseline"/>
              <w:rPr>
                <w:color w:val="000000"/>
                <w:sz w:val="20"/>
                <w:szCs w:val="20"/>
              </w:rPr>
            </w:pPr>
          </w:p>
        </w:tc>
        <w:tc>
          <w:tcPr>
            <w:tcW w:w="2409" w:type="dxa"/>
          </w:tcPr>
          <w:p w14:paraId="399C531F" w14:textId="6A76C5AF" w:rsidR="00AA6D95" w:rsidRPr="006E46DB" w:rsidRDefault="00AA6D95" w:rsidP="007A3D18">
            <w:pPr>
              <w:pStyle w:val="paragraph"/>
              <w:spacing w:before="0" w:beforeAutospacing="0" w:after="0" w:afterAutospacing="0"/>
              <w:textAlignment w:val="baseline"/>
              <w:rPr>
                <w:color w:val="000000"/>
                <w:sz w:val="20"/>
                <w:szCs w:val="20"/>
              </w:rPr>
            </w:pPr>
            <w:r w:rsidRPr="006E46DB">
              <w:rPr>
                <w:color w:val="000000"/>
                <w:sz w:val="20"/>
                <w:szCs w:val="20"/>
              </w:rPr>
              <w:t>Individualaus fizinio aktyvumo, pajėgumo ir poilsio derinimo įpročių įtaka gyvenimo kokybei bei gyvenimo džiaugsmui</w:t>
            </w:r>
          </w:p>
        </w:tc>
        <w:tc>
          <w:tcPr>
            <w:tcW w:w="1276" w:type="dxa"/>
          </w:tcPr>
          <w:p w14:paraId="3D2D9252" w14:textId="09F1643B" w:rsidR="00AA6D95" w:rsidRPr="006E46DB" w:rsidRDefault="00AA6D95" w:rsidP="007A3D18">
            <w:pPr>
              <w:pStyle w:val="paragraph"/>
              <w:spacing w:before="0" w:beforeAutospacing="0" w:after="0" w:afterAutospacing="0"/>
              <w:textAlignment w:val="baseline"/>
              <w:rPr>
                <w:color w:val="000000"/>
                <w:sz w:val="20"/>
                <w:szCs w:val="20"/>
              </w:rPr>
            </w:pPr>
            <w:r w:rsidRPr="006E46DB">
              <w:rPr>
                <w:color w:val="000000"/>
                <w:sz w:val="20"/>
                <w:szCs w:val="20"/>
              </w:rPr>
              <w:t>1</w:t>
            </w:r>
          </w:p>
        </w:tc>
        <w:tc>
          <w:tcPr>
            <w:tcW w:w="1701" w:type="dxa"/>
            <w:vMerge/>
          </w:tcPr>
          <w:p w14:paraId="4915F627" w14:textId="77777777" w:rsidR="00AA6D95" w:rsidRPr="006E46DB" w:rsidRDefault="00AA6D95" w:rsidP="007A3D18">
            <w:pPr>
              <w:pStyle w:val="paragraph"/>
              <w:spacing w:before="0" w:beforeAutospacing="0" w:after="0" w:afterAutospacing="0"/>
              <w:textAlignment w:val="baseline"/>
              <w:rPr>
                <w:color w:val="000000"/>
                <w:sz w:val="20"/>
                <w:szCs w:val="20"/>
              </w:rPr>
            </w:pPr>
          </w:p>
        </w:tc>
        <w:tc>
          <w:tcPr>
            <w:tcW w:w="1842" w:type="dxa"/>
            <w:vMerge/>
          </w:tcPr>
          <w:p w14:paraId="6A911493" w14:textId="77777777" w:rsidR="00AA6D95" w:rsidRPr="006E46DB" w:rsidRDefault="00AA6D95" w:rsidP="007A3D18">
            <w:pPr>
              <w:pStyle w:val="paragraph"/>
              <w:spacing w:before="0" w:beforeAutospacing="0" w:after="0" w:afterAutospacing="0"/>
              <w:textAlignment w:val="baseline"/>
              <w:rPr>
                <w:rStyle w:val="normaltextrun"/>
                <w:sz w:val="20"/>
                <w:szCs w:val="20"/>
              </w:rPr>
            </w:pPr>
          </w:p>
        </w:tc>
        <w:tc>
          <w:tcPr>
            <w:tcW w:w="2268" w:type="dxa"/>
            <w:vMerge/>
          </w:tcPr>
          <w:p w14:paraId="5ACF4682" w14:textId="77777777" w:rsidR="00AA6D95" w:rsidRPr="006E46DB" w:rsidRDefault="00AA6D95" w:rsidP="007A3D18">
            <w:pPr>
              <w:pStyle w:val="paragraph"/>
              <w:spacing w:before="0" w:beforeAutospacing="0" w:after="0" w:afterAutospacing="0"/>
              <w:textAlignment w:val="baseline"/>
              <w:rPr>
                <w:rStyle w:val="normaltextrun"/>
                <w:sz w:val="20"/>
                <w:szCs w:val="20"/>
              </w:rPr>
            </w:pPr>
          </w:p>
        </w:tc>
        <w:tc>
          <w:tcPr>
            <w:tcW w:w="1524" w:type="dxa"/>
          </w:tcPr>
          <w:p w14:paraId="5CD0D3C6" w14:textId="77777777" w:rsidR="00AA6D95" w:rsidRPr="006E46DB" w:rsidRDefault="00AA6D95" w:rsidP="007A3D18">
            <w:pPr>
              <w:pStyle w:val="paragraph"/>
              <w:spacing w:before="0" w:beforeAutospacing="0" w:after="0" w:afterAutospacing="0"/>
              <w:textAlignment w:val="baseline"/>
              <w:rPr>
                <w:rStyle w:val="normaltextrun"/>
                <w:sz w:val="20"/>
                <w:szCs w:val="20"/>
              </w:rPr>
            </w:pPr>
          </w:p>
        </w:tc>
      </w:tr>
      <w:tr w:rsidR="00AA6D95" w:rsidRPr="006E46DB" w14:paraId="015297C9" w14:textId="77777777" w:rsidTr="008D12A9">
        <w:trPr>
          <w:trHeight w:val="276"/>
        </w:trPr>
        <w:tc>
          <w:tcPr>
            <w:tcW w:w="704" w:type="dxa"/>
            <w:vMerge w:val="restart"/>
            <w:tcBorders>
              <w:right w:val="single" w:sz="4" w:space="0" w:color="auto"/>
            </w:tcBorders>
          </w:tcPr>
          <w:p w14:paraId="43C67FD7" w14:textId="77777777" w:rsidR="00AA6D95" w:rsidRPr="006E46DB" w:rsidRDefault="00AA6D95" w:rsidP="00AA6D95">
            <w:pPr>
              <w:pStyle w:val="paragraph"/>
              <w:spacing w:before="0" w:beforeAutospacing="0" w:after="0" w:afterAutospacing="0"/>
              <w:textAlignment w:val="baseline"/>
              <w:rPr>
                <w:rStyle w:val="normaltextrun"/>
                <w:sz w:val="20"/>
                <w:szCs w:val="20"/>
                <w:lang w:val="en-US"/>
              </w:rPr>
            </w:pPr>
            <w:r w:rsidRPr="006E46DB">
              <w:rPr>
                <w:rStyle w:val="normaltextrun"/>
                <w:sz w:val="20"/>
                <w:szCs w:val="20"/>
                <w:lang w:val="en-US"/>
              </w:rPr>
              <w:t>11.</w:t>
            </w:r>
          </w:p>
        </w:tc>
        <w:tc>
          <w:tcPr>
            <w:tcW w:w="1559" w:type="dxa"/>
            <w:vMerge w:val="restart"/>
            <w:tcBorders>
              <w:top w:val="single" w:sz="4" w:space="0" w:color="auto"/>
              <w:left w:val="single" w:sz="4" w:space="0" w:color="auto"/>
              <w:bottom w:val="single" w:sz="4" w:space="0" w:color="auto"/>
              <w:right w:val="single" w:sz="4" w:space="0" w:color="auto"/>
            </w:tcBorders>
          </w:tcPr>
          <w:p w14:paraId="31233026" w14:textId="0084173D" w:rsidR="00AA6D95" w:rsidRPr="006E46DB" w:rsidRDefault="00AA6D95" w:rsidP="00AA6D95">
            <w:pPr>
              <w:pStyle w:val="paragraph"/>
              <w:spacing w:before="0" w:beforeAutospacing="0" w:after="0" w:afterAutospacing="0"/>
              <w:textAlignment w:val="baseline"/>
              <w:rPr>
                <w:rStyle w:val="normaltextrun"/>
                <w:sz w:val="20"/>
                <w:szCs w:val="20"/>
              </w:rPr>
            </w:pPr>
            <w:r w:rsidRPr="006E46DB">
              <w:rPr>
                <w:color w:val="000000"/>
                <w:sz w:val="20"/>
                <w:szCs w:val="20"/>
              </w:rPr>
              <w:t>Fizinių ypatybių lavinimas ir sveikatingumo plėtojimas</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2DFB01DD" w14:textId="43ACE00A" w:rsidR="00AA6D95" w:rsidRPr="006E46DB" w:rsidRDefault="00AA6D95" w:rsidP="00AA6D95">
            <w:pPr>
              <w:pStyle w:val="paragraph"/>
              <w:spacing w:before="0" w:beforeAutospacing="0" w:after="0" w:afterAutospacing="0"/>
              <w:textAlignment w:val="baseline"/>
              <w:rPr>
                <w:sz w:val="20"/>
                <w:szCs w:val="20"/>
              </w:rPr>
            </w:pPr>
            <w:r w:rsidRPr="006E46DB">
              <w:rPr>
                <w:color w:val="000000"/>
                <w:sz w:val="20"/>
                <w:szCs w:val="20"/>
              </w:rPr>
              <w:t>Gyvensenos įtaka streso atsparumui</w:t>
            </w:r>
          </w:p>
        </w:tc>
        <w:tc>
          <w:tcPr>
            <w:tcW w:w="2409" w:type="dxa"/>
            <w:tcBorders>
              <w:left w:val="single" w:sz="4" w:space="0" w:color="auto"/>
            </w:tcBorders>
          </w:tcPr>
          <w:p w14:paraId="11834FE2" w14:textId="2376C299" w:rsidR="00AA6D95" w:rsidRPr="006E46DB" w:rsidRDefault="00AA6D95" w:rsidP="00AA6D95">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 xml:space="preserve">Individualių veiksnių (fiziologiniai ypatumai, </w:t>
            </w:r>
            <w:proofErr w:type="spellStart"/>
            <w:r w:rsidRPr="006E46DB">
              <w:rPr>
                <w:color w:val="000000"/>
                <w:sz w:val="20"/>
                <w:szCs w:val="20"/>
              </w:rPr>
              <w:t>cirkadiniai</w:t>
            </w:r>
            <w:proofErr w:type="spellEnd"/>
            <w:r w:rsidRPr="006E46DB">
              <w:rPr>
                <w:color w:val="000000"/>
                <w:sz w:val="20"/>
                <w:szCs w:val="20"/>
              </w:rPr>
              <w:t xml:space="preserve"> ritmai, miegas, mitybos bei kiti įpročiai ir nuostatos) identifikavimas</w:t>
            </w:r>
          </w:p>
        </w:tc>
        <w:tc>
          <w:tcPr>
            <w:tcW w:w="1276" w:type="dxa"/>
          </w:tcPr>
          <w:p w14:paraId="759C4759" w14:textId="064A6A03" w:rsidR="00AA6D95" w:rsidRPr="006E46DB" w:rsidRDefault="00AA6D95" w:rsidP="00AA6D95">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1</w:t>
            </w:r>
          </w:p>
        </w:tc>
        <w:tc>
          <w:tcPr>
            <w:tcW w:w="1701" w:type="dxa"/>
            <w:vMerge w:val="restart"/>
          </w:tcPr>
          <w:p w14:paraId="0AC0F71C" w14:textId="2F3E2BEB"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 xml:space="preserve">Savarankiškai reflektuoja individualias fiziologines reakcijas į </w:t>
            </w:r>
            <w:proofErr w:type="spellStart"/>
            <w:r w:rsidRPr="006E46DB">
              <w:rPr>
                <w:color w:val="000000"/>
                <w:sz w:val="20"/>
                <w:szCs w:val="20"/>
              </w:rPr>
              <w:t>stresorius</w:t>
            </w:r>
            <w:proofErr w:type="spellEnd"/>
            <w:r w:rsidRPr="006E46DB">
              <w:rPr>
                <w:color w:val="000000"/>
                <w:sz w:val="20"/>
                <w:szCs w:val="20"/>
              </w:rPr>
              <w:t>, geba identifikuoti ir taikyti optimalius streso įveikos būdus (B5.3)</w:t>
            </w:r>
          </w:p>
        </w:tc>
        <w:tc>
          <w:tcPr>
            <w:tcW w:w="1842" w:type="dxa"/>
            <w:vMerge w:val="restart"/>
          </w:tcPr>
          <w:p w14:paraId="27D4A9DE" w14:textId="310194E5" w:rsidR="00AA6D95" w:rsidRPr="006E46DB" w:rsidRDefault="00AA6D95" w:rsidP="00AA6D95">
            <w:pPr>
              <w:pStyle w:val="paragraph"/>
              <w:spacing w:before="0" w:beforeAutospacing="0" w:after="0" w:afterAutospacing="0"/>
              <w:textAlignment w:val="baseline"/>
              <w:rPr>
                <w:rStyle w:val="normaltextrun"/>
                <w:sz w:val="20"/>
                <w:szCs w:val="20"/>
              </w:rPr>
            </w:pPr>
            <w:r w:rsidRPr="006E46DB">
              <w:rPr>
                <w:rStyle w:val="normaltextrun"/>
                <w:sz w:val="20"/>
                <w:szCs w:val="20"/>
              </w:rPr>
              <w:t>Komunikavimo; Kūrybiškumo; Pažinimo;</w:t>
            </w:r>
            <w:r w:rsidRPr="006E46DB">
              <w:rPr>
                <w:sz w:val="20"/>
                <w:szCs w:val="20"/>
              </w:rPr>
              <w:t xml:space="preserve"> </w:t>
            </w:r>
            <w:r w:rsidRPr="006E46DB">
              <w:rPr>
                <w:rStyle w:val="normaltextrun"/>
                <w:sz w:val="20"/>
                <w:szCs w:val="20"/>
              </w:rPr>
              <w:t>Socialinė, emocinė ir sveikos gyvensenos</w:t>
            </w:r>
          </w:p>
        </w:tc>
        <w:tc>
          <w:tcPr>
            <w:tcW w:w="2268" w:type="dxa"/>
          </w:tcPr>
          <w:p w14:paraId="24856212" w14:textId="26535138" w:rsidR="00AA6D95" w:rsidRPr="006E46DB" w:rsidRDefault="00AA6D95" w:rsidP="00AA6D95">
            <w:pPr>
              <w:pStyle w:val="paragraph"/>
              <w:spacing w:before="0" w:beforeAutospacing="0" w:after="0" w:afterAutospacing="0"/>
              <w:textAlignment w:val="baseline"/>
              <w:rPr>
                <w:rStyle w:val="normaltextrun"/>
                <w:sz w:val="20"/>
                <w:szCs w:val="20"/>
              </w:rPr>
            </w:pPr>
            <w:r>
              <w:rPr>
                <w:rStyle w:val="normaltextrun"/>
                <w:sz w:val="20"/>
                <w:szCs w:val="20"/>
              </w:rPr>
              <w:t xml:space="preserve">Sveikatos mokymo ir ligų prevencijos centras. Sveikos mitybos ir fizinio aktyvumo ugdymas. Metodinės rekomendacijos </w:t>
            </w:r>
            <w:hyperlink r:id="rId34" w:history="1">
              <w:r w:rsidRPr="00D10800">
                <w:rPr>
                  <w:rStyle w:val="Hyperlink"/>
                  <w:sz w:val="20"/>
                  <w:szCs w:val="20"/>
                </w:rPr>
                <w:t>https://www.hi.lt/uploads/Sveikatos%20stiprinimo%20centras/Mityba%20ir%20fizinis%20aktyvumas/Metodines_mitybos_fizinio%20aktyvumo/Mityba/Sveikos_mitybos_ir_fizinio_aktyvumo_ugdymas_2020.pdf</w:t>
              </w:r>
            </w:hyperlink>
            <w:r>
              <w:rPr>
                <w:rStyle w:val="normaltextrun"/>
                <w:sz w:val="20"/>
                <w:szCs w:val="20"/>
              </w:rPr>
              <w:t xml:space="preserve"> </w:t>
            </w:r>
            <w:r w:rsidRPr="007800C8">
              <w:rPr>
                <w:sz w:val="20"/>
                <w:szCs w:val="20"/>
              </w:rPr>
              <w:t>*</w:t>
            </w:r>
          </w:p>
        </w:tc>
        <w:tc>
          <w:tcPr>
            <w:tcW w:w="1524" w:type="dxa"/>
          </w:tcPr>
          <w:p w14:paraId="2C101DC3"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r>
      <w:tr w:rsidR="00AA6D95" w:rsidRPr="006E46DB" w14:paraId="637B89A3" w14:textId="77777777" w:rsidTr="008D12A9">
        <w:trPr>
          <w:trHeight w:val="276"/>
        </w:trPr>
        <w:tc>
          <w:tcPr>
            <w:tcW w:w="704" w:type="dxa"/>
            <w:vMerge/>
            <w:tcBorders>
              <w:right w:val="single" w:sz="4" w:space="0" w:color="auto"/>
            </w:tcBorders>
          </w:tcPr>
          <w:p w14:paraId="10DE7401"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4114F1B3" w14:textId="77777777" w:rsidR="00AA6D95" w:rsidRPr="006E46DB" w:rsidRDefault="00AA6D95" w:rsidP="00AA6D95">
            <w:pPr>
              <w:pStyle w:val="paragraph"/>
              <w:spacing w:before="0" w:beforeAutospacing="0" w:after="0" w:afterAutospacing="0"/>
              <w:textAlignment w:val="baseline"/>
              <w:rPr>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B8947BA"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2409" w:type="dxa"/>
            <w:tcBorders>
              <w:left w:val="single" w:sz="4" w:space="0" w:color="auto"/>
            </w:tcBorders>
          </w:tcPr>
          <w:p w14:paraId="3C919365" w14:textId="6FD199F4"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Veiksniai, padedantys ar trukdantys optimaliai veikti streso situacijose</w:t>
            </w:r>
          </w:p>
        </w:tc>
        <w:tc>
          <w:tcPr>
            <w:tcW w:w="1276" w:type="dxa"/>
          </w:tcPr>
          <w:p w14:paraId="37D067F4" w14:textId="570C0D91"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1</w:t>
            </w:r>
          </w:p>
        </w:tc>
        <w:tc>
          <w:tcPr>
            <w:tcW w:w="1701" w:type="dxa"/>
            <w:vMerge/>
          </w:tcPr>
          <w:p w14:paraId="56A08234"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1842" w:type="dxa"/>
            <w:vMerge/>
          </w:tcPr>
          <w:p w14:paraId="66AFE938"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2268" w:type="dxa"/>
            <w:vMerge w:val="restart"/>
          </w:tcPr>
          <w:p w14:paraId="0592EB81" w14:textId="61D17A2F" w:rsidR="00AA6D95" w:rsidRPr="006E46DB" w:rsidRDefault="00AA6D95" w:rsidP="00AA6D95">
            <w:pPr>
              <w:pStyle w:val="paragraph"/>
              <w:spacing w:before="0" w:after="0"/>
              <w:textAlignment w:val="baseline"/>
              <w:rPr>
                <w:rStyle w:val="normaltextrun"/>
                <w:sz w:val="20"/>
                <w:szCs w:val="20"/>
              </w:rPr>
            </w:pPr>
            <w:r w:rsidRPr="009C6583">
              <w:rPr>
                <w:sz w:val="20"/>
                <w:lang w:val="en-LT"/>
              </w:rPr>
              <w:t xml:space="preserve">Meditacija </w:t>
            </w:r>
            <w:r w:rsidRPr="00F828C7">
              <w:rPr>
                <w:color w:val="000000"/>
                <w:sz w:val="20"/>
                <w:szCs w:val="20"/>
                <w:lang w:val="en-LT"/>
              </w:rPr>
              <w:t>„</w:t>
            </w:r>
            <w:r w:rsidRPr="009C6583">
              <w:rPr>
                <w:sz w:val="20"/>
                <w:lang w:val="en-LT"/>
              </w:rPr>
              <w:t>Kvėpavimo stebėjimas“  su dainuojančių dubenų garsais</w:t>
            </w:r>
            <w:r>
              <w:rPr>
                <w:sz w:val="20"/>
                <w:lang w:val="en-LT"/>
              </w:rPr>
              <w:t xml:space="preserve"> </w:t>
            </w:r>
            <w:hyperlink r:id="rId35" w:history="1">
              <w:r w:rsidRPr="00C2092F">
                <w:rPr>
                  <w:rStyle w:val="Hyperlink"/>
                  <w:sz w:val="20"/>
                  <w:lang w:val="en-LT"/>
                </w:rPr>
                <w:t>https://youtu.be/vDb_MboZ4iw?si=MjueVM1GFgKEh_OT</w:t>
              </w:r>
            </w:hyperlink>
            <w:r>
              <w:rPr>
                <w:sz w:val="20"/>
                <w:lang w:val="en-LT"/>
              </w:rPr>
              <w:t xml:space="preserve"> </w:t>
            </w:r>
            <w:r w:rsidRPr="007800C8">
              <w:rPr>
                <w:sz w:val="20"/>
                <w:szCs w:val="20"/>
              </w:rPr>
              <w:t>*</w:t>
            </w:r>
          </w:p>
        </w:tc>
        <w:tc>
          <w:tcPr>
            <w:tcW w:w="1524" w:type="dxa"/>
          </w:tcPr>
          <w:p w14:paraId="70616563"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r>
      <w:tr w:rsidR="00AA6D95" w:rsidRPr="006E46DB" w14:paraId="118DC710" w14:textId="77777777" w:rsidTr="008D12A9">
        <w:trPr>
          <w:trHeight w:val="276"/>
        </w:trPr>
        <w:tc>
          <w:tcPr>
            <w:tcW w:w="704" w:type="dxa"/>
            <w:vMerge/>
            <w:tcBorders>
              <w:right w:val="single" w:sz="4" w:space="0" w:color="auto"/>
            </w:tcBorders>
          </w:tcPr>
          <w:p w14:paraId="5895BA9B"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0324BC2F" w14:textId="77777777" w:rsidR="00AA6D95" w:rsidRPr="006E46DB" w:rsidRDefault="00AA6D95" w:rsidP="00AA6D95">
            <w:pPr>
              <w:pStyle w:val="paragraph"/>
              <w:spacing w:before="0" w:beforeAutospacing="0" w:after="0" w:afterAutospacing="0"/>
              <w:textAlignment w:val="baseline"/>
              <w:rPr>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353F6EB"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2409" w:type="dxa"/>
            <w:tcBorders>
              <w:left w:val="single" w:sz="4" w:space="0" w:color="auto"/>
            </w:tcBorders>
          </w:tcPr>
          <w:p w14:paraId="373476C8" w14:textId="095B96C4"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Simpatinės ir PNS aktyvumo subalansavimas kvėpavimo ir fiziniais pratimais</w:t>
            </w:r>
          </w:p>
        </w:tc>
        <w:tc>
          <w:tcPr>
            <w:tcW w:w="1276" w:type="dxa"/>
          </w:tcPr>
          <w:p w14:paraId="72BDA63A" w14:textId="1B34D8B1"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1</w:t>
            </w:r>
          </w:p>
        </w:tc>
        <w:tc>
          <w:tcPr>
            <w:tcW w:w="1701" w:type="dxa"/>
            <w:vMerge/>
          </w:tcPr>
          <w:p w14:paraId="1E2438A5"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1842" w:type="dxa"/>
            <w:vMerge/>
          </w:tcPr>
          <w:p w14:paraId="6E9DDA3F"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2268" w:type="dxa"/>
            <w:vMerge/>
          </w:tcPr>
          <w:p w14:paraId="38CA8797" w14:textId="045C3E5F" w:rsidR="00AA6D95" w:rsidRPr="006E46DB" w:rsidRDefault="00AA6D95" w:rsidP="00AA6D95">
            <w:pPr>
              <w:pStyle w:val="paragraph"/>
              <w:spacing w:before="0" w:beforeAutospacing="0" w:after="0" w:afterAutospacing="0"/>
              <w:textAlignment w:val="baseline"/>
              <w:rPr>
                <w:rStyle w:val="normaltextrun"/>
                <w:sz w:val="20"/>
                <w:szCs w:val="20"/>
              </w:rPr>
            </w:pPr>
          </w:p>
        </w:tc>
        <w:tc>
          <w:tcPr>
            <w:tcW w:w="1524" w:type="dxa"/>
          </w:tcPr>
          <w:p w14:paraId="4CC08A7D"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r>
      <w:tr w:rsidR="00AA6D95" w:rsidRPr="006E46DB" w14:paraId="6FA12F72" w14:textId="77777777" w:rsidTr="008D12A9">
        <w:trPr>
          <w:trHeight w:val="276"/>
        </w:trPr>
        <w:tc>
          <w:tcPr>
            <w:tcW w:w="704" w:type="dxa"/>
            <w:vMerge/>
            <w:tcBorders>
              <w:right w:val="single" w:sz="4" w:space="0" w:color="auto"/>
            </w:tcBorders>
          </w:tcPr>
          <w:p w14:paraId="071A68A3"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1B2CF50E" w14:textId="77777777" w:rsidR="00AA6D95" w:rsidRPr="006E46DB" w:rsidRDefault="00AA6D95" w:rsidP="00AA6D95">
            <w:pPr>
              <w:pStyle w:val="paragraph"/>
              <w:spacing w:before="0" w:beforeAutospacing="0" w:after="0" w:afterAutospacing="0"/>
              <w:textAlignment w:val="baseline"/>
              <w:rPr>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6C1EAA3"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2409" w:type="dxa"/>
            <w:tcBorders>
              <w:left w:val="single" w:sz="4" w:space="0" w:color="auto"/>
            </w:tcBorders>
          </w:tcPr>
          <w:p w14:paraId="78532CCE" w14:textId="561D4B33"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Mokymasis taikyti intervalinius didelio intensyvumo jėgos pratimus ilgalaikio streso prevencijai</w:t>
            </w:r>
          </w:p>
        </w:tc>
        <w:tc>
          <w:tcPr>
            <w:tcW w:w="1276" w:type="dxa"/>
          </w:tcPr>
          <w:p w14:paraId="29EAC084" w14:textId="3231A7B2"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1</w:t>
            </w:r>
          </w:p>
        </w:tc>
        <w:tc>
          <w:tcPr>
            <w:tcW w:w="1701" w:type="dxa"/>
            <w:vMerge/>
          </w:tcPr>
          <w:p w14:paraId="440B5C4D"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1842" w:type="dxa"/>
            <w:vMerge/>
          </w:tcPr>
          <w:p w14:paraId="02E0D4E9"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2268" w:type="dxa"/>
          </w:tcPr>
          <w:p w14:paraId="0654A772" w14:textId="27DBA727" w:rsidR="00AA6D95" w:rsidRPr="006E46DB" w:rsidRDefault="00AA6D95" w:rsidP="00AA6D95">
            <w:pPr>
              <w:pStyle w:val="paragraph"/>
              <w:spacing w:before="0" w:beforeAutospacing="0" w:after="0" w:afterAutospacing="0"/>
              <w:textAlignment w:val="baseline"/>
              <w:rPr>
                <w:rStyle w:val="normaltextrun"/>
                <w:sz w:val="20"/>
                <w:szCs w:val="20"/>
              </w:rPr>
            </w:pPr>
            <w:r>
              <w:rPr>
                <w:color w:val="000000"/>
                <w:sz w:val="20"/>
                <w:szCs w:val="20"/>
              </w:rPr>
              <w:t xml:space="preserve">Lietuvos sporto universitetas. </w:t>
            </w:r>
            <w:r w:rsidRPr="009A52A9">
              <w:rPr>
                <w:color w:val="000000"/>
                <w:sz w:val="20"/>
                <w:szCs w:val="20"/>
              </w:rPr>
              <w:t xml:space="preserve">Kvėpavimo pratimai stovint </w:t>
            </w:r>
            <w:hyperlink r:id="rId36" w:history="1">
              <w:r w:rsidRPr="00C2092F">
                <w:rPr>
                  <w:rStyle w:val="Hyperlink"/>
                  <w:sz w:val="20"/>
                  <w:szCs w:val="20"/>
                </w:rPr>
                <w:t>https://youtu.be/8orjc6VS6i8?si=B_rPFV3oruAtsOH6</w:t>
              </w:r>
            </w:hyperlink>
            <w:r>
              <w:rPr>
                <w:rStyle w:val="Hyperlink"/>
                <w:sz w:val="20"/>
                <w:szCs w:val="20"/>
              </w:rPr>
              <w:t xml:space="preserve"> </w:t>
            </w:r>
            <w:r w:rsidRPr="007800C8">
              <w:rPr>
                <w:sz w:val="20"/>
                <w:szCs w:val="20"/>
              </w:rPr>
              <w:t>*</w:t>
            </w:r>
          </w:p>
        </w:tc>
        <w:tc>
          <w:tcPr>
            <w:tcW w:w="1524" w:type="dxa"/>
          </w:tcPr>
          <w:p w14:paraId="78A867C0"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r>
      <w:tr w:rsidR="00AA6D95" w:rsidRPr="006E46DB" w14:paraId="38418E3B" w14:textId="77777777" w:rsidTr="008D12A9">
        <w:trPr>
          <w:trHeight w:val="276"/>
        </w:trPr>
        <w:tc>
          <w:tcPr>
            <w:tcW w:w="704" w:type="dxa"/>
            <w:vMerge w:val="restart"/>
          </w:tcPr>
          <w:p w14:paraId="15A626F9" w14:textId="77777777" w:rsidR="00AA6D95" w:rsidRPr="006E46DB" w:rsidRDefault="00AA6D95" w:rsidP="00AA6D95">
            <w:pPr>
              <w:pStyle w:val="paragraph"/>
              <w:spacing w:before="0" w:beforeAutospacing="0" w:after="0" w:afterAutospacing="0"/>
              <w:textAlignment w:val="baseline"/>
              <w:rPr>
                <w:rStyle w:val="normaltextrun"/>
                <w:sz w:val="20"/>
                <w:szCs w:val="20"/>
              </w:rPr>
            </w:pPr>
            <w:r w:rsidRPr="006E46DB">
              <w:rPr>
                <w:rStyle w:val="normaltextrun"/>
                <w:sz w:val="20"/>
                <w:szCs w:val="20"/>
              </w:rPr>
              <w:t>12.</w:t>
            </w:r>
          </w:p>
        </w:tc>
        <w:tc>
          <w:tcPr>
            <w:tcW w:w="1559" w:type="dxa"/>
            <w:vMerge w:val="restart"/>
            <w:tcBorders>
              <w:top w:val="single" w:sz="4" w:space="0" w:color="auto"/>
            </w:tcBorders>
          </w:tcPr>
          <w:p w14:paraId="2231C9FE" w14:textId="0E4E6C06" w:rsidR="00AA6D95" w:rsidRPr="006E46DB" w:rsidRDefault="00AA6D95" w:rsidP="00AA6D95">
            <w:pPr>
              <w:pStyle w:val="paragraph"/>
              <w:spacing w:before="0" w:beforeAutospacing="0" w:after="0" w:afterAutospacing="0"/>
              <w:textAlignment w:val="baseline"/>
              <w:rPr>
                <w:rStyle w:val="normaltextrun"/>
                <w:sz w:val="20"/>
                <w:szCs w:val="20"/>
              </w:rPr>
            </w:pPr>
            <w:r w:rsidRPr="006E46DB">
              <w:rPr>
                <w:color w:val="000000"/>
                <w:sz w:val="20"/>
                <w:szCs w:val="20"/>
              </w:rPr>
              <w:t>Fizinių ypatybių lavinimas ir sveikatingumo plėtojimas</w:t>
            </w:r>
          </w:p>
        </w:tc>
        <w:tc>
          <w:tcPr>
            <w:tcW w:w="1560" w:type="dxa"/>
            <w:vMerge w:val="restart"/>
            <w:tcBorders>
              <w:top w:val="single" w:sz="4" w:space="0" w:color="auto"/>
              <w:left w:val="single" w:sz="4" w:space="0" w:color="auto"/>
              <w:right w:val="single" w:sz="4" w:space="0" w:color="auto"/>
            </w:tcBorders>
            <w:shd w:val="clear" w:color="auto" w:fill="auto"/>
          </w:tcPr>
          <w:p w14:paraId="6B1EDD34" w14:textId="2996FA25" w:rsidR="00AA6D95" w:rsidRPr="006E46DB" w:rsidRDefault="00AA6D95" w:rsidP="00AA6D95">
            <w:pPr>
              <w:pStyle w:val="paragraph"/>
              <w:spacing w:before="0" w:beforeAutospacing="0" w:after="0" w:afterAutospacing="0"/>
              <w:textAlignment w:val="baseline"/>
              <w:rPr>
                <w:sz w:val="20"/>
                <w:szCs w:val="20"/>
              </w:rPr>
            </w:pPr>
            <w:r w:rsidRPr="006E46DB">
              <w:rPr>
                <w:color w:val="000000"/>
                <w:sz w:val="20"/>
                <w:szCs w:val="20"/>
              </w:rPr>
              <w:t>Savistaba ir įsivertinimas</w:t>
            </w:r>
          </w:p>
        </w:tc>
        <w:tc>
          <w:tcPr>
            <w:tcW w:w="2409" w:type="dxa"/>
          </w:tcPr>
          <w:p w14:paraId="1A18FC1E" w14:textId="456FB523" w:rsidR="00AA6D95" w:rsidRPr="006E46DB" w:rsidRDefault="00AA6D95" w:rsidP="00AA6D95">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Nuosekli savistaba ir reguliarus įsivertinimas</w:t>
            </w:r>
          </w:p>
        </w:tc>
        <w:tc>
          <w:tcPr>
            <w:tcW w:w="1276" w:type="dxa"/>
          </w:tcPr>
          <w:p w14:paraId="4B8CD7D9" w14:textId="27FFB53E" w:rsidR="00AA6D95" w:rsidRPr="006E46DB" w:rsidRDefault="00AA6D95" w:rsidP="00AA6D95">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1</w:t>
            </w:r>
          </w:p>
        </w:tc>
        <w:tc>
          <w:tcPr>
            <w:tcW w:w="1701" w:type="dxa"/>
            <w:vMerge w:val="restart"/>
          </w:tcPr>
          <w:p w14:paraId="6F078912" w14:textId="7F58B707"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Geba subjektyviais ir objektyviais metodais įsivertinti fizinį krūvį bei pasirinkti optimalų fizinį aktyvumą, prisitaikant prie skirtingų aplinkos sąlygų (B6.3)</w:t>
            </w:r>
          </w:p>
        </w:tc>
        <w:tc>
          <w:tcPr>
            <w:tcW w:w="1842" w:type="dxa"/>
            <w:vMerge w:val="restart"/>
          </w:tcPr>
          <w:p w14:paraId="0F22787E" w14:textId="076477DE" w:rsidR="00AA6D95" w:rsidRPr="006E46DB" w:rsidRDefault="00AA6D95" w:rsidP="00AA6D95">
            <w:pPr>
              <w:pStyle w:val="paragraph"/>
              <w:spacing w:before="0" w:beforeAutospacing="0" w:after="0" w:afterAutospacing="0"/>
              <w:textAlignment w:val="baseline"/>
              <w:rPr>
                <w:rStyle w:val="normaltextrun"/>
                <w:sz w:val="20"/>
                <w:szCs w:val="20"/>
              </w:rPr>
            </w:pPr>
            <w:r w:rsidRPr="006E46DB">
              <w:rPr>
                <w:rStyle w:val="normaltextrun"/>
                <w:sz w:val="20"/>
                <w:szCs w:val="20"/>
              </w:rPr>
              <w:t>Kūrybiškumo; Pažinimo;</w:t>
            </w:r>
            <w:r w:rsidRPr="006E46DB">
              <w:rPr>
                <w:sz w:val="20"/>
                <w:szCs w:val="20"/>
              </w:rPr>
              <w:t xml:space="preserve"> </w:t>
            </w:r>
            <w:r w:rsidRPr="006E46DB">
              <w:rPr>
                <w:rStyle w:val="normaltextrun"/>
                <w:sz w:val="20"/>
                <w:szCs w:val="20"/>
              </w:rPr>
              <w:t>Socialinė, emocinė ir sveikos gyvensenos</w:t>
            </w:r>
          </w:p>
        </w:tc>
        <w:tc>
          <w:tcPr>
            <w:tcW w:w="2268" w:type="dxa"/>
            <w:vMerge w:val="restart"/>
          </w:tcPr>
          <w:p w14:paraId="3875447A" w14:textId="4B022ED2" w:rsidR="00AA6D95" w:rsidRPr="006E46DB" w:rsidRDefault="00AA6D95" w:rsidP="00AA6D95">
            <w:pPr>
              <w:pStyle w:val="paragraph"/>
              <w:spacing w:before="0" w:beforeAutospacing="0" w:after="0" w:afterAutospacing="0"/>
              <w:textAlignment w:val="baseline"/>
              <w:rPr>
                <w:rStyle w:val="normaltextrun"/>
                <w:sz w:val="20"/>
                <w:szCs w:val="20"/>
              </w:rPr>
            </w:pPr>
            <w:r>
              <w:rPr>
                <w:rStyle w:val="normaltextrun"/>
                <w:sz w:val="20"/>
                <w:szCs w:val="20"/>
              </w:rPr>
              <w:t xml:space="preserve">Sveikatos mokymo ir ligų prevencijos centras. Sveikos mitybos ir fizinio aktyvumo ugdymas. Metodinės rekomendacijos </w:t>
            </w:r>
            <w:hyperlink r:id="rId37" w:history="1">
              <w:r w:rsidRPr="00D10800">
                <w:rPr>
                  <w:rStyle w:val="Hyperlink"/>
                  <w:sz w:val="20"/>
                  <w:szCs w:val="20"/>
                </w:rPr>
                <w:t>https://www.hi.lt/uploads/Sveikatos%20stiprinimo%20centras/Mityba%20ir%20fizinis%20aktyvumas/Metodines_mitybos_fizinio%20aktyvumo/Mityba/Sveikos_mitybos_ir_fizinio_aktyvumo_ugdymas_2020.pdf</w:t>
              </w:r>
            </w:hyperlink>
            <w:r>
              <w:rPr>
                <w:rStyle w:val="normaltextrun"/>
                <w:sz w:val="20"/>
                <w:szCs w:val="20"/>
              </w:rPr>
              <w:t xml:space="preserve"> </w:t>
            </w:r>
            <w:r w:rsidRPr="007800C8">
              <w:rPr>
                <w:sz w:val="20"/>
                <w:szCs w:val="20"/>
              </w:rPr>
              <w:t>*</w:t>
            </w:r>
          </w:p>
        </w:tc>
        <w:tc>
          <w:tcPr>
            <w:tcW w:w="1524" w:type="dxa"/>
          </w:tcPr>
          <w:p w14:paraId="05D0D9D6"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r>
      <w:tr w:rsidR="00AA6D95" w:rsidRPr="006E46DB" w14:paraId="6639F2C1" w14:textId="77777777" w:rsidTr="008D12A9">
        <w:trPr>
          <w:trHeight w:val="276"/>
        </w:trPr>
        <w:tc>
          <w:tcPr>
            <w:tcW w:w="704" w:type="dxa"/>
            <w:vMerge/>
          </w:tcPr>
          <w:p w14:paraId="45FA3CB5"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1559" w:type="dxa"/>
            <w:vMerge/>
          </w:tcPr>
          <w:p w14:paraId="2BF7CC57"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1560" w:type="dxa"/>
            <w:vMerge/>
            <w:tcBorders>
              <w:left w:val="single" w:sz="4" w:space="0" w:color="auto"/>
              <w:right w:val="single" w:sz="4" w:space="0" w:color="auto"/>
            </w:tcBorders>
            <w:shd w:val="clear" w:color="auto" w:fill="auto"/>
          </w:tcPr>
          <w:p w14:paraId="5C66DE40"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2409" w:type="dxa"/>
          </w:tcPr>
          <w:p w14:paraId="71692360" w14:textId="75AD806C"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Mokymasis remtis moksliniais argumentais įsivertinant gyvenimo būdą</w:t>
            </w:r>
          </w:p>
        </w:tc>
        <w:tc>
          <w:tcPr>
            <w:tcW w:w="1276" w:type="dxa"/>
          </w:tcPr>
          <w:p w14:paraId="697F09D1" w14:textId="440F8898"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1</w:t>
            </w:r>
          </w:p>
        </w:tc>
        <w:tc>
          <w:tcPr>
            <w:tcW w:w="1701" w:type="dxa"/>
            <w:vMerge/>
          </w:tcPr>
          <w:p w14:paraId="601D084D"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1842" w:type="dxa"/>
            <w:vMerge/>
          </w:tcPr>
          <w:p w14:paraId="54D461FD"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2268" w:type="dxa"/>
            <w:vMerge/>
          </w:tcPr>
          <w:p w14:paraId="72C015F3"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1524" w:type="dxa"/>
          </w:tcPr>
          <w:p w14:paraId="4E1712D2"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r>
      <w:tr w:rsidR="00AA6D95" w:rsidRPr="006E46DB" w14:paraId="2405DED4" w14:textId="77777777" w:rsidTr="008D12A9">
        <w:trPr>
          <w:trHeight w:val="276"/>
        </w:trPr>
        <w:tc>
          <w:tcPr>
            <w:tcW w:w="704" w:type="dxa"/>
            <w:vMerge/>
          </w:tcPr>
          <w:p w14:paraId="5822C89A"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1559" w:type="dxa"/>
            <w:vMerge/>
          </w:tcPr>
          <w:p w14:paraId="4976AAC4"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1560" w:type="dxa"/>
            <w:vMerge/>
            <w:tcBorders>
              <w:left w:val="single" w:sz="4" w:space="0" w:color="auto"/>
              <w:right w:val="single" w:sz="4" w:space="0" w:color="auto"/>
            </w:tcBorders>
            <w:shd w:val="clear" w:color="auto" w:fill="auto"/>
          </w:tcPr>
          <w:p w14:paraId="6881ED7A"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2409" w:type="dxa"/>
          </w:tcPr>
          <w:p w14:paraId="5B805E13" w14:textId="1EF0C81A"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Fizinio aktyvumo, miego, mitybos bei kitų įpročių, kūno masės rodiklių dinamika</w:t>
            </w:r>
          </w:p>
        </w:tc>
        <w:tc>
          <w:tcPr>
            <w:tcW w:w="1276" w:type="dxa"/>
          </w:tcPr>
          <w:p w14:paraId="66A5E94C" w14:textId="2D0694B6"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2</w:t>
            </w:r>
          </w:p>
        </w:tc>
        <w:tc>
          <w:tcPr>
            <w:tcW w:w="1701" w:type="dxa"/>
            <w:vMerge/>
          </w:tcPr>
          <w:p w14:paraId="7D9B69E3"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1842" w:type="dxa"/>
            <w:vMerge/>
          </w:tcPr>
          <w:p w14:paraId="4E3A241F"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2268" w:type="dxa"/>
            <w:vMerge/>
          </w:tcPr>
          <w:p w14:paraId="2788A071"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1524" w:type="dxa"/>
          </w:tcPr>
          <w:p w14:paraId="3F7FC719"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r>
      <w:tr w:rsidR="00AA6D95" w:rsidRPr="006E46DB" w14:paraId="0B8458C8" w14:textId="77777777" w:rsidTr="008D12A9">
        <w:trPr>
          <w:trHeight w:val="276"/>
        </w:trPr>
        <w:tc>
          <w:tcPr>
            <w:tcW w:w="704" w:type="dxa"/>
            <w:vMerge/>
          </w:tcPr>
          <w:p w14:paraId="10422F34"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1559" w:type="dxa"/>
            <w:vMerge/>
          </w:tcPr>
          <w:p w14:paraId="56199C9B"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1560" w:type="dxa"/>
            <w:vMerge/>
            <w:tcBorders>
              <w:left w:val="single" w:sz="4" w:space="0" w:color="auto"/>
              <w:right w:val="single" w:sz="4" w:space="0" w:color="auto"/>
            </w:tcBorders>
            <w:shd w:val="clear" w:color="auto" w:fill="auto"/>
          </w:tcPr>
          <w:p w14:paraId="2F99C16C"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2409" w:type="dxa"/>
          </w:tcPr>
          <w:p w14:paraId="389E2147" w14:textId="0B4F07E6"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Pozityvių pokyčių galimybės</w:t>
            </w:r>
          </w:p>
        </w:tc>
        <w:tc>
          <w:tcPr>
            <w:tcW w:w="1276" w:type="dxa"/>
          </w:tcPr>
          <w:p w14:paraId="256F80DA" w14:textId="70148831"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1</w:t>
            </w:r>
          </w:p>
        </w:tc>
        <w:tc>
          <w:tcPr>
            <w:tcW w:w="1701" w:type="dxa"/>
            <w:vMerge/>
          </w:tcPr>
          <w:p w14:paraId="7197C4FE"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1842" w:type="dxa"/>
            <w:vMerge/>
          </w:tcPr>
          <w:p w14:paraId="666D3198"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2268" w:type="dxa"/>
            <w:vMerge/>
          </w:tcPr>
          <w:p w14:paraId="06146EA9"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1524" w:type="dxa"/>
          </w:tcPr>
          <w:p w14:paraId="58E60616"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r>
      <w:tr w:rsidR="00AA6D95" w:rsidRPr="006E46DB" w14:paraId="682CCCDF" w14:textId="77777777" w:rsidTr="008D12A9">
        <w:trPr>
          <w:trHeight w:val="276"/>
        </w:trPr>
        <w:tc>
          <w:tcPr>
            <w:tcW w:w="704" w:type="dxa"/>
            <w:vMerge w:val="restart"/>
          </w:tcPr>
          <w:p w14:paraId="6F4E9B83" w14:textId="77777777" w:rsidR="00AA6D95" w:rsidRPr="006E46DB" w:rsidRDefault="00AA6D95" w:rsidP="00AA6D95">
            <w:pPr>
              <w:pStyle w:val="paragraph"/>
              <w:spacing w:before="0" w:beforeAutospacing="0" w:after="0" w:afterAutospacing="0"/>
              <w:textAlignment w:val="baseline"/>
              <w:rPr>
                <w:rStyle w:val="normaltextrun"/>
                <w:sz w:val="20"/>
                <w:szCs w:val="20"/>
              </w:rPr>
            </w:pPr>
            <w:r w:rsidRPr="006E46DB">
              <w:rPr>
                <w:rStyle w:val="normaltextrun"/>
                <w:sz w:val="20"/>
                <w:szCs w:val="20"/>
              </w:rPr>
              <w:t>13.</w:t>
            </w:r>
          </w:p>
        </w:tc>
        <w:tc>
          <w:tcPr>
            <w:tcW w:w="1559" w:type="dxa"/>
            <w:vMerge w:val="restart"/>
          </w:tcPr>
          <w:p w14:paraId="35B0ECE6" w14:textId="059F1C24" w:rsidR="00AA6D95" w:rsidRPr="006E46DB" w:rsidRDefault="00AA6D95" w:rsidP="00AA6D95">
            <w:pPr>
              <w:pStyle w:val="paragraph"/>
              <w:spacing w:before="0" w:beforeAutospacing="0" w:after="0" w:afterAutospacing="0"/>
              <w:textAlignment w:val="baseline"/>
              <w:rPr>
                <w:rStyle w:val="normaltextrun"/>
                <w:sz w:val="20"/>
                <w:szCs w:val="20"/>
              </w:rPr>
            </w:pPr>
            <w:r w:rsidRPr="006E46DB">
              <w:rPr>
                <w:color w:val="000000"/>
                <w:sz w:val="20"/>
                <w:szCs w:val="20"/>
              </w:rPr>
              <w:t>Sporto ir sveikatos vertybinių nuostatų ugdymas ir raiška</w:t>
            </w:r>
          </w:p>
        </w:tc>
        <w:tc>
          <w:tcPr>
            <w:tcW w:w="1560" w:type="dxa"/>
            <w:vMerge w:val="restart"/>
            <w:tcBorders>
              <w:top w:val="single" w:sz="4" w:space="0" w:color="auto"/>
              <w:left w:val="single" w:sz="4" w:space="0" w:color="auto"/>
              <w:right w:val="single" w:sz="4" w:space="0" w:color="auto"/>
            </w:tcBorders>
            <w:shd w:val="clear" w:color="auto" w:fill="auto"/>
          </w:tcPr>
          <w:p w14:paraId="5F7CF437" w14:textId="678FD9BA" w:rsidR="00AA6D95" w:rsidRPr="006E46DB" w:rsidRDefault="00AA6D95" w:rsidP="00AA6D95">
            <w:pPr>
              <w:pStyle w:val="paragraph"/>
              <w:spacing w:before="0" w:beforeAutospacing="0" w:after="0" w:afterAutospacing="0"/>
              <w:textAlignment w:val="baseline"/>
              <w:rPr>
                <w:sz w:val="20"/>
                <w:szCs w:val="20"/>
              </w:rPr>
            </w:pPr>
            <w:r w:rsidRPr="006E46DB">
              <w:rPr>
                <w:color w:val="000000"/>
                <w:sz w:val="20"/>
                <w:szCs w:val="20"/>
              </w:rPr>
              <w:t>Fizinio aktyvumo lauko sąlygomis kultūra</w:t>
            </w:r>
          </w:p>
        </w:tc>
        <w:tc>
          <w:tcPr>
            <w:tcW w:w="2409" w:type="dxa"/>
          </w:tcPr>
          <w:p w14:paraId="57B1D8D1" w14:textId="6F50D18B" w:rsidR="00AA6D95" w:rsidRPr="006E46DB" w:rsidRDefault="00AA6D95" w:rsidP="00AA6D95">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Fizinio aktyvumo lauko sąlygomis mokykloje veiksniai</w:t>
            </w:r>
          </w:p>
        </w:tc>
        <w:tc>
          <w:tcPr>
            <w:tcW w:w="1276" w:type="dxa"/>
          </w:tcPr>
          <w:p w14:paraId="5CD7A6E9" w14:textId="7A99ADFB" w:rsidR="00AA6D95" w:rsidRPr="006E46DB" w:rsidRDefault="00AA6D95" w:rsidP="00AA6D95">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1</w:t>
            </w:r>
          </w:p>
        </w:tc>
        <w:tc>
          <w:tcPr>
            <w:tcW w:w="1701" w:type="dxa"/>
            <w:vMerge w:val="restart"/>
          </w:tcPr>
          <w:p w14:paraId="09D5352D" w14:textId="5F12C479"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 xml:space="preserve">Dalyvauja įgyvendinant fizinio aktyvumo renginius bendruomenėje; reflektuoja olimpinių vertybių raišką ir olimpinių vertybių konflikto riziką organizuojamuose renginiuose, siūlo idėjas olimpinių </w:t>
            </w:r>
            <w:r w:rsidRPr="006E46DB">
              <w:rPr>
                <w:color w:val="000000"/>
                <w:sz w:val="20"/>
                <w:szCs w:val="20"/>
              </w:rPr>
              <w:lastRenderedPageBreak/>
              <w:t>vertybių konflikto renginiuose prevencijai (C1.3)</w:t>
            </w:r>
          </w:p>
        </w:tc>
        <w:tc>
          <w:tcPr>
            <w:tcW w:w="1842" w:type="dxa"/>
            <w:vMerge w:val="restart"/>
          </w:tcPr>
          <w:p w14:paraId="5365B6F2" w14:textId="4E715080" w:rsidR="00AA6D95" w:rsidRPr="006E46DB" w:rsidRDefault="00AA6D95" w:rsidP="00AA6D95">
            <w:pPr>
              <w:pStyle w:val="paragraph"/>
              <w:spacing w:before="0" w:beforeAutospacing="0" w:after="0" w:afterAutospacing="0"/>
              <w:textAlignment w:val="baseline"/>
              <w:rPr>
                <w:rStyle w:val="normaltextrun"/>
                <w:sz w:val="20"/>
                <w:szCs w:val="20"/>
              </w:rPr>
            </w:pPr>
            <w:r w:rsidRPr="006E46DB">
              <w:rPr>
                <w:rStyle w:val="normaltextrun"/>
                <w:sz w:val="20"/>
                <w:szCs w:val="20"/>
              </w:rPr>
              <w:lastRenderedPageBreak/>
              <w:t>Komunikavimo;</w:t>
            </w:r>
            <w:r w:rsidRPr="006E46DB">
              <w:rPr>
                <w:sz w:val="20"/>
                <w:szCs w:val="20"/>
              </w:rPr>
              <w:t xml:space="preserve"> </w:t>
            </w:r>
            <w:r w:rsidRPr="006E46DB">
              <w:rPr>
                <w:rStyle w:val="normaltextrun"/>
                <w:sz w:val="20"/>
                <w:szCs w:val="20"/>
              </w:rPr>
              <w:t>Kultūrinė; Kūrybiškumo; Pažinimo;</w:t>
            </w:r>
            <w:r w:rsidRPr="006E46DB">
              <w:rPr>
                <w:sz w:val="20"/>
                <w:szCs w:val="20"/>
              </w:rPr>
              <w:t xml:space="preserve"> </w:t>
            </w:r>
            <w:r w:rsidRPr="006E46DB">
              <w:rPr>
                <w:rStyle w:val="normaltextrun"/>
                <w:sz w:val="20"/>
                <w:szCs w:val="20"/>
              </w:rPr>
              <w:t>Pilietiškumo;</w:t>
            </w:r>
            <w:r w:rsidRPr="006E46DB">
              <w:rPr>
                <w:sz w:val="20"/>
                <w:szCs w:val="20"/>
              </w:rPr>
              <w:t xml:space="preserve"> </w:t>
            </w:r>
            <w:r w:rsidRPr="006E46DB">
              <w:rPr>
                <w:rStyle w:val="normaltextrun"/>
                <w:sz w:val="20"/>
                <w:szCs w:val="20"/>
              </w:rPr>
              <w:t>Socialinė, emocinė ir sveikos gyvensenos</w:t>
            </w:r>
          </w:p>
        </w:tc>
        <w:tc>
          <w:tcPr>
            <w:tcW w:w="2268" w:type="dxa"/>
            <w:vMerge w:val="restart"/>
          </w:tcPr>
          <w:p w14:paraId="00283337" w14:textId="071F0702" w:rsidR="00AA6D95" w:rsidRPr="006E46DB" w:rsidRDefault="00AA6D95" w:rsidP="00AA6D95">
            <w:pPr>
              <w:pStyle w:val="paragraph"/>
              <w:spacing w:before="0" w:beforeAutospacing="0" w:after="0" w:afterAutospacing="0"/>
              <w:textAlignment w:val="baseline"/>
              <w:rPr>
                <w:rStyle w:val="normaltextrun"/>
                <w:sz w:val="20"/>
                <w:szCs w:val="20"/>
              </w:rPr>
            </w:pPr>
            <w:proofErr w:type="spellStart"/>
            <w:r>
              <w:rPr>
                <w:rStyle w:val="normaltextrun"/>
                <w:sz w:val="20"/>
                <w:szCs w:val="20"/>
              </w:rPr>
              <w:t>Villages</w:t>
            </w:r>
            <w:proofErr w:type="spellEnd"/>
            <w:r>
              <w:rPr>
                <w:rStyle w:val="normaltextrun"/>
                <w:sz w:val="20"/>
                <w:szCs w:val="20"/>
              </w:rPr>
              <w:t xml:space="preserve"> </w:t>
            </w:r>
            <w:proofErr w:type="spellStart"/>
            <w:r>
              <w:rPr>
                <w:rStyle w:val="normaltextrun"/>
                <w:sz w:val="20"/>
                <w:szCs w:val="20"/>
              </w:rPr>
              <w:t>on</w:t>
            </w:r>
            <w:proofErr w:type="spellEnd"/>
            <w:r>
              <w:rPr>
                <w:rStyle w:val="normaltextrun"/>
                <w:sz w:val="20"/>
                <w:szCs w:val="20"/>
              </w:rPr>
              <w:t xml:space="preserve"> </w:t>
            </w:r>
            <w:proofErr w:type="spellStart"/>
            <w:r>
              <w:rPr>
                <w:rStyle w:val="normaltextrun"/>
                <w:sz w:val="20"/>
                <w:szCs w:val="20"/>
              </w:rPr>
              <w:t>move</w:t>
            </w:r>
            <w:proofErr w:type="spellEnd"/>
            <w:r>
              <w:rPr>
                <w:rStyle w:val="normaltextrun"/>
                <w:sz w:val="20"/>
                <w:szCs w:val="20"/>
              </w:rPr>
              <w:t xml:space="preserve"> Baltic. Žaidimų vadovas kūrybinėms dirbtuvėms: žaidimai ir užduotys </w:t>
            </w:r>
            <w:hyperlink r:id="rId38" w:history="1">
              <w:r w:rsidRPr="00BD57CF">
                <w:rPr>
                  <w:rStyle w:val="Hyperlink"/>
                  <w:sz w:val="20"/>
                  <w:szCs w:val="20"/>
                </w:rPr>
                <w:t>https://ec.europa.eu/programmes/erasmus-plus/project-result-content/d1b841db-b724-48c3-a779-58f4d770ad0c/LT%20VoMB_web.pdf</w:t>
              </w:r>
            </w:hyperlink>
            <w:r>
              <w:rPr>
                <w:rStyle w:val="normaltextrun"/>
                <w:sz w:val="20"/>
                <w:szCs w:val="20"/>
              </w:rPr>
              <w:t xml:space="preserve"> </w:t>
            </w:r>
            <w:r>
              <w:rPr>
                <w:rStyle w:val="Hyperlink"/>
                <w:color w:val="auto"/>
                <w:sz w:val="20"/>
                <w:szCs w:val="20"/>
                <w:u w:val="none"/>
                <w:lang w:val="en-US"/>
              </w:rPr>
              <w:t>*</w:t>
            </w:r>
          </w:p>
        </w:tc>
        <w:tc>
          <w:tcPr>
            <w:tcW w:w="1524" w:type="dxa"/>
          </w:tcPr>
          <w:p w14:paraId="21417B88"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r>
      <w:tr w:rsidR="00AA6D95" w:rsidRPr="006E46DB" w14:paraId="428DAFF7" w14:textId="77777777" w:rsidTr="008D12A9">
        <w:trPr>
          <w:trHeight w:val="276"/>
        </w:trPr>
        <w:tc>
          <w:tcPr>
            <w:tcW w:w="704" w:type="dxa"/>
            <w:vMerge/>
          </w:tcPr>
          <w:p w14:paraId="33881150"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1559" w:type="dxa"/>
            <w:vMerge/>
          </w:tcPr>
          <w:p w14:paraId="060D05DB" w14:textId="77777777" w:rsidR="00AA6D95" w:rsidRPr="006E46DB" w:rsidRDefault="00AA6D95" w:rsidP="00AA6D95">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3CA6433A"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2409" w:type="dxa"/>
          </w:tcPr>
          <w:p w14:paraId="516DE967" w14:textId="74B47DCD"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Idėjos, kaip panaudoti (ar pritaikyti) mokyklos lauko aplinką optimaliam (fiziniu ir socialiniu, emociniu aspektais) bendruomenės fiziniam aktyvumui</w:t>
            </w:r>
          </w:p>
        </w:tc>
        <w:tc>
          <w:tcPr>
            <w:tcW w:w="1276" w:type="dxa"/>
          </w:tcPr>
          <w:p w14:paraId="009FEC63" w14:textId="4B4B18D5"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1</w:t>
            </w:r>
          </w:p>
        </w:tc>
        <w:tc>
          <w:tcPr>
            <w:tcW w:w="1701" w:type="dxa"/>
            <w:vMerge/>
          </w:tcPr>
          <w:p w14:paraId="2EAB016E"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1842" w:type="dxa"/>
            <w:vMerge/>
          </w:tcPr>
          <w:p w14:paraId="7162A952"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2268" w:type="dxa"/>
            <w:vMerge/>
          </w:tcPr>
          <w:p w14:paraId="71069480"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1524" w:type="dxa"/>
          </w:tcPr>
          <w:p w14:paraId="247BF5B4"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r>
      <w:tr w:rsidR="00AA6D95" w:rsidRPr="006E46DB" w14:paraId="51F52DDE" w14:textId="77777777" w:rsidTr="008D12A9">
        <w:trPr>
          <w:trHeight w:val="276"/>
        </w:trPr>
        <w:tc>
          <w:tcPr>
            <w:tcW w:w="704" w:type="dxa"/>
            <w:vMerge/>
          </w:tcPr>
          <w:p w14:paraId="55DF104F"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1559" w:type="dxa"/>
            <w:vMerge/>
          </w:tcPr>
          <w:p w14:paraId="69818E9F" w14:textId="77777777" w:rsidR="00AA6D95" w:rsidRPr="006E46DB" w:rsidRDefault="00AA6D95" w:rsidP="00AA6D95">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2A49677E"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2409" w:type="dxa"/>
          </w:tcPr>
          <w:p w14:paraId="5D141EAB" w14:textId="1B048ADC"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Užduočių kūrimas fiziniam aktyvumui laisvalaikiu, pertraukų metu, tradicinių ir netradicinių renginių veikloms</w:t>
            </w:r>
          </w:p>
        </w:tc>
        <w:tc>
          <w:tcPr>
            <w:tcW w:w="1276" w:type="dxa"/>
          </w:tcPr>
          <w:p w14:paraId="67E9746A" w14:textId="184FC77B"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1</w:t>
            </w:r>
          </w:p>
        </w:tc>
        <w:tc>
          <w:tcPr>
            <w:tcW w:w="1701" w:type="dxa"/>
            <w:vMerge/>
          </w:tcPr>
          <w:p w14:paraId="378A6F2D"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1842" w:type="dxa"/>
            <w:vMerge/>
          </w:tcPr>
          <w:p w14:paraId="54D7D2C3"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2268" w:type="dxa"/>
            <w:vMerge/>
          </w:tcPr>
          <w:p w14:paraId="76BD6345"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1524" w:type="dxa"/>
          </w:tcPr>
          <w:p w14:paraId="5A964580"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r>
      <w:tr w:rsidR="00AA6D95" w:rsidRPr="006E46DB" w14:paraId="51839AF7" w14:textId="77777777" w:rsidTr="008D12A9">
        <w:trPr>
          <w:trHeight w:val="276"/>
        </w:trPr>
        <w:tc>
          <w:tcPr>
            <w:tcW w:w="704" w:type="dxa"/>
            <w:vMerge/>
          </w:tcPr>
          <w:p w14:paraId="50A46BB3"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1559" w:type="dxa"/>
            <w:vMerge/>
          </w:tcPr>
          <w:p w14:paraId="4EC48B1E" w14:textId="77777777" w:rsidR="00AA6D95" w:rsidRPr="006E46DB" w:rsidRDefault="00AA6D95" w:rsidP="00AA6D95">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6519D69D"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2409" w:type="dxa"/>
          </w:tcPr>
          <w:p w14:paraId="2B4B2146" w14:textId="47A47DF1"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Refleksija, ar užduotys teiks džiaugsmą skirtingo pajėgumo dalyviams, ar kuriant užduotis buvo atsižvelgta į nacionalinių, religinių, socialinių ir kitų vertybinių konfliktų rizikas</w:t>
            </w:r>
          </w:p>
        </w:tc>
        <w:tc>
          <w:tcPr>
            <w:tcW w:w="1276" w:type="dxa"/>
          </w:tcPr>
          <w:p w14:paraId="7C4844E8" w14:textId="0C80729A"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1</w:t>
            </w:r>
          </w:p>
        </w:tc>
        <w:tc>
          <w:tcPr>
            <w:tcW w:w="1701" w:type="dxa"/>
            <w:vMerge/>
          </w:tcPr>
          <w:p w14:paraId="3AEDDC8A"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1842" w:type="dxa"/>
            <w:vMerge/>
          </w:tcPr>
          <w:p w14:paraId="52326F53"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2268" w:type="dxa"/>
            <w:vMerge/>
          </w:tcPr>
          <w:p w14:paraId="73E5B125"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1524" w:type="dxa"/>
          </w:tcPr>
          <w:p w14:paraId="4DC9CB28"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r>
      <w:tr w:rsidR="00AA6D95" w:rsidRPr="006E46DB" w14:paraId="41C1A844" w14:textId="77777777" w:rsidTr="008D12A9">
        <w:trPr>
          <w:trHeight w:val="276"/>
        </w:trPr>
        <w:tc>
          <w:tcPr>
            <w:tcW w:w="704" w:type="dxa"/>
            <w:vMerge/>
          </w:tcPr>
          <w:p w14:paraId="19BC85A5"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1559" w:type="dxa"/>
            <w:vMerge/>
          </w:tcPr>
          <w:p w14:paraId="705FBD5E" w14:textId="77777777" w:rsidR="00AA6D95" w:rsidRPr="006E46DB" w:rsidRDefault="00AA6D95" w:rsidP="00AA6D95">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23F0A25B"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2409" w:type="dxa"/>
          </w:tcPr>
          <w:p w14:paraId="6191436A" w14:textId="793C92D1"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Įvairių sporto ir fizinio aktyvumo renginių taisyklės, tradicijos, patirtys, refleksija apie jų poveikį dalyviams bei aplinkai ekologiniu, kultūriniu, fiziniu ir socialiniu-emociniu aspektais</w:t>
            </w:r>
          </w:p>
        </w:tc>
        <w:tc>
          <w:tcPr>
            <w:tcW w:w="1276" w:type="dxa"/>
          </w:tcPr>
          <w:p w14:paraId="1CD428DB" w14:textId="6517AB14"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2</w:t>
            </w:r>
          </w:p>
        </w:tc>
        <w:tc>
          <w:tcPr>
            <w:tcW w:w="1701" w:type="dxa"/>
            <w:vMerge/>
          </w:tcPr>
          <w:p w14:paraId="57F8295F"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1842" w:type="dxa"/>
            <w:vMerge/>
          </w:tcPr>
          <w:p w14:paraId="66580E88"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2268" w:type="dxa"/>
          </w:tcPr>
          <w:p w14:paraId="5B325C42" w14:textId="730BA922" w:rsidR="00AA6D95" w:rsidRPr="006E46DB" w:rsidRDefault="00AA6D95" w:rsidP="00AA6D95">
            <w:pPr>
              <w:pStyle w:val="paragraph"/>
              <w:spacing w:before="0" w:beforeAutospacing="0" w:after="0" w:afterAutospacing="0"/>
              <w:textAlignment w:val="baseline"/>
              <w:rPr>
                <w:rStyle w:val="normaltextrun"/>
                <w:sz w:val="20"/>
                <w:szCs w:val="20"/>
              </w:rPr>
            </w:pPr>
            <w:proofErr w:type="spellStart"/>
            <w:r>
              <w:rPr>
                <w:rStyle w:val="normaltextrun"/>
                <w:sz w:val="20"/>
                <w:szCs w:val="20"/>
              </w:rPr>
              <w:t>Rules</w:t>
            </w:r>
            <w:proofErr w:type="spellEnd"/>
            <w:r>
              <w:rPr>
                <w:rStyle w:val="normaltextrun"/>
                <w:sz w:val="20"/>
                <w:szCs w:val="20"/>
              </w:rPr>
              <w:t xml:space="preserve"> </w:t>
            </w:r>
            <w:proofErr w:type="spellStart"/>
            <w:r>
              <w:rPr>
                <w:rStyle w:val="normaltextrun"/>
                <w:sz w:val="20"/>
                <w:szCs w:val="20"/>
              </w:rPr>
              <w:t>of</w:t>
            </w:r>
            <w:proofErr w:type="spellEnd"/>
            <w:r>
              <w:rPr>
                <w:rStyle w:val="normaltextrun"/>
                <w:sz w:val="20"/>
                <w:szCs w:val="20"/>
              </w:rPr>
              <w:t xml:space="preserve"> </w:t>
            </w:r>
            <w:proofErr w:type="spellStart"/>
            <w:r>
              <w:rPr>
                <w:rStyle w:val="normaltextrun"/>
                <w:sz w:val="20"/>
                <w:szCs w:val="20"/>
              </w:rPr>
              <w:t>sports</w:t>
            </w:r>
            <w:proofErr w:type="spellEnd"/>
            <w:r>
              <w:rPr>
                <w:rStyle w:val="normaltextrun"/>
                <w:sz w:val="20"/>
                <w:szCs w:val="20"/>
              </w:rPr>
              <w:t xml:space="preserve"> </w:t>
            </w:r>
            <w:hyperlink r:id="rId39" w:history="1">
              <w:r w:rsidRPr="00BD57CF">
                <w:rPr>
                  <w:rStyle w:val="Hyperlink"/>
                  <w:sz w:val="20"/>
                  <w:szCs w:val="20"/>
                </w:rPr>
                <w:t>https://youtube.com/playlist?list=PL9NYvjxBy6SOxm8UjvbqXmpBDsvJLDClw&amp;si=O9A55ugD5-OSoEC5</w:t>
              </w:r>
            </w:hyperlink>
            <w:r>
              <w:rPr>
                <w:rStyle w:val="normaltextrun"/>
                <w:sz w:val="20"/>
                <w:szCs w:val="20"/>
              </w:rPr>
              <w:t xml:space="preserve"> </w:t>
            </w:r>
            <w:r w:rsidRPr="008F0A60">
              <w:rPr>
                <w:sz w:val="20"/>
                <w:szCs w:val="20"/>
              </w:rPr>
              <w:t>*</w:t>
            </w:r>
          </w:p>
        </w:tc>
        <w:tc>
          <w:tcPr>
            <w:tcW w:w="1524" w:type="dxa"/>
          </w:tcPr>
          <w:p w14:paraId="360A3C8C"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r>
      <w:tr w:rsidR="00AA6D95" w:rsidRPr="006E46DB" w14:paraId="77397B43" w14:textId="77777777" w:rsidTr="008D12A9">
        <w:trPr>
          <w:trHeight w:val="276"/>
        </w:trPr>
        <w:tc>
          <w:tcPr>
            <w:tcW w:w="704" w:type="dxa"/>
            <w:vMerge/>
          </w:tcPr>
          <w:p w14:paraId="3D6117A3"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1559" w:type="dxa"/>
            <w:vMerge/>
          </w:tcPr>
          <w:p w14:paraId="50D4A760" w14:textId="77777777" w:rsidR="00AA6D95" w:rsidRPr="006E46DB" w:rsidRDefault="00AA6D95" w:rsidP="00AA6D95">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0925DB94"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2409" w:type="dxa"/>
          </w:tcPr>
          <w:p w14:paraId="0C657E1B" w14:textId="399A8170"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Mokymasis atpažinti ne tik momentines, o ir ilgalaikes pasekmes dalyviams bei aplinkai</w:t>
            </w:r>
          </w:p>
        </w:tc>
        <w:tc>
          <w:tcPr>
            <w:tcW w:w="1276" w:type="dxa"/>
          </w:tcPr>
          <w:p w14:paraId="2CA39446" w14:textId="61AEBB8E"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1</w:t>
            </w:r>
          </w:p>
        </w:tc>
        <w:tc>
          <w:tcPr>
            <w:tcW w:w="1701" w:type="dxa"/>
            <w:vMerge/>
          </w:tcPr>
          <w:p w14:paraId="2118D253"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1842" w:type="dxa"/>
            <w:vMerge/>
          </w:tcPr>
          <w:p w14:paraId="50498694"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2268" w:type="dxa"/>
          </w:tcPr>
          <w:p w14:paraId="2FBCC019"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1524" w:type="dxa"/>
          </w:tcPr>
          <w:p w14:paraId="77223ADF"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r>
      <w:tr w:rsidR="00AA6D95" w:rsidRPr="006E46DB" w14:paraId="566ADA54" w14:textId="77777777" w:rsidTr="008D12A9">
        <w:trPr>
          <w:trHeight w:val="276"/>
        </w:trPr>
        <w:tc>
          <w:tcPr>
            <w:tcW w:w="704" w:type="dxa"/>
            <w:vMerge w:val="restart"/>
          </w:tcPr>
          <w:p w14:paraId="733ABC16" w14:textId="77777777" w:rsidR="00AA6D95" w:rsidRPr="006E46DB" w:rsidRDefault="00AA6D95" w:rsidP="00AA6D95">
            <w:pPr>
              <w:pStyle w:val="paragraph"/>
              <w:spacing w:before="0" w:beforeAutospacing="0" w:after="0" w:afterAutospacing="0"/>
              <w:textAlignment w:val="baseline"/>
              <w:rPr>
                <w:rStyle w:val="normaltextrun"/>
                <w:sz w:val="20"/>
                <w:szCs w:val="20"/>
              </w:rPr>
            </w:pPr>
            <w:r w:rsidRPr="006E46DB">
              <w:rPr>
                <w:rStyle w:val="normaltextrun"/>
                <w:sz w:val="20"/>
                <w:szCs w:val="20"/>
              </w:rPr>
              <w:t>14.</w:t>
            </w:r>
          </w:p>
        </w:tc>
        <w:tc>
          <w:tcPr>
            <w:tcW w:w="1559" w:type="dxa"/>
            <w:vMerge w:val="restart"/>
          </w:tcPr>
          <w:p w14:paraId="2F4E96D9" w14:textId="04D70265" w:rsidR="00AA6D95" w:rsidRPr="006E46DB" w:rsidRDefault="00AA6D95" w:rsidP="00AA6D95">
            <w:pPr>
              <w:pStyle w:val="paragraph"/>
              <w:spacing w:before="0" w:beforeAutospacing="0" w:after="0" w:afterAutospacing="0"/>
              <w:textAlignment w:val="baseline"/>
              <w:rPr>
                <w:rStyle w:val="normaltextrun"/>
                <w:sz w:val="20"/>
                <w:szCs w:val="20"/>
              </w:rPr>
            </w:pPr>
            <w:r w:rsidRPr="006E46DB">
              <w:rPr>
                <w:color w:val="000000"/>
                <w:sz w:val="20"/>
                <w:szCs w:val="20"/>
              </w:rPr>
              <w:t>Sporto ir sveikatos vertybinių nuostatų ugdymas ir raiška</w:t>
            </w:r>
          </w:p>
        </w:tc>
        <w:tc>
          <w:tcPr>
            <w:tcW w:w="1560" w:type="dxa"/>
            <w:vMerge w:val="restart"/>
            <w:tcBorders>
              <w:top w:val="nil"/>
              <w:left w:val="single" w:sz="4" w:space="0" w:color="auto"/>
              <w:right w:val="single" w:sz="4" w:space="0" w:color="auto"/>
            </w:tcBorders>
            <w:shd w:val="clear" w:color="auto" w:fill="auto"/>
          </w:tcPr>
          <w:p w14:paraId="74FDCA3C" w14:textId="1E9783C7" w:rsidR="00AA6D95" w:rsidRPr="006E46DB" w:rsidRDefault="00AA6D95" w:rsidP="00AA6D95">
            <w:pPr>
              <w:pStyle w:val="paragraph"/>
              <w:spacing w:before="0" w:beforeAutospacing="0" w:after="0" w:afterAutospacing="0"/>
              <w:textAlignment w:val="baseline"/>
              <w:rPr>
                <w:rStyle w:val="normaltextrun"/>
                <w:sz w:val="20"/>
                <w:szCs w:val="20"/>
              </w:rPr>
            </w:pPr>
            <w:r w:rsidRPr="006E46DB">
              <w:rPr>
                <w:color w:val="000000"/>
                <w:sz w:val="20"/>
                <w:szCs w:val="20"/>
              </w:rPr>
              <w:t>Ugdymas karjerai</w:t>
            </w:r>
          </w:p>
        </w:tc>
        <w:tc>
          <w:tcPr>
            <w:tcW w:w="2409" w:type="dxa"/>
          </w:tcPr>
          <w:p w14:paraId="474463F8" w14:textId="5C309FD2" w:rsidR="00AA6D95" w:rsidRPr="006E46DB" w:rsidRDefault="00AA6D95" w:rsidP="00AA6D95">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Dalyvavimas organizuojant olimpines dienas, aktyvumo pertraukas ar kitus renginius</w:t>
            </w:r>
          </w:p>
        </w:tc>
        <w:tc>
          <w:tcPr>
            <w:tcW w:w="1276" w:type="dxa"/>
          </w:tcPr>
          <w:p w14:paraId="25BC0AD2" w14:textId="799665C0" w:rsidR="00AA6D95" w:rsidRPr="006E46DB" w:rsidRDefault="00AA6D95" w:rsidP="00AA6D95">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2</w:t>
            </w:r>
          </w:p>
        </w:tc>
        <w:tc>
          <w:tcPr>
            <w:tcW w:w="1701" w:type="dxa"/>
            <w:vMerge w:val="restart"/>
          </w:tcPr>
          <w:p w14:paraId="744FB658" w14:textId="5551EE1F"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Geba manipuliuoti fizinio aktyvumo veiklų ir įgūdžių įvairove prisitaikymui prie gamtinių ar urbanistinės aplinkos sąlygų (C2.3)</w:t>
            </w:r>
          </w:p>
        </w:tc>
        <w:tc>
          <w:tcPr>
            <w:tcW w:w="1842" w:type="dxa"/>
            <w:vMerge w:val="restart"/>
          </w:tcPr>
          <w:p w14:paraId="31134541" w14:textId="16A5C8BB" w:rsidR="00AA6D95" w:rsidRPr="006E46DB" w:rsidRDefault="00AA6D95" w:rsidP="00AA6D95">
            <w:pPr>
              <w:pStyle w:val="paragraph"/>
              <w:spacing w:before="0" w:beforeAutospacing="0" w:after="0" w:afterAutospacing="0"/>
              <w:textAlignment w:val="baseline"/>
              <w:rPr>
                <w:rStyle w:val="normaltextrun"/>
                <w:sz w:val="20"/>
                <w:szCs w:val="20"/>
              </w:rPr>
            </w:pPr>
            <w:r w:rsidRPr="006E46DB">
              <w:rPr>
                <w:rStyle w:val="normaltextrun"/>
                <w:sz w:val="20"/>
                <w:szCs w:val="20"/>
              </w:rPr>
              <w:t>Pažinimo</w:t>
            </w:r>
          </w:p>
        </w:tc>
        <w:tc>
          <w:tcPr>
            <w:tcW w:w="2268" w:type="dxa"/>
          </w:tcPr>
          <w:p w14:paraId="4B54AF0C" w14:textId="7ED3ABB1" w:rsidR="00AA6D95" w:rsidRPr="006E46DB" w:rsidRDefault="00AA6D95" w:rsidP="00AA6D95">
            <w:pPr>
              <w:pStyle w:val="paragraph"/>
              <w:spacing w:before="0" w:beforeAutospacing="0" w:after="0" w:afterAutospacing="0"/>
              <w:textAlignment w:val="baseline"/>
              <w:rPr>
                <w:rStyle w:val="normaltextrun"/>
                <w:sz w:val="20"/>
                <w:szCs w:val="20"/>
              </w:rPr>
            </w:pPr>
            <w:r w:rsidRPr="00AE4F17">
              <w:rPr>
                <w:sz w:val="20"/>
                <w:szCs w:val="20"/>
              </w:rPr>
              <w:t xml:space="preserve">Tarptautinis olimpinis komitetas. Olimpinių vertybių ugdymo pagrindai </w:t>
            </w:r>
            <w:hyperlink r:id="rId40" w:history="1">
              <w:r w:rsidRPr="006E46DB">
                <w:rPr>
                  <w:rStyle w:val="Hyperlink"/>
                  <w:sz w:val="20"/>
                  <w:szCs w:val="20"/>
                </w:rPr>
                <w:t>https://emokykla.lt/upload/files/2024/04/24/olimpiniu-vertybiu-ugdymo-pagrindai.pdf</w:t>
              </w:r>
            </w:hyperlink>
            <w:r>
              <w:rPr>
                <w:rStyle w:val="Hyperlink"/>
                <w:sz w:val="20"/>
                <w:szCs w:val="20"/>
              </w:rPr>
              <w:t xml:space="preserve"> </w:t>
            </w:r>
            <w:r w:rsidRPr="003E163F">
              <w:rPr>
                <w:rStyle w:val="Hyperlink"/>
                <w:color w:val="auto"/>
                <w:sz w:val="20"/>
                <w:szCs w:val="20"/>
                <w:u w:val="none"/>
                <w:lang w:val="en-US"/>
              </w:rPr>
              <w:t>89 psl.</w:t>
            </w:r>
            <w:r>
              <w:rPr>
                <w:rStyle w:val="Hyperlink"/>
                <w:color w:val="auto"/>
                <w:sz w:val="20"/>
                <w:szCs w:val="20"/>
                <w:u w:val="none"/>
                <w:lang w:val="en-US"/>
              </w:rPr>
              <w:t>*</w:t>
            </w:r>
          </w:p>
        </w:tc>
        <w:tc>
          <w:tcPr>
            <w:tcW w:w="1524" w:type="dxa"/>
          </w:tcPr>
          <w:p w14:paraId="0ACC306F"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r>
      <w:tr w:rsidR="00AA6D95" w:rsidRPr="006E46DB" w14:paraId="4730C3CD" w14:textId="77777777" w:rsidTr="008D12A9">
        <w:trPr>
          <w:trHeight w:val="276"/>
        </w:trPr>
        <w:tc>
          <w:tcPr>
            <w:tcW w:w="704" w:type="dxa"/>
            <w:vMerge/>
          </w:tcPr>
          <w:p w14:paraId="5C46B7B5"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1559" w:type="dxa"/>
            <w:vMerge/>
          </w:tcPr>
          <w:p w14:paraId="200289E0" w14:textId="77777777" w:rsidR="00AA6D95" w:rsidRPr="006E46DB" w:rsidRDefault="00AA6D95" w:rsidP="00AA6D95">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1C70182A"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2409" w:type="dxa"/>
          </w:tcPr>
          <w:p w14:paraId="135BC92B" w14:textId="03514DB6"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Skirtingų individualių gebėjimų ir pajėgumo dalyvių įtraukimas į aktyvias ir smagias veiklas</w:t>
            </w:r>
          </w:p>
        </w:tc>
        <w:tc>
          <w:tcPr>
            <w:tcW w:w="1276" w:type="dxa"/>
          </w:tcPr>
          <w:p w14:paraId="43413C28" w14:textId="798A3732"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2</w:t>
            </w:r>
          </w:p>
        </w:tc>
        <w:tc>
          <w:tcPr>
            <w:tcW w:w="1701" w:type="dxa"/>
            <w:vMerge/>
          </w:tcPr>
          <w:p w14:paraId="7603BF26"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1842" w:type="dxa"/>
            <w:vMerge/>
          </w:tcPr>
          <w:p w14:paraId="08C916F5"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2268" w:type="dxa"/>
          </w:tcPr>
          <w:p w14:paraId="25827C1D" w14:textId="6ECEEE18" w:rsidR="00AA6D95" w:rsidRPr="006E46DB" w:rsidRDefault="00AA6D95" w:rsidP="00AA6D95">
            <w:pPr>
              <w:pStyle w:val="paragraph"/>
              <w:spacing w:before="0" w:beforeAutospacing="0" w:after="0" w:afterAutospacing="0"/>
              <w:textAlignment w:val="baseline"/>
              <w:rPr>
                <w:rStyle w:val="normaltextrun"/>
                <w:sz w:val="20"/>
                <w:szCs w:val="20"/>
              </w:rPr>
            </w:pPr>
            <w:r w:rsidRPr="00242644">
              <w:rPr>
                <w:sz w:val="20"/>
                <w:szCs w:val="20"/>
              </w:rPr>
              <w:t>Gražutės regioninis parkas</w:t>
            </w:r>
            <w:r>
              <w:rPr>
                <w:sz w:val="20"/>
                <w:szCs w:val="20"/>
              </w:rPr>
              <w:t xml:space="preserve">. </w:t>
            </w:r>
            <w:r w:rsidRPr="00242644">
              <w:rPr>
                <w:sz w:val="20"/>
                <w:szCs w:val="20"/>
              </w:rPr>
              <w:t>Metodinis leidinys „Užsiėmimai lauke vaikams, turintiems negalią“</w:t>
            </w:r>
            <w:r>
              <w:rPr>
                <w:sz w:val="20"/>
                <w:szCs w:val="20"/>
              </w:rPr>
              <w:t xml:space="preserve"> </w:t>
            </w:r>
            <w:hyperlink r:id="rId41" w:history="1">
              <w:r w:rsidRPr="00BD57CF">
                <w:rPr>
                  <w:rStyle w:val="Hyperlink"/>
                  <w:sz w:val="20"/>
                  <w:szCs w:val="20"/>
                </w:rPr>
                <w:t>https://emokykla.lt/metodine-medziaga/medziaga/perziura/313</w:t>
              </w:r>
            </w:hyperlink>
            <w:r>
              <w:rPr>
                <w:sz w:val="20"/>
                <w:szCs w:val="20"/>
              </w:rPr>
              <w:t xml:space="preserve"> </w:t>
            </w:r>
            <w:r w:rsidRPr="007800C8">
              <w:rPr>
                <w:sz w:val="20"/>
                <w:szCs w:val="20"/>
              </w:rPr>
              <w:t>*</w:t>
            </w:r>
          </w:p>
        </w:tc>
        <w:tc>
          <w:tcPr>
            <w:tcW w:w="1524" w:type="dxa"/>
          </w:tcPr>
          <w:p w14:paraId="19E0267A"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r>
      <w:tr w:rsidR="00AA6D95" w:rsidRPr="006E46DB" w14:paraId="7520CFD2" w14:textId="77777777" w:rsidTr="008D12A9">
        <w:trPr>
          <w:trHeight w:val="276"/>
        </w:trPr>
        <w:tc>
          <w:tcPr>
            <w:tcW w:w="704" w:type="dxa"/>
            <w:vMerge/>
          </w:tcPr>
          <w:p w14:paraId="34D47321"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1559" w:type="dxa"/>
            <w:vMerge/>
          </w:tcPr>
          <w:p w14:paraId="555182CB" w14:textId="77777777" w:rsidR="00AA6D95" w:rsidRPr="006E46DB" w:rsidRDefault="00AA6D95" w:rsidP="00AA6D95">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33137C5D"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2409" w:type="dxa"/>
          </w:tcPr>
          <w:p w14:paraId="0D96D4BA" w14:textId="7A3C011A" w:rsidR="00AA6D95" w:rsidRPr="006E46DB" w:rsidRDefault="00AA6D95" w:rsidP="00AA6D95">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Fiziškai aktyvios veiklos lauko sąlygomis</w:t>
            </w:r>
          </w:p>
        </w:tc>
        <w:tc>
          <w:tcPr>
            <w:tcW w:w="1276" w:type="dxa"/>
          </w:tcPr>
          <w:p w14:paraId="6E6BAE59" w14:textId="788DBB8D" w:rsidR="00AA6D95" w:rsidRPr="006E46DB" w:rsidRDefault="00AA6D95" w:rsidP="00AA6D95">
            <w:pPr>
              <w:pStyle w:val="paragraph"/>
              <w:spacing w:before="0" w:beforeAutospacing="0" w:after="0" w:afterAutospacing="0"/>
              <w:textAlignment w:val="baseline"/>
              <w:rPr>
                <w:rStyle w:val="normaltextrun"/>
                <w:color w:val="FF0000"/>
                <w:sz w:val="20"/>
                <w:szCs w:val="20"/>
                <w:highlight w:val="yellow"/>
              </w:rPr>
            </w:pPr>
            <w:r w:rsidRPr="006E46DB">
              <w:rPr>
                <w:color w:val="000000"/>
                <w:sz w:val="20"/>
                <w:szCs w:val="20"/>
              </w:rPr>
              <w:t>2</w:t>
            </w:r>
          </w:p>
        </w:tc>
        <w:tc>
          <w:tcPr>
            <w:tcW w:w="1701" w:type="dxa"/>
            <w:vMerge/>
          </w:tcPr>
          <w:p w14:paraId="5C50A55E"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1842" w:type="dxa"/>
            <w:vMerge/>
          </w:tcPr>
          <w:p w14:paraId="1CE4DDC5"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2268" w:type="dxa"/>
          </w:tcPr>
          <w:p w14:paraId="131C8125" w14:textId="5BE9B641" w:rsidR="00AA6D95" w:rsidRPr="006E46DB" w:rsidRDefault="00AA6D95" w:rsidP="00AA6D95">
            <w:pPr>
              <w:pStyle w:val="paragraph"/>
              <w:spacing w:before="0" w:beforeAutospacing="0" w:after="0" w:afterAutospacing="0"/>
              <w:textAlignment w:val="baseline"/>
              <w:rPr>
                <w:rStyle w:val="normaltextrun"/>
                <w:sz w:val="20"/>
                <w:szCs w:val="20"/>
              </w:rPr>
            </w:pPr>
            <w:proofErr w:type="spellStart"/>
            <w:r>
              <w:rPr>
                <w:rStyle w:val="normaltextrun"/>
                <w:sz w:val="20"/>
                <w:szCs w:val="20"/>
              </w:rPr>
              <w:t>Villages</w:t>
            </w:r>
            <w:proofErr w:type="spellEnd"/>
            <w:r>
              <w:rPr>
                <w:rStyle w:val="normaltextrun"/>
                <w:sz w:val="20"/>
                <w:szCs w:val="20"/>
              </w:rPr>
              <w:t xml:space="preserve"> </w:t>
            </w:r>
            <w:proofErr w:type="spellStart"/>
            <w:r>
              <w:rPr>
                <w:rStyle w:val="normaltextrun"/>
                <w:sz w:val="20"/>
                <w:szCs w:val="20"/>
              </w:rPr>
              <w:t>on</w:t>
            </w:r>
            <w:proofErr w:type="spellEnd"/>
            <w:r>
              <w:rPr>
                <w:rStyle w:val="normaltextrun"/>
                <w:sz w:val="20"/>
                <w:szCs w:val="20"/>
              </w:rPr>
              <w:t xml:space="preserve"> </w:t>
            </w:r>
            <w:proofErr w:type="spellStart"/>
            <w:r>
              <w:rPr>
                <w:rStyle w:val="normaltextrun"/>
                <w:sz w:val="20"/>
                <w:szCs w:val="20"/>
              </w:rPr>
              <w:t>move</w:t>
            </w:r>
            <w:proofErr w:type="spellEnd"/>
            <w:r>
              <w:rPr>
                <w:rStyle w:val="normaltextrun"/>
                <w:sz w:val="20"/>
                <w:szCs w:val="20"/>
              </w:rPr>
              <w:t xml:space="preserve"> Baltic. Žaidimų vadovas kūrybinėms dirbtuvėms: žaidimai ir užduotys </w:t>
            </w:r>
            <w:hyperlink r:id="rId42" w:history="1">
              <w:r w:rsidRPr="00BD57CF">
                <w:rPr>
                  <w:rStyle w:val="Hyperlink"/>
                  <w:sz w:val="20"/>
                  <w:szCs w:val="20"/>
                </w:rPr>
                <w:t>https://ec.europa.eu/programmes/erasmus-plus/project-result-</w:t>
              </w:r>
              <w:r w:rsidRPr="00BD57CF">
                <w:rPr>
                  <w:rStyle w:val="Hyperlink"/>
                  <w:sz w:val="20"/>
                  <w:szCs w:val="20"/>
                </w:rPr>
                <w:lastRenderedPageBreak/>
                <w:t>content/d1b841db-b724-48c3-a779-58f4d770ad0c/LT%20VoMB_web.pdf</w:t>
              </w:r>
            </w:hyperlink>
            <w:r>
              <w:rPr>
                <w:rStyle w:val="normaltextrun"/>
                <w:sz w:val="20"/>
                <w:szCs w:val="20"/>
              </w:rPr>
              <w:t xml:space="preserve"> </w:t>
            </w:r>
            <w:r>
              <w:rPr>
                <w:rStyle w:val="Hyperlink"/>
                <w:color w:val="auto"/>
                <w:sz w:val="20"/>
                <w:szCs w:val="20"/>
                <w:u w:val="none"/>
                <w:lang w:val="en-US"/>
              </w:rPr>
              <w:t>*</w:t>
            </w:r>
          </w:p>
        </w:tc>
        <w:tc>
          <w:tcPr>
            <w:tcW w:w="1524" w:type="dxa"/>
          </w:tcPr>
          <w:p w14:paraId="47933338"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r>
      <w:tr w:rsidR="00AA6D95" w:rsidRPr="006E46DB" w14:paraId="2DBF3283" w14:textId="77777777" w:rsidTr="007322FD">
        <w:trPr>
          <w:trHeight w:val="276"/>
        </w:trPr>
        <w:tc>
          <w:tcPr>
            <w:tcW w:w="704" w:type="dxa"/>
            <w:vMerge w:val="restart"/>
            <w:tcBorders>
              <w:bottom w:val="single" w:sz="4" w:space="0" w:color="auto"/>
            </w:tcBorders>
          </w:tcPr>
          <w:p w14:paraId="06D19B63" w14:textId="77777777" w:rsidR="00AA6D95" w:rsidRPr="006E46DB" w:rsidRDefault="00AA6D95" w:rsidP="00AA6D95">
            <w:pPr>
              <w:pStyle w:val="paragraph"/>
              <w:spacing w:before="0" w:beforeAutospacing="0" w:after="0" w:afterAutospacing="0"/>
              <w:textAlignment w:val="baseline"/>
              <w:rPr>
                <w:rStyle w:val="normaltextrun"/>
                <w:sz w:val="20"/>
                <w:szCs w:val="20"/>
              </w:rPr>
            </w:pPr>
            <w:r w:rsidRPr="006E46DB">
              <w:rPr>
                <w:rStyle w:val="normaltextrun"/>
                <w:sz w:val="20"/>
                <w:szCs w:val="20"/>
              </w:rPr>
              <w:t>15.</w:t>
            </w:r>
          </w:p>
        </w:tc>
        <w:tc>
          <w:tcPr>
            <w:tcW w:w="1559" w:type="dxa"/>
            <w:vMerge w:val="restart"/>
            <w:tcBorders>
              <w:bottom w:val="single" w:sz="4" w:space="0" w:color="auto"/>
            </w:tcBorders>
          </w:tcPr>
          <w:p w14:paraId="3242CE40" w14:textId="11C8C926" w:rsidR="00AA6D95" w:rsidRPr="006E46DB" w:rsidRDefault="00AA6D95" w:rsidP="00AA6D95">
            <w:pPr>
              <w:pStyle w:val="paragraph"/>
              <w:spacing w:before="0" w:beforeAutospacing="0" w:after="0" w:afterAutospacing="0"/>
              <w:textAlignment w:val="baseline"/>
              <w:rPr>
                <w:sz w:val="20"/>
                <w:szCs w:val="20"/>
              </w:rPr>
            </w:pPr>
            <w:r w:rsidRPr="006E46DB">
              <w:rPr>
                <w:color w:val="000000"/>
                <w:sz w:val="20"/>
                <w:szCs w:val="20"/>
              </w:rPr>
              <w:t>Sporto ir sveikatos vertybinių nuostatų ugdymas ir raiška</w:t>
            </w:r>
          </w:p>
        </w:tc>
        <w:tc>
          <w:tcPr>
            <w:tcW w:w="1560" w:type="dxa"/>
            <w:vMerge w:val="restart"/>
            <w:tcBorders>
              <w:left w:val="single" w:sz="4" w:space="0" w:color="auto"/>
              <w:bottom w:val="single" w:sz="4" w:space="0" w:color="auto"/>
              <w:right w:val="single" w:sz="4" w:space="0" w:color="auto"/>
            </w:tcBorders>
            <w:shd w:val="clear" w:color="auto" w:fill="auto"/>
          </w:tcPr>
          <w:p w14:paraId="47EF4A50" w14:textId="59ABF157"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Optimalus fizinis aktyvumas</w:t>
            </w:r>
          </w:p>
        </w:tc>
        <w:tc>
          <w:tcPr>
            <w:tcW w:w="2409" w:type="dxa"/>
            <w:tcBorders>
              <w:bottom w:val="single" w:sz="4" w:space="0" w:color="auto"/>
            </w:tcBorders>
          </w:tcPr>
          <w:p w14:paraId="4202A977" w14:textId="691DF489" w:rsidR="00AA6D95" w:rsidRPr="006E46DB" w:rsidRDefault="00AA6D95" w:rsidP="00AA6D95">
            <w:pPr>
              <w:pStyle w:val="paragraph"/>
              <w:spacing w:before="0" w:beforeAutospacing="0" w:after="0" w:afterAutospacing="0"/>
              <w:textAlignment w:val="baseline"/>
              <w:rPr>
                <w:color w:val="FF0000"/>
                <w:sz w:val="20"/>
                <w:szCs w:val="20"/>
                <w:highlight w:val="yellow"/>
              </w:rPr>
            </w:pPr>
            <w:r w:rsidRPr="006E46DB">
              <w:rPr>
                <w:color w:val="000000"/>
                <w:sz w:val="20"/>
                <w:szCs w:val="20"/>
              </w:rPr>
              <w:t>Individualaus fizinio aktyvumo dermė su gyvenimo būdu</w:t>
            </w:r>
          </w:p>
        </w:tc>
        <w:tc>
          <w:tcPr>
            <w:tcW w:w="1276" w:type="dxa"/>
            <w:tcBorders>
              <w:bottom w:val="single" w:sz="4" w:space="0" w:color="auto"/>
            </w:tcBorders>
          </w:tcPr>
          <w:p w14:paraId="7B2C223A" w14:textId="1DF6B077" w:rsidR="00AA6D95" w:rsidRPr="006E46DB" w:rsidRDefault="00AA6D95" w:rsidP="00AA6D95">
            <w:pPr>
              <w:pStyle w:val="paragraph"/>
              <w:spacing w:before="0" w:beforeAutospacing="0" w:after="0" w:afterAutospacing="0"/>
              <w:textAlignment w:val="baseline"/>
              <w:rPr>
                <w:color w:val="FF0000"/>
                <w:sz w:val="20"/>
                <w:szCs w:val="20"/>
                <w:highlight w:val="yellow"/>
              </w:rPr>
            </w:pPr>
            <w:r w:rsidRPr="006E46DB">
              <w:rPr>
                <w:color w:val="000000"/>
                <w:sz w:val="20"/>
                <w:szCs w:val="20"/>
              </w:rPr>
              <w:t>1</w:t>
            </w:r>
          </w:p>
        </w:tc>
        <w:tc>
          <w:tcPr>
            <w:tcW w:w="1701" w:type="dxa"/>
            <w:vMerge w:val="restart"/>
            <w:tcBorders>
              <w:bottom w:val="single" w:sz="4" w:space="0" w:color="auto"/>
            </w:tcBorders>
          </w:tcPr>
          <w:p w14:paraId="53ABC66B" w14:textId="7814FE24"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Geba sudaryti individualiam kontekstui optimalaus fizinio aktyvumo planus ir reflektuoja jų realizavimą (C3.3)</w:t>
            </w:r>
          </w:p>
        </w:tc>
        <w:tc>
          <w:tcPr>
            <w:tcW w:w="1842" w:type="dxa"/>
            <w:vMerge w:val="restart"/>
            <w:tcBorders>
              <w:bottom w:val="single" w:sz="4" w:space="0" w:color="auto"/>
            </w:tcBorders>
          </w:tcPr>
          <w:p w14:paraId="7FE7C624" w14:textId="7325192A" w:rsidR="00AA6D95" w:rsidRPr="006E46DB" w:rsidRDefault="00AA6D95" w:rsidP="00AA6D95">
            <w:pPr>
              <w:pStyle w:val="paragraph"/>
              <w:spacing w:before="0" w:beforeAutospacing="0" w:after="0" w:afterAutospacing="0"/>
              <w:textAlignment w:val="baseline"/>
              <w:rPr>
                <w:rStyle w:val="normaltextrun"/>
                <w:sz w:val="20"/>
                <w:szCs w:val="20"/>
              </w:rPr>
            </w:pPr>
            <w:r w:rsidRPr="006E46DB">
              <w:rPr>
                <w:rStyle w:val="normaltextrun"/>
                <w:sz w:val="20"/>
                <w:szCs w:val="20"/>
              </w:rPr>
              <w:t>Komunikavimo; Kūrybiškumo; Pažinimo;</w:t>
            </w:r>
            <w:r w:rsidRPr="006E46DB">
              <w:rPr>
                <w:sz w:val="20"/>
                <w:szCs w:val="20"/>
              </w:rPr>
              <w:t xml:space="preserve"> </w:t>
            </w:r>
            <w:r w:rsidRPr="006E46DB">
              <w:rPr>
                <w:rStyle w:val="normaltextrun"/>
                <w:sz w:val="20"/>
                <w:szCs w:val="20"/>
              </w:rPr>
              <w:t>Socialinė, emocinė ir sveikos gyvensenos</w:t>
            </w:r>
          </w:p>
        </w:tc>
        <w:tc>
          <w:tcPr>
            <w:tcW w:w="2268" w:type="dxa"/>
            <w:vMerge w:val="restart"/>
          </w:tcPr>
          <w:p w14:paraId="79A95A05" w14:textId="6D08B1FE" w:rsidR="00AA6D95" w:rsidRPr="006E46DB" w:rsidRDefault="00AA6D95" w:rsidP="00AA6D95">
            <w:pPr>
              <w:pStyle w:val="paragraph"/>
              <w:spacing w:before="0" w:beforeAutospacing="0" w:after="0" w:afterAutospacing="0"/>
              <w:textAlignment w:val="baseline"/>
              <w:rPr>
                <w:rStyle w:val="normaltextrun"/>
                <w:sz w:val="20"/>
                <w:szCs w:val="20"/>
              </w:rPr>
            </w:pPr>
            <w:r>
              <w:rPr>
                <w:rStyle w:val="normaltextrun"/>
                <w:sz w:val="20"/>
                <w:szCs w:val="20"/>
              </w:rPr>
              <w:t xml:space="preserve">Sveikatos mokymo ir ligų prevencijos centras. Sveikos mitybos ir fizinio aktyvumo ugdymas. Metodinės rekomendacijos </w:t>
            </w:r>
            <w:hyperlink r:id="rId43" w:history="1">
              <w:r w:rsidRPr="00D10800">
                <w:rPr>
                  <w:rStyle w:val="Hyperlink"/>
                  <w:sz w:val="20"/>
                  <w:szCs w:val="20"/>
                </w:rPr>
                <w:t>https://www.hi.lt/uploads/Sveikatos%20stiprinimo%20centras/Mityba%20ir%20fizinis%20aktyvumas/Metodines_mitybos_fizinio%20aktyvumo/Mityba/Sveikos_mitybos_ir_fizinio_aktyvumo_ugdymas_2020.pdf</w:t>
              </w:r>
            </w:hyperlink>
            <w:r>
              <w:rPr>
                <w:rStyle w:val="normaltextrun"/>
                <w:sz w:val="20"/>
                <w:szCs w:val="20"/>
              </w:rPr>
              <w:t xml:space="preserve"> </w:t>
            </w:r>
            <w:r w:rsidRPr="007800C8">
              <w:rPr>
                <w:sz w:val="20"/>
                <w:szCs w:val="20"/>
              </w:rPr>
              <w:t>*</w:t>
            </w:r>
          </w:p>
        </w:tc>
        <w:tc>
          <w:tcPr>
            <w:tcW w:w="1524" w:type="dxa"/>
            <w:tcBorders>
              <w:bottom w:val="single" w:sz="4" w:space="0" w:color="auto"/>
            </w:tcBorders>
          </w:tcPr>
          <w:p w14:paraId="70EF7743"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r>
      <w:tr w:rsidR="00AA6D95" w:rsidRPr="006E46DB" w14:paraId="7829AC8E" w14:textId="77777777" w:rsidTr="007322FD">
        <w:trPr>
          <w:trHeight w:val="276"/>
        </w:trPr>
        <w:tc>
          <w:tcPr>
            <w:tcW w:w="704" w:type="dxa"/>
            <w:vMerge/>
            <w:tcBorders>
              <w:top w:val="single" w:sz="4" w:space="0" w:color="auto"/>
            </w:tcBorders>
          </w:tcPr>
          <w:p w14:paraId="59FD10C4"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1559" w:type="dxa"/>
            <w:vMerge/>
            <w:tcBorders>
              <w:top w:val="single" w:sz="4" w:space="0" w:color="auto"/>
            </w:tcBorders>
          </w:tcPr>
          <w:p w14:paraId="5C79079E" w14:textId="77777777" w:rsidR="00AA6D95" w:rsidRPr="006E46DB" w:rsidRDefault="00AA6D95" w:rsidP="00AA6D95">
            <w:pPr>
              <w:pStyle w:val="paragraph"/>
              <w:spacing w:before="0" w:beforeAutospacing="0" w:after="0" w:afterAutospacing="0"/>
              <w:textAlignment w:val="baseline"/>
              <w:rPr>
                <w:sz w:val="20"/>
                <w:szCs w:val="20"/>
              </w:rPr>
            </w:pPr>
          </w:p>
        </w:tc>
        <w:tc>
          <w:tcPr>
            <w:tcW w:w="1560" w:type="dxa"/>
            <w:vMerge/>
            <w:tcBorders>
              <w:top w:val="single" w:sz="4" w:space="0" w:color="auto"/>
              <w:left w:val="single" w:sz="4" w:space="0" w:color="auto"/>
              <w:right w:val="single" w:sz="4" w:space="0" w:color="auto"/>
            </w:tcBorders>
            <w:shd w:val="clear" w:color="auto" w:fill="auto"/>
          </w:tcPr>
          <w:p w14:paraId="2A261F20"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2409" w:type="dxa"/>
            <w:tcBorders>
              <w:top w:val="single" w:sz="4" w:space="0" w:color="auto"/>
            </w:tcBorders>
          </w:tcPr>
          <w:p w14:paraId="1384E997" w14:textId="5DCBAD7C"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Refleksija apie individualų fizinį aktyvumą ir gyvenimo būdo įsivertinimas</w:t>
            </w:r>
          </w:p>
        </w:tc>
        <w:tc>
          <w:tcPr>
            <w:tcW w:w="1276" w:type="dxa"/>
            <w:tcBorders>
              <w:top w:val="single" w:sz="4" w:space="0" w:color="auto"/>
            </w:tcBorders>
          </w:tcPr>
          <w:p w14:paraId="6D020CF6" w14:textId="75CFF53F"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2</w:t>
            </w:r>
          </w:p>
        </w:tc>
        <w:tc>
          <w:tcPr>
            <w:tcW w:w="1701" w:type="dxa"/>
            <w:vMerge/>
            <w:tcBorders>
              <w:top w:val="single" w:sz="4" w:space="0" w:color="auto"/>
            </w:tcBorders>
          </w:tcPr>
          <w:p w14:paraId="6CF070F7"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1842" w:type="dxa"/>
            <w:vMerge/>
            <w:tcBorders>
              <w:top w:val="single" w:sz="4" w:space="0" w:color="auto"/>
            </w:tcBorders>
          </w:tcPr>
          <w:p w14:paraId="5F2A9763"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2268" w:type="dxa"/>
            <w:vMerge/>
          </w:tcPr>
          <w:p w14:paraId="7FFE91B2"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1524" w:type="dxa"/>
            <w:tcBorders>
              <w:top w:val="single" w:sz="4" w:space="0" w:color="auto"/>
            </w:tcBorders>
          </w:tcPr>
          <w:p w14:paraId="6428469C"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r>
      <w:tr w:rsidR="00AA6D95" w:rsidRPr="006E46DB" w14:paraId="19F3ABDD" w14:textId="77777777" w:rsidTr="008D12A9">
        <w:trPr>
          <w:trHeight w:val="276"/>
        </w:trPr>
        <w:tc>
          <w:tcPr>
            <w:tcW w:w="704" w:type="dxa"/>
            <w:vMerge/>
            <w:tcBorders>
              <w:top w:val="single" w:sz="4" w:space="0" w:color="auto"/>
            </w:tcBorders>
          </w:tcPr>
          <w:p w14:paraId="1B019818"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1559" w:type="dxa"/>
            <w:vMerge/>
            <w:tcBorders>
              <w:top w:val="single" w:sz="4" w:space="0" w:color="auto"/>
            </w:tcBorders>
          </w:tcPr>
          <w:p w14:paraId="273495A8" w14:textId="77777777" w:rsidR="00AA6D95" w:rsidRPr="006E46DB" w:rsidRDefault="00AA6D95" w:rsidP="00AA6D95">
            <w:pPr>
              <w:pStyle w:val="paragraph"/>
              <w:spacing w:before="0" w:beforeAutospacing="0" w:after="0" w:afterAutospacing="0"/>
              <w:textAlignment w:val="baseline"/>
              <w:rPr>
                <w:sz w:val="20"/>
                <w:szCs w:val="20"/>
              </w:rPr>
            </w:pPr>
          </w:p>
        </w:tc>
        <w:tc>
          <w:tcPr>
            <w:tcW w:w="1560" w:type="dxa"/>
            <w:vMerge/>
            <w:tcBorders>
              <w:top w:val="single" w:sz="4" w:space="0" w:color="auto"/>
              <w:left w:val="single" w:sz="4" w:space="0" w:color="auto"/>
              <w:right w:val="single" w:sz="4" w:space="0" w:color="auto"/>
            </w:tcBorders>
            <w:shd w:val="clear" w:color="auto" w:fill="auto"/>
          </w:tcPr>
          <w:p w14:paraId="275E05B4"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2409" w:type="dxa"/>
            <w:tcBorders>
              <w:top w:val="single" w:sz="4" w:space="0" w:color="auto"/>
            </w:tcBorders>
          </w:tcPr>
          <w:p w14:paraId="5D0DA2A8" w14:textId="1B78DED8"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Optimalių fizinio aktyvumo strategijų modeliavimas, remiantis dalyko ir kitų mokslų žiniomis, savistabos ir įsivertinimo rezultatais</w:t>
            </w:r>
          </w:p>
        </w:tc>
        <w:tc>
          <w:tcPr>
            <w:tcW w:w="1276" w:type="dxa"/>
            <w:tcBorders>
              <w:top w:val="single" w:sz="4" w:space="0" w:color="auto"/>
            </w:tcBorders>
          </w:tcPr>
          <w:p w14:paraId="6F25DFD2" w14:textId="1DB9CFDE"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2</w:t>
            </w:r>
          </w:p>
        </w:tc>
        <w:tc>
          <w:tcPr>
            <w:tcW w:w="1701" w:type="dxa"/>
            <w:vMerge/>
            <w:tcBorders>
              <w:top w:val="single" w:sz="4" w:space="0" w:color="auto"/>
            </w:tcBorders>
          </w:tcPr>
          <w:p w14:paraId="2B1DF47F"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1842" w:type="dxa"/>
            <w:vMerge/>
            <w:tcBorders>
              <w:top w:val="single" w:sz="4" w:space="0" w:color="auto"/>
            </w:tcBorders>
          </w:tcPr>
          <w:p w14:paraId="3739751E"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2268" w:type="dxa"/>
            <w:vMerge w:val="restart"/>
            <w:tcBorders>
              <w:top w:val="single" w:sz="4" w:space="0" w:color="auto"/>
            </w:tcBorders>
          </w:tcPr>
          <w:p w14:paraId="324ED697" w14:textId="61C3456A" w:rsidR="00AA6D95" w:rsidRPr="006E46DB" w:rsidRDefault="00AA6D95" w:rsidP="00AA6D95">
            <w:pPr>
              <w:pStyle w:val="paragraph"/>
              <w:spacing w:before="0" w:beforeAutospacing="0" w:after="0" w:afterAutospacing="0"/>
              <w:textAlignment w:val="baseline"/>
              <w:rPr>
                <w:rStyle w:val="normaltextrun"/>
                <w:sz w:val="20"/>
                <w:szCs w:val="20"/>
              </w:rPr>
            </w:pPr>
            <w:r>
              <w:rPr>
                <w:rStyle w:val="normaltextrun"/>
                <w:sz w:val="20"/>
                <w:szCs w:val="20"/>
              </w:rPr>
              <w:t xml:space="preserve">Lietuvos sporto informacijos centras. Mankštinkimės savarankiškai </w:t>
            </w:r>
            <w:hyperlink r:id="rId44" w:history="1">
              <w:r w:rsidRPr="00D10800">
                <w:rPr>
                  <w:rStyle w:val="Hyperlink"/>
                  <w:sz w:val="20"/>
                  <w:szCs w:val="20"/>
                </w:rPr>
                <w:t>https://kksd.lrv.lt/uploads/kksd/documents/files/Leidiniai/mankstinkimes_savarankiskai.pdf</w:t>
              </w:r>
            </w:hyperlink>
            <w:r>
              <w:rPr>
                <w:rStyle w:val="normaltextrun"/>
                <w:sz w:val="20"/>
                <w:szCs w:val="20"/>
              </w:rPr>
              <w:t xml:space="preserve"> </w:t>
            </w:r>
            <w:r w:rsidRPr="007800C8">
              <w:rPr>
                <w:sz w:val="20"/>
                <w:szCs w:val="20"/>
              </w:rPr>
              <w:t>*</w:t>
            </w:r>
          </w:p>
        </w:tc>
        <w:tc>
          <w:tcPr>
            <w:tcW w:w="1524" w:type="dxa"/>
            <w:tcBorders>
              <w:top w:val="single" w:sz="4" w:space="0" w:color="auto"/>
            </w:tcBorders>
          </w:tcPr>
          <w:p w14:paraId="158B3EC4"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r>
      <w:tr w:rsidR="00AA6D95" w:rsidRPr="006E46DB" w14:paraId="701BFFDF" w14:textId="77777777" w:rsidTr="00D22362">
        <w:trPr>
          <w:trHeight w:val="276"/>
        </w:trPr>
        <w:tc>
          <w:tcPr>
            <w:tcW w:w="704" w:type="dxa"/>
            <w:vMerge/>
            <w:tcBorders>
              <w:top w:val="single" w:sz="4" w:space="0" w:color="auto"/>
            </w:tcBorders>
          </w:tcPr>
          <w:p w14:paraId="3414FBC7"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1559" w:type="dxa"/>
            <w:vMerge/>
            <w:tcBorders>
              <w:top w:val="single" w:sz="4" w:space="0" w:color="auto"/>
            </w:tcBorders>
          </w:tcPr>
          <w:p w14:paraId="240BC781" w14:textId="77777777" w:rsidR="00AA6D95" w:rsidRPr="006E46DB" w:rsidRDefault="00AA6D95" w:rsidP="00AA6D95">
            <w:pPr>
              <w:pStyle w:val="paragraph"/>
              <w:spacing w:before="0" w:beforeAutospacing="0" w:after="0" w:afterAutospacing="0"/>
              <w:textAlignment w:val="baseline"/>
              <w:rPr>
                <w:sz w:val="20"/>
                <w:szCs w:val="20"/>
              </w:rPr>
            </w:pPr>
          </w:p>
        </w:tc>
        <w:tc>
          <w:tcPr>
            <w:tcW w:w="1560" w:type="dxa"/>
            <w:vMerge/>
            <w:tcBorders>
              <w:top w:val="single" w:sz="4" w:space="0" w:color="auto"/>
              <w:left w:val="single" w:sz="4" w:space="0" w:color="auto"/>
              <w:right w:val="single" w:sz="4" w:space="0" w:color="auto"/>
            </w:tcBorders>
            <w:shd w:val="clear" w:color="auto" w:fill="auto"/>
          </w:tcPr>
          <w:p w14:paraId="72F15AE7"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2409" w:type="dxa"/>
            <w:tcBorders>
              <w:top w:val="single" w:sz="4" w:space="0" w:color="auto"/>
            </w:tcBorders>
          </w:tcPr>
          <w:p w14:paraId="30395537" w14:textId="47F426A0"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Alternatyvių išsikeltų tikslų siekimo būdų numatymas</w:t>
            </w:r>
          </w:p>
        </w:tc>
        <w:tc>
          <w:tcPr>
            <w:tcW w:w="1276" w:type="dxa"/>
            <w:tcBorders>
              <w:top w:val="single" w:sz="4" w:space="0" w:color="auto"/>
            </w:tcBorders>
          </w:tcPr>
          <w:p w14:paraId="2286FE37" w14:textId="09FFF73F" w:rsidR="00AA6D95" w:rsidRPr="006E46DB" w:rsidRDefault="00AA6D95" w:rsidP="00AA6D95">
            <w:pPr>
              <w:pStyle w:val="paragraph"/>
              <w:spacing w:before="0" w:beforeAutospacing="0" w:after="0" w:afterAutospacing="0"/>
              <w:textAlignment w:val="baseline"/>
              <w:rPr>
                <w:color w:val="000000"/>
                <w:sz w:val="20"/>
                <w:szCs w:val="20"/>
              </w:rPr>
            </w:pPr>
            <w:r w:rsidRPr="006E46DB">
              <w:rPr>
                <w:color w:val="000000"/>
                <w:sz w:val="20"/>
                <w:szCs w:val="20"/>
              </w:rPr>
              <w:t>1</w:t>
            </w:r>
          </w:p>
        </w:tc>
        <w:tc>
          <w:tcPr>
            <w:tcW w:w="1701" w:type="dxa"/>
            <w:vMerge/>
            <w:tcBorders>
              <w:top w:val="single" w:sz="4" w:space="0" w:color="auto"/>
            </w:tcBorders>
          </w:tcPr>
          <w:p w14:paraId="59FCBBE2" w14:textId="77777777" w:rsidR="00AA6D95" w:rsidRPr="006E46DB" w:rsidRDefault="00AA6D95" w:rsidP="00AA6D95">
            <w:pPr>
              <w:pStyle w:val="paragraph"/>
              <w:spacing w:before="0" w:beforeAutospacing="0" w:after="0" w:afterAutospacing="0"/>
              <w:textAlignment w:val="baseline"/>
              <w:rPr>
                <w:color w:val="000000"/>
                <w:sz w:val="20"/>
                <w:szCs w:val="20"/>
              </w:rPr>
            </w:pPr>
          </w:p>
        </w:tc>
        <w:tc>
          <w:tcPr>
            <w:tcW w:w="1842" w:type="dxa"/>
            <w:vMerge/>
            <w:tcBorders>
              <w:top w:val="single" w:sz="4" w:space="0" w:color="auto"/>
            </w:tcBorders>
          </w:tcPr>
          <w:p w14:paraId="4FC0B64D"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2268" w:type="dxa"/>
            <w:vMerge/>
          </w:tcPr>
          <w:p w14:paraId="2F1E82B6"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c>
          <w:tcPr>
            <w:tcW w:w="1524" w:type="dxa"/>
            <w:tcBorders>
              <w:top w:val="single" w:sz="4" w:space="0" w:color="auto"/>
            </w:tcBorders>
          </w:tcPr>
          <w:p w14:paraId="408958AF" w14:textId="77777777" w:rsidR="00AA6D95" w:rsidRPr="006E46DB" w:rsidRDefault="00AA6D95" w:rsidP="00AA6D95">
            <w:pPr>
              <w:pStyle w:val="paragraph"/>
              <w:spacing w:before="0" w:beforeAutospacing="0" w:after="0" w:afterAutospacing="0"/>
              <w:textAlignment w:val="baseline"/>
              <w:rPr>
                <w:rStyle w:val="normaltextrun"/>
                <w:sz w:val="20"/>
                <w:szCs w:val="20"/>
              </w:rPr>
            </w:pPr>
          </w:p>
        </w:tc>
      </w:tr>
    </w:tbl>
    <w:p w14:paraId="52F7EEBE" w14:textId="77777777" w:rsidR="00CE0BF6" w:rsidRDefault="00CE0BF6" w:rsidP="00A21EDE">
      <w:pPr>
        <w:pStyle w:val="paragraph"/>
        <w:spacing w:before="0" w:beforeAutospacing="0" w:after="0" w:afterAutospacing="0"/>
        <w:jc w:val="both"/>
        <w:textAlignment w:val="baseline"/>
        <w:rPr>
          <w:rStyle w:val="normaltextrun"/>
        </w:rPr>
      </w:pPr>
    </w:p>
    <w:p w14:paraId="1A4F0F27" w14:textId="5E51ED04" w:rsidR="00BE04CC" w:rsidRPr="00723CF2" w:rsidRDefault="00BE04CC" w:rsidP="00BE04CC">
      <w:pPr>
        <w:rPr>
          <w:sz w:val="22"/>
          <w:szCs w:val="22"/>
          <w:lang w:val="en-US"/>
        </w:rPr>
      </w:pPr>
      <w:r w:rsidRPr="00723CF2">
        <w:rPr>
          <w:sz w:val="22"/>
          <w:szCs w:val="22"/>
        </w:rPr>
        <w:t>*</w:t>
      </w:r>
      <w:r>
        <w:rPr>
          <w:sz w:val="22"/>
          <w:szCs w:val="22"/>
        </w:rPr>
        <w:t xml:space="preserve"> </w:t>
      </w:r>
      <w:r w:rsidRPr="00723CF2">
        <w:rPr>
          <w:sz w:val="22"/>
          <w:szCs w:val="22"/>
        </w:rPr>
        <w:t xml:space="preserve">žiūrėta </w:t>
      </w:r>
      <w:r>
        <w:rPr>
          <w:sz w:val="22"/>
          <w:szCs w:val="22"/>
          <w:lang w:val="en-US"/>
        </w:rPr>
        <w:t>2024-</w:t>
      </w:r>
      <w:r w:rsidR="001876FB">
        <w:rPr>
          <w:sz w:val="22"/>
          <w:szCs w:val="22"/>
          <w:lang w:val="en-US"/>
        </w:rPr>
        <w:t>10</w:t>
      </w:r>
      <w:r>
        <w:rPr>
          <w:sz w:val="22"/>
          <w:szCs w:val="22"/>
          <w:lang w:val="en-US"/>
        </w:rPr>
        <w:t>-</w:t>
      </w:r>
      <w:r w:rsidR="001876FB">
        <w:rPr>
          <w:sz w:val="22"/>
          <w:szCs w:val="22"/>
          <w:lang w:val="en-US"/>
        </w:rPr>
        <w:t>01</w:t>
      </w:r>
    </w:p>
    <w:p w14:paraId="425036B1" w14:textId="77777777" w:rsidR="00BE04CC" w:rsidRDefault="00BE04CC" w:rsidP="00A21EDE">
      <w:pPr>
        <w:pStyle w:val="paragraph"/>
        <w:spacing w:before="0" w:beforeAutospacing="0" w:after="0" w:afterAutospacing="0"/>
        <w:jc w:val="both"/>
        <w:textAlignment w:val="baseline"/>
        <w:rPr>
          <w:rStyle w:val="normaltextrun"/>
        </w:rPr>
      </w:pPr>
    </w:p>
    <w:sectPr w:rsidR="00BE04CC" w:rsidSect="00A04F9C">
      <w:pgSz w:w="16838" w:h="11906" w:orient="landscape"/>
      <w:pgMar w:top="1134" w:right="567" w:bottom="567" w:left="567"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B94"/>
    <w:multiLevelType w:val="multilevel"/>
    <w:tmpl w:val="AE3E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A74A4"/>
    <w:multiLevelType w:val="multilevel"/>
    <w:tmpl w:val="1538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632426"/>
    <w:multiLevelType w:val="hybridMultilevel"/>
    <w:tmpl w:val="1D383486"/>
    <w:lvl w:ilvl="0" w:tplc="E18081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2047C9B"/>
    <w:multiLevelType w:val="multilevel"/>
    <w:tmpl w:val="5626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4201BF"/>
    <w:multiLevelType w:val="multilevel"/>
    <w:tmpl w:val="3D8A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8394127">
    <w:abstractNumId w:val="4"/>
  </w:num>
  <w:num w:numId="2" w16cid:durableId="832066708">
    <w:abstractNumId w:val="1"/>
  </w:num>
  <w:num w:numId="3" w16cid:durableId="1919825092">
    <w:abstractNumId w:val="0"/>
  </w:num>
  <w:num w:numId="4" w16cid:durableId="460731738">
    <w:abstractNumId w:val="5"/>
  </w:num>
  <w:num w:numId="5" w16cid:durableId="1317682171">
    <w:abstractNumId w:val="3"/>
  </w:num>
  <w:num w:numId="6" w16cid:durableId="366881816">
    <w:abstractNumId w:val="3"/>
  </w:num>
  <w:num w:numId="7" w16cid:durableId="1805536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2E"/>
    <w:rsid w:val="00053C0C"/>
    <w:rsid w:val="00053D0A"/>
    <w:rsid w:val="000545C6"/>
    <w:rsid w:val="0005579D"/>
    <w:rsid w:val="00055C08"/>
    <w:rsid w:val="000A18B4"/>
    <w:rsid w:val="000A2687"/>
    <w:rsid w:val="000D0839"/>
    <w:rsid w:val="000E201A"/>
    <w:rsid w:val="000F3A22"/>
    <w:rsid w:val="000F6225"/>
    <w:rsid w:val="00101502"/>
    <w:rsid w:val="00105D35"/>
    <w:rsid w:val="0011606A"/>
    <w:rsid w:val="00120F00"/>
    <w:rsid w:val="00124DEE"/>
    <w:rsid w:val="001343FA"/>
    <w:rsid w:val="0017339F"/>
    <w:rsid w:val="001876FB"/>
    <w:rsid w:val="00192DCB"/>
    <w:rsid w:val="00195367"/>
    <w:rsid w:val="001B3BB0"/>
    <w:rsid w:val="001C07A7"/>
    <w:rsid w:val="001C7A19"/>
    <w:rsid w:val="001F6CD5"/>
    <w:rsid w:val="002104F7"/>
    <w:rsid w:val="002146DC"/>
    <w:rsid w:val="00215769"/>
    <w:rsid w:val="00220BCE"/>
    <w:rsid w:val="00221E55"/>
    <w:rsid w:val="0025462B"/>
    <w:rsid w:val="002650F8"/>
    <w:rsid w:val="0027026D"/>
    <w:rsid w:val="00270FF6"/>
    <w:rsid w:val="00272471"/>
    <w:rsid w:val="002837C5"/>
    <w:rsid w:val="002B4C05"/>
    <w:rsid w:val="00312C91"/>
    <w:rsid w:val="003169E2"/>
    <w:rsid w:val="003371CA"/>
    <w:rsid w:val="00337F02"/>
    <w:rsid w:val="00351D57"/>
    <w:rsid w:val="00367721"/>
    <w:rsid w:val="00393905"/>
    <w:rsid w:val="003A7164"/>
    <w:rsid w:val="003C5151"/>
    <w:rsid w:val="003E0C68"/>
    <w:rsid w:val="003F3D80"/>
    <w:rsid w:val="004122B8"/>
    <w:rsid w:val="00413880"/>
    <w:rsid w:val="0042418E"/>
    <w:rsid w:val="004363A3"/>
    <w:rsid w:val="00442CF5"/>
    <w:rsid w:val="00451871"/>
    <w:rsid w:val="00453E32"/>
    <w:rsid w:val="00481242"/>
    <w:rsid w:val="004A7A0C"/>
    <w:rsid w:val="004B2CF5"/>
    <w:rsid w:val="004B4FA2"/>
    <w:rsid w:val="004C28F1"/>
    <w:rsid w:val="005001D4"/>
    <w:rsid w:val="00515056"/>
    <w:rsid w:val="00522ACB"/>
    <w:rsid w:val="00534D89"/>
    <w:rsid w:val="00545285"/>
    <w:rsid w:val="00545C33"/>
    <w:rsid w:val="00546379"/>
    <w:rsid w:val="005524DB"/>
    <w:rsid w:val="00573A8E"/>
    <w:rsid w:val="0058407E"/>
    <w:rsid w:val="00597F0D"/>
    <w:rsid w:val="005A0450"/>
    <w:rsid w:val="005B3DA7"/>
    <w:rsid w:val="005D24FD"/>
    <w:rsid w:val="005E6A03"/>
    <w:rsid w:val="005E70E8"/>
    <w:rsid w:val="00605D67"/>
    <w:rsid w:val="006123CF"/>
    <w:rsid w:val="00620950"/>
    <w:rsid w:val="00630DA5"/>
    <w:rsid w:val="0063287F"/>
    <w:rsid w:val="00636796"/>
    <w:rsid w:val="006371E7"/>
    <w:rsid w:val="006441F2"/>
    <w:rsid w:val="00645E07"/>
    <w:rsid w:val="006A0389"/>
    <w:rsid w:val="006A18D2"/>
    <w:rsid w:val="006A2BA8"/>
    <w:rsid w:val="006D42F2"/>
    <w:rsid w:val="006E46DB"/>
    <w:rsid w:val="006F5AAC"/>
    <w:rsid w:val="007042AC"/>
    <w:rsid w:val="00711040"/>
    <w:rsid w:val="00740F98"/>
    <w:rsid w:val="007621A9"/>
    <w:rsid w:val="00764773"/>
    <w:rsid w:val="00781456"/>
    <w:rsid w:val="007947B4"/>
    <w:rsid w:val="007A0F8B"/>
    <w:rsid w:val="007A2243"/>
    <w:rsid w:val="007A3D18"/>
    <w:rsid w:val="007A4AB1"/>
    <w:rsid w:val="007A7ACF"/>
    <w:rsid w:val="007B65CB"/>
    <w:rsid w:val="00805047"/>
    <w:rsid w:val="0083634D"/>
    <w:rsid w:val="00866101"/>
    <w:rsid w:val="0087492E"/>
    <w:rsid w:val="00895CAE"/>
    <w:rsid w:val="008D12A9"/>
    <w:rsid w:val="008E46F4"/>
    <w:rsid w:val="008F5765"/>
    <w:rsid w:val="00946B10"/>
    <w:rsid w:val="009A1018"/>
    <w:rsid w:val="009B5C3D"/>
    <w:rsid w:val="009D0222"/>
    <w:rsid w:val="00A01895"/>
    <w:rsid w:val="00A04F9C"/>
    <w:rsid w:val="00A21EDE"/>
    <w:rsid w:val="00A473C5"/>
    <w:rsid w:val="00A6724C"/>
    <w:rsid w:val="00A81C2E"/>
    <w:rsid w:val="00A940F3"/>
    <w:rsid w:val="00A958AD"/>
    <w:rsid w:val="00AA2DCB"/>
    <w:rsid w:val="00AA3707"/>
    <w:rsid w:val="00AA6D95"/>
    <w:rsid w:val="00AB017F"/>
    <w:rsid w:val="00AE3B90"/>
    <w:rsid w:val="00AE5C64"/>
    <w:rsid w:val="00B13B77"/>
    <w:rsid w:val="00B17711"/>
    <w:rsid w:val="00B31669"/>
    <w:rsid w:val="00B40CDB"/>
    <w:rsid w:val="00B46D1B"/>
    <w:rsid w:val="00B65798"/>
    <w:rsid w:val="00B66F35"/>
    <w:rsid w:val="00B772E5"/>
    <w:rsid w:val="00BC4390"/>
    <w:rsid w:val="00BE04CC"/>
    <w:rsid w:val="00BE0AB9"/>
    <w:rsid w:val="00BF432E"/>
    <w:rsid w:val="00C036A8"/>
    <w:rsid w:val="00C10A2C"/>
    <w:rsid w:val="00C36FD5"/>
    <w:rsid w:val="00C4253D"/>
    <w:rsid w:val="00C42BC4"/>
    <w:rsid w:val="00C510DC"/>
    <w:rsid w:val="00C71039"/>
    <w:rsid w:val="00C810B1"/>
    <w:rsid w:val="00C90024"/>
    <w:rsid w:val="00C94A84"/>
    <w:rsid w:val="00CB562E"/>
    <w:rsid w:val="00CC018C"/>
    <w:rsid w:val="00CD13AD"/>
    <w:rsid w:val="00CE0BF6"/>
    <w:rsid w:val="00CE1D8A"/>
    <w:rsid w:val="00CE212D"/>
    <w:rsid w:val="00D030CF"/>
    <w:rsid w:val="00D128FF"/>
    <w:rsid w:val="00D20C2C"/>
    <w:rsid w:val="00D5070E"/>
    <w:rsid w:val="00D6163E"/>
    <w:rsid w:val="00D622C6"/>
    <w:rsid w:val="00D64E2E"/>
    <w:rsid w:val="00D812A8"/>
    <w:rsid w:val="00DB15A1"/>
    <w:rsid w:val="00DB2520"/>
    <w:rsid w:val="00DC7CCF"/>
    <w:rsid w:val="00DD1E5B"/>
    <w:rsid w:val="00E07AD9"/>
    <w:rsid w:val="00E2283D"/>
    <w:rsid w:val="00E32ABD"/>
    <w:rsid w:val="00E356C9"/>
    <w:rsid w:val="00E56641"/>
    <w:rsid w:val="00E61334"/>
    <w:rsid w:val="00E6353F"/>
    <w:rsid w:val="00E75666"/>
    <w:rsid w:val="00E76D50"/>
    <w:rsid w:val="00EA1321"/>
    <w:rsid w:val="00EB26D8"/>
    <w:rsid w:val="00EC13F8"/>
    <w:rsid w:val="00ED0775"/>
    <w:rsid w:val="00EE1312"/>
    <w:rsid w:val="00EF4B0C"/>
    <w:rsid w:val="00EF6AFA"/>
    <w:rsid w:val="00EF7F90"/>
    <w:rsid w:val="00F3015C"/>
    <w:rsid w:val="00F57C45"/>
    <w:rsid w:val="00F62E1C"/>
    <w:rsid w:val="00FA1161"/>
    <w:rsid w:val="00FA6A6C"/>
    <w:rsid w:val="00FC568F"/>
    <w:rsid w:val="00FE396C"/>
    <w:rsid w:val="00FF75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65E6"/>
  <w15:chartTrackingRefBased/>
  <w15:docId w15:val="{161D7618-067E-4A74-9EED-F57FB02D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t-LT"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62E"/>
    <w:pPr>
      <w:ind w:firstLine="0"/>
      <w:jc w:val="left"/>
    </w:pPr>
    <w:rPr>
      <w:rFonts w:eastAsia="Times New Roman" w:cs="Times New Roman"/>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B562E"/>
    <w:pPr>
      <w:spacing w:before="100" w:beforeAutospacing="1" w:after="100" w:afterAutospacing="1"/>
    </w:pPr>
    <w:rPr>
      <w:szCs w:val="24"/>
    </w:rPr>
  </w:style>
  <w:style w:type="character" w:customStyle="1" w:styleId="normaltextrun">
    <w:name w:val="normaltextrun"/>
    <w:basedOn w:val="DefaultParagraphFont"/>
    <w:rsid w:val="00CB562E"/>
  </w:style>
  <w:style w:type="character" w:customStyle="1" w:styleId="eop">
    <w:name w:val="eop"/>
    <w:basedOn w:val="DefaultParagraphFont"/>
    <w:rsid w:val="00CB562E"/>
  </w:style>
  <w:style w:type="character" w:customStyle="1" w:styleId="pagebreaktextspan">
    <w:name w:val="pagebreaktextspan"/>
    <w:basedOn w:val="DefaultParagraphFont"/>
    <w:rsid w:val="00A21EDE"/>
  </w:style>
  <w:style w:type="table" w:styleId="TableGrid">
    <w:name w:val="Table Grid"/>
    <w:basedOn w:val="TableNormal"/>
    <w:uiPriority w:val="39"/>
    <w:rsid w:val="00522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432E"/>
    <w:rPr>
      <w:color w:val="0000FF"/>
      <w:u w:val="single"/>
    </w:rPr>
  </w:style>
  <w:style w:type="paragraph" w:styleId="ListParagraph">
    <w:name w:val="List Paragraph"/>
    <w:basedOn w:val="Normal"/>
    <w:uiPriority w:val="34"/>
    <w:qFormat/>
    <w:rsid w:val="007A0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124653">
      <w:bodyDiv w:val="1"/>
      <w:marLeft w:val="0"/>
      <w:marRight w:val="0"/>
      <w:marTop w:val="0"/>
      <w:marBottom w:val="0"/>
      <w:divBdr>
        <w:top w:val="none" w:sz="0" w:space="0" w:color="auto"/>
        <w:left w:val="none" w:sz="0" w:space="0" w:color="auto"/>
        <w:bottom w:val="none" w:sz="0" w:space="0" w:color="auto"/>
        <w:right w:val="none" w:sz="0" w:space="0" w:color="auto"/>
      </w:divBdr>
    </w:div>
    <w:div w:id="788742816">
      <w:bodyDiv w:val="1"/>
      <w:marLeft w:val="0"/>
      <w:marRight w:val="0"/>
      <w:marTop w:val="0"/>
      <w:marBottom w:val="0"/>
      <w:divBdr>
        <w:top w:val="none" w:sz="0" w:space="0" w:color="auto"/>
        <w:left w:val="none" w:sz="0" w:space="0" w:color="auto"/>
        <w:bottom w:val="none" w:sz="0" w:space="0" w:color="auto"/>
        <w:right w:val="none" w:sz="0" w:space="0" w:color="auto"/>
      </w:divBdr>
    </w:div>
    <w:div w:id="883954844">
      <w:bodyDiv w:val="1"/>
      <w:marLeft w:val="0"/>
      <w:marRight w:val="0"/>
      <w:marTop w:val="0"/>
      <w:marBottom w:val="0"/>
      <w:divBdr>
        <w:top w:val="none" w:sz="0" w:space="0" w:color="auto"/>
        <w:left w:val="none" w:sz="0" w:space="0" w:color="auto"/>
        <w:bottom w:val="none" w:sz="0" w:space="0" w:color="auto"/>
        <w:right w:val="none" w:sz="0" w:space="0" w:color="auto"/>
      </w:divBdr>
      <w:divsChild>
        <w:div w:id="1823886911">
          <w:marLeft w:val="0"/>
          <w:marRight w:val="0"/>
          <w:marTop w:val="0"/>
          <w:marBottom w:val="0"/>
          <w:divBdr>
            <w:top w:val="none" w:sz="0" w:space="0" w:color="auto"/>
            <w:left w:val="none" w:sz="0" w:space="0" w:color="auto"/>
            <w:bottom w:val="none" w:sz="0" w:space="0" w:color="auto"/>
            <w:right w:val="none" w:sz="0" w:space="0" w:color="auto"/>
          </w:divBdr>
        </w:div>
        <w:div w:id="1402098236">
          <w:marLeft w:val="0"/>
          <w:marRight w:val="0"/>
          <w:marTop w:val="0"/>
          <w:marBottom w:val="0"/>
          <w:divBdr>
            <w:top w:val="none" w:sz="0" w:space="0" w:color="auto"/>
            <w:left w:val="none" w:sz="0" w:space="0" w:color="auto"/>
            <w:bottom w:val="none" w:sz="0" w:space="0" w:color="auto"/>
            <w:right w:val="none" w:sz="0" w:space="0" w:color="auto"/>
          </w:divBdr>
        </w:div>
        <w:div w:id="1788696552">
          <w:marLeft w:val="0"/>
          <w:marRight w:val="0"/>
          <w:marTop w:val="0"/>
          <w:marBottom w:val="0"/>
          <w:divBdr>
            <w:top w:val="none" w:sz="0" w:space="0" w:color="auto"/>
            <w:left w:val="none" w:sz="0" w:space="0" w:color="auto"/>
            <w:bottom w:val="none" w:sz="0" w:space="0" w:color="auto"/>
            <w:right w:val="none" w:sz="0" w:space="0" w:color="auto"/>
          </w:divBdr>
        </w:div>
        <w:div w:id="67509123">
          <w:marLeft w:val="0"/>
          <w:marRight w:val="0"/>
          <w:marTop w:val="0"/>
          <w:marBottom w:val="0"/>
          <w:divBdr>
            <w:top w:val="none" w:sz="0" w:space="0" w:color="auto"/>
            <w:left w:val="none" w:sz="0" w:space="0" w:color="auto"/>
            <w:bottom w:val="none" w:sz="0" w:space="0" w:color="auto"/>
            <w:right w:val="none" w:sz="0" w:space="0" w:color="auto"/>
          </w:divBdr>
        </w:div>
        <w:div w:id="2147231813">
          <w:marLeft w:val="0"/>
          <w:marRight w:val="0"/>
          <w:marTop w:val="0"/>
          <w:marBottom w:val="0"/>
          <w:divBdr>
            <w:top w:val="none" w:sz="0" w:space="0" w:color="auto"/>
            <w:left w:val="none" w:sz="0" w:space="0" w:color="auto"/>
            <w:bottom w:val="none" w:sz="0" w:space="0" w:color="auto"/>
            <w:right w:val="none" w:sz="0" w:space="0" w:color="auto"/>
          </w:divBdr>
        </w:div>
        <w:div w:id="2044210605">
          <w:marLeft w:val="0"/>
          <w:marRight w:val="0"/>
          <w:marTop w:val="0"/>
          <w:marBottom w:val="0"/>
          <w:divBdr>
            <w:top w:val="none" w:sz="0" w:space="0" w:color="auto"/>
            <w:left w:val="none" w:sz="0" w:space="0" w:color="auto"/>
            <w:bottom w:val="none" w:sz="0" w:space="0" w:color="auto"/>
            <w:right w:val="none" w:sz="0" w:space="0" w:color="auto"/>
          </w:divBdr>
        </w:div>
        <w:div w:id="1684211152">
          <w:marLeft w:val="0"/>
          <w:marRight w:val="0"/>
          <w:marTop w:val="0"/>
          <w:marBottom w:val="0"/>
          <w:divBdr>
            <w:top w:val="none" w:sz="0" w:space="0" w:color="auto"/>
            <w:left w:val="none" w:sz="0" w:space="0" w:color="auto"/>
            <w:bottom w:val="none" w:sz="0" w:space="0" w:color="auto"/>
            <w:right w:val="none" w:sz="0" w:space="0" w:color="auto"/>
          </w:divBdr>
        </w:div>
        <w:div w:id="2147043252">
          <w:marLeft w:val="0"/>
          <w:marRight w:val="0"/>
          <w:marTop w:val="0"/>
          <w:marBottom w:val="0"/>
          <w:divBdr>
            <w:top w:val="none" w:sz="0" w:space="0" w:color="auto"/>
            <w:left w:val="none" w:sz="0" w:space="0" w:color="auto"/>
            <w:bottom w:val="none" w:sz="0" w:space="0" w:color="auto"/>
            <w:right w:val="none" w:sz="0" w:space="0" w:color="auto"/>
          </w:divBdr>
        </w:div>
        <w:div w:id="1931499279">
          <w:marLeft w:val="0"/>
          <w:marRight w:val="0"/>
          <w:marTop w:val="0"/>
          <w:marBottom w:val="0"/>
          <w:divBdr>
            <w:top w:val="none" w:sz="0" w:space="0" w:color="auto"/>
            <w:left w:val="none" w:sz="0" w:space="0" w:color="auto"/>
            <w:bottom w:val="none" w:sz="0" w:space="0" w:color="auto"/>
            <w:right w:val="none" w:sz="0" w:space="0" w:color="auto"/>
          </w:divBdr>
        </w:div>
        <w:div w:id="1945920368">
          <w:marLeft w:val="0"/>
          <w:marRight w:val="0"/>
          <w:marTop w:val="0"/>
          <w:marBottom w:val="0"/>
          <w:divBdr>
            <w:top w:val="none" w:sz="0" w:space="0" w:color="auto"/>
            <w:left w:val="none" w:sz="0" w:space="0" w:color="auto"/>
            <w:bottom w:val="none" w:sz="0" w:space="0" w:color="auto"/>
            <w:right w:val="none" w:sz="0" w:space="0" w:color="auto"/>
          </w:divBdr>
        </w:div>
        <w:div w:id="1854876100">
          <w:marLeft w:val="0"/>
          <w:marRight w:val="0"/>
          <w:marTop w:val="0"/>
          <w:marBottom w:val="0"/>
          <w:divBdr>
            <w:top w:val="none" w:sz="0" w:space="0" w:color="auto"/>
            <w:left w:val="none" w:sz="0" w:space="0" w:color="auto"/>
            <w:bottom w:val="none" w:sz="0" w:space="0" w:color="auto"/>
            <w:right w:val="none" w:sz="0" w:space="0" w:color="auto"/>
          </w:divBdr>
        </w:div>
        <w:div w:id="1268930443">
          <w:marLeft w:val="0"/>
          <w:marRight w:val="0"/>
          <w:marTop w:val="0"/>
          <w:marBottom w:val="0"/>
          <w:divBdr>
            <w:top w:val="none" w:sz="0" w:space="0" w:color="auto"/>
            <w:left w:val="none" w:sz="0" w:space="0" w:color="auto"/>
            <w:bottom w:val="none" w:sz="0" w:space="0" w:color="auto"/>
            <w:right w:val="none" w:sz="0" w:space="0" w:color="auto"/>
          </w:divBdr>
        </w:div>
        <w:div w:id="66922463">
          <w:marLeft w:val="0"/>
          <w:marRight w:val="0"/>
          <w:marTop w:val="0"/>
          <w:marBottom w:val="0"/>
          <w:divBdr>
            <w:top w:val="none" w:sz="0" w:space="0" w:color="auto"/>
            <w:left w:val="none" w:sz="0" w:space="0" w:color="auto"/>
            <w:bottom w:val="none" w:sz="0" w:space="0" w:color="auto"/>
            <w:right w:val="none" w:sz="0" w:space="0" w:color="auto"/>
          </w:divBdr>
        </w:div>
        <w:div w:id="677121003">
          <w:marLeft w:val="0"/>
          <w:marRight w:val="0"/>
          <w:marTop w:val="0"/>
          <w:marBottom w:val="0"/>
          <w:divBdr>
            <w:top w:val="none" w:sz="0" w:space="0" w:color="auto"/>
            <w:left w:val="none" w:sz="0" w:space="0" w:color="auto"/>
            <w:bottom w:val="none" w:sz="0" w:space="0" w:color="auto"/>
            <w:right w:val="none" w:sz="0" w:space="0" w:color="auto"/>
          </w:divBdr>
        </w:div>
        <w:div w:id="861283609">
          <w:marLeft w:val="0"/>
          <w:marRight w:val="0"/>
          <w:marTop w:val="0"/>
          <w:marBottom w:val="0"/>
          <w:divBdr>
            <w:top w:val="none" w:sz="0" w:space="0" w:color="auto"/>
            <w:left w:val="none" w:sz="0" w:space="0" w:color="auto"/>
            <w:bottom w:val="none" w:sz="0" w:space="0" w:color="auto"/>
            <w:right w:val="none" w:sz="0" w:space="0" w:color="auto"/>
          </w:divBdr>
        </w:div>
        <w:div w:id="1291284127">
          <w:marLeft w:val="0"/>
          <w:marRight w:val="0"/>
          <w:marTop w:val="0"/>
          <w:marBottom w:val="0"/>
          <w:divBdr>
            <w:top w:val="none" w:sz="0" w:space="0" w:color="auto"/>
            <w:left w:val="none" w:sz="0" w:space="0" w:color="auto"/>
            <w:bottom w:val="none" w:sz="0" w:space="0" w:color="auto"/>
            <w:right w:val="none" w:sz="0" w:space="0" w:color="auto"/>
          </w:divBdr>
        </w:div>
        <w:div w:id="51463584">
          <w:marLeft w:val="0"/>
          <w:marRight w:val="0"/>
          <w:marTop w:val="0"/>
          <w:marBottom w:val="0"/>
          <w:divBdr>
            <w:top w:val="none" w:sz="0" w:space="0" w:color="auto"/>
            <w:left w:val="none" w:sz="0" w:space="0" w:color="auto"/>
            <w:bottom w:val="none" w:sz="0" w:space="0" w:color="auto"/>
            <w:right w:val="none" w:sz="0" w:space="0" w:color="auto"/>
          </w:divBdr>
        </w:div>
        <w:div w:id="766997317">
          <w:marLeft w:val="0"/>
          <w:marRight w:val="0"/>
          <w:marTop w:val="0"/>
          <w:marBottom w:val="0"/>
          <w:divBdr>
            <w:top w:val="none" w:sz="0" w:space="0" w:color="auto"/>
            <w:left w:val="none" w:sz="0" w:space="0" w:color="auto"/>
            <w:bottom w:val="none" w:sz="0" w:space="0" w:color="auto"/>
            <w:right w:val="none" w:sz="0" w:space="0" w:color="auto"/>
          </w:divBdr>
        </w:div>
        <w:div w:id="1321033022">
          <w:marLeft w:val="0"/>
          <w:marRight w:val="0"/>
          <w:marTop w:val="0"/>
          <w:marBottom w:val="0"/>
          <w:divBdr>
            <w:top w:val="none" w:sz="0" w:space="0" w:color="auto"/>
            <w:left w:val="none" w:sz="0" w:space="0" w:color="auto"/>
            <w:bottom w:val="none" w:sz="0" w:space="0" w:color="auto"/>
            <w:right w:val="none" w:sz="0" w:space="0" w:color="auto"/>
          </w:divBdr>
        </w:div>
        <w:div w:id="672225155">
          <w:marLeft w:val="0"/>
          <w:marRight w:val="0"/>
          <w:marTop w:val="0"/>
          <w:marBottom w:val="0"/>
          <w:divBdr>
            <w:top w:val="none" w:sz="0" w:space="0" w:color="auto"/>
            <w:left w:val="none" w:sz="0" w:space="0" w:color="auto"/>
            <w:bottom w:val="none" w:sz="0" w:space="0" w:color="auto"/>
            <w:right w:val="none" w:sz="0" w:space="0" w:color="auto"/>
          </w:divBdr>
        </w:div>
        <w:div w:id="1588494004">
          <w:marLeft w:val="0"/>
          <w:marRight w:val="0"/>
          <w:marTop w:val="0"/>
          <w:marBottom w:val="0"/>
          <w:divBdr>
            <w:top w:val="none" w:sz="0" w:space="0" w:color="auto"/>
            <w:left w:val="none" w:sz="0" w:space="0" w:color="auto"/>
            <w:bottom w:val="none" w:sz="0" w:space="0" w:color="auto"/>
            <w:right w:val="none" w:sz="0" w:space="0" w:color="auto"/>
          </w:divBdr>
        </w:div>
        <w:div w:id="1571887963">
          <w:marLeft w:val="0"/>
          <w:marRight w:val="0"/>
          <w:marTop w:val="0"/>
          <w:marBottom w:val="0"/>
          <w:divBdr>
            <w:top w:val="none" w:sz="0" w:space="0" w:color="auto"/>
            <w:left w:val="none" w:sz="0" w:space="0" w:color="auto"/>
            <w:bottom w:val="none" w:sz="0" w:space="0" w:color="auto"/>
            <w:right w:val="none" w:sz="0" w:space="0" w:color="auto"/>
          </w:divBdr>
        </w:div>
        <w:div w:id="62266273">
          <w:marLeft w:val="0"/>
          <w:marRight w:val="0"/>
          <w:marTop w:val="0"/>
          <w:marBottom w:val="0"/>
          <w:divBdr>
            <w:top w:val="none" w:sz="0" w:space="0" w:color="auto"/>
            <w:left w:val="none" w:sz="0" w:space="0" w:color="auto"/>
            <w:bottom w:val="none" w:sz="0" w:space="0" w:color="auto"/>
            <w:right w:val="none" w:sz="0" w:space="0" w:color="auto"/>
          </w:divBdr>
        </w:div>
        <w:div w:id="104231623">
          <w:marLeft w:val="0"/>
          <w:marRight w:val="0"/>
          <w:marTop w:val="0"/>
          <w:marBottom w:val="0"/>
          <w:divBdr>
            <w:top w:val="none" w:sz="0" w:space="0" w:color="auto"/>
            <w:left w:val="none" w:sz="0" w:space="0" w:color="auto"/>
            <w:bottom w:val="none" w:sz="0" w:space="0" w:color="auto"/>
            <w:right w:val="none" w:sz="0" w:space="0" w:color="auto"/>
          </w:divBdr>
        </w:div>
        <w:div w:id="1514219548">
          <w:marLeft w:val="0"/>
          <w:marRight w:val="0"/>
          <w:marTop w:val="0"/>
          <w:marBottom w:val="0"/>
          <w:divBdr>
            <w:top w:val="none" w:sz="0" w:space="0" w:color="auto"/>
            <w:left w:val="none" w:sz="0" w:space="0" w:color="auto"/>
            <w:bottom w:val="none" w:sz="0" w:space="0" w:color="auto"/>
            <w:right w:val="none" w:sz="0" w:space="0" w:color="auto"/>
          </w:divBdr>
        </w:div>
        <w:div w:id="1460108114">
          <w:marLeft w:val="0"/>
          <w:marRight w:val="0"/>
          <w:marTop w:val="0"/>
          <w:marBottom w:val="0"/>
          <w:divBdr>
            <w:top w:val="none" w:sz="0" w:space="0" w:color="auto"/>
            <w:left w:val="none" w:sz="0" w:space="0" w:color="auto"/>
            <w:bottom w:val="none" w:sz="0" w:space="0" w:color="auto"/>
            <w:right w:val="none" w:sz="0" w:space="0" w:color="auto"/>
          </w:divBdr>
        </w:div>
        <w:div w:id="832138602">
          <w:marLeft w:val="0"/>
          <w:marRight w:val="0"/>
          <w:marTop w:val="0"/>
          <w:marBottom w:val="0"/>
          <w:divBdr>
            <w:top w:val="none" w:sz="0" w:space="0" w:color="auto"/>
            <w:left w:val="none" w:sz="0" w:space="0" w:color="auto"/>
            <w:bottom w:val="none" w:sz="0" w:space="0" w:color="auto"/>
            <w:right w:val="none" w:sz="0" w:space="0" w:color="auto"/>
          </w:divBdr>
        </w:div>
      </w:divsChild>
    </w:div>
    <w:div w:id="1015570348">
      <w:bodyDiv w:val="1"/>
      <w:marLeft w:val="0"/>
      <w:marRight w:val="0"/>
      <w:marTop w:val="0"/>
      <w:marBottom w:val="0"/>
      <w:divBdr>
        <w:top w:val="none" w:sz="0" w:space="0" w:color="auto"/>
        <w:left w:val="none" w:sz="0" w:space="0" w:color="auto"/>
        <w:bottom w:val="none" w:sz="0" w:space="0" w:color="auto"/>
        <w:right w:val="none" w:sz="0" w:space="0" w:color="auto"/>
      </w:divBdr>
      <w:divsChild>
        <w:div w:id="1392339736">
          <w:marLeft w:val="0"/>
          <w:marRight w:val="0"/>
          <w:marTop w:val="0"/>
          <w:marBottom w:val="0"/>
          <w:divBdr>
            <w:top w:val="none" w:sz="0" w:space="0" w:color="auto"/>
            <w:left w:val="none" w:sz="0" w:space="0" w:color="auto"/>
            <w:bottom w:val="none" w:sz="0" w:space="0" w:color="auto"/>
            <w:right w:val="none" w:sz="0" w:space="0" w:color="auto"/>
          </w:divBdr>
          <w:divsChild>
            <w:div w:id="1749422663">
              <w:marLeft w:val="0"/>
              <w:marRight w:val="0"/>
              <w:marTop w:val="0"/>
              <w:marBottom w:val="0"/>
              <w:divBdr>
                <w:top w:val="none" w:sz="0" w:space="0" w:color="auto"/>
                <w:left w:val="none" w:sz="0" w:space="0" w:color="auto"/>
                <w:bottom w:val="none" w:sz="0" w:space="0" w:color="auto"/>
                <w:right w:val="none" w:sz="0" w:space="0" w:color="auto"/>
              </w:divBdr>
            </w:div>
            <w:div w:id="828667101">
              <w:marLeft w:val="0"/>
              <w:marRight w:val="0"/>
              <w:marTop w:val="0"/>
              <w:marBottom w:val="0"/>
              <w:divBdr>
                <w:top w:val="none" w:sz="0" w:space="0" w:color="auto"/>
                <w:left w:val="none" w:sz="0" w:space="0" w:color="auto"/>
                <w:bottom w:val="none" w:sz="0" w:space="0" w:color="auto"/>
                <w:right w:val="none" w:sz="0" w:space="0" w:color="auto"/>
              </w:divBdr>
            </w:div>
            <w:div w:id="1603688623">
              <w:marLeft w:val="0"/>
              <w:marRight w:val="0"/>
              <w:marTop w:val="0"/>
              <w:marBottom w:val="0"/>
              <w:divBdr>
                <w:top w:val="none" w:sz="0" w:space="0" w:color="auto"/>
                <w:left w:val="none" w:sz="0" w:space="0" w:color="auto"/>
                <w:bottom w:val="none" w:sz="0" w:space="0" w:color="auto"/>
                <w:right w:val="none" w:sz="0" w:space="0" w:color="auto"/>
              </w:divBdr>
            </w:div>
          </w:divsChild>
        </w:div>
        <w:div w:id="565922430">
          <w:marLeft w:val="0"/>
          <w:marRight w:val="0"/>
          <w:marTop w:val="0"/>
          <w:marBottom w:val="0"/>
          <w:divBdr>
            <w:top w:val="none" w:sz="0" w:space="0" w:color="auto"/>
            <w:left w:val="none" w:sz="0" w:space="0" w:color="auto"/>
            <w:bottom w:val="none" w:sz="0" w:space="0" w:color="auto"/>
            <w:right w:val="none" w:sz="0" w:space="0" w:color="auto"/>
          </w:divBdr>
          <w:divsChild>
            <w:div w:id="1839148165">
              <w:marLeft w:val="0"/>
              <w:marRight w:val="0"/>
              <w:marTop w:val="0"/>
              <w:marBottom w:val="0"/>
              <w:divBdr>
                <w:top w:val="none" w:sz="0" w:space="0" w:color="auto"/>
                <w:left w:val="none" w:sz="0" w:space="0" w:color="auto"/>
                <w:bottom w:val="none" w:sz="0" w:space="0" w:color="auto"/>
                <w:right w:val="none" w:sz="0" w:space="0" w:color="auto"/>
              </w:divBdr>
            </w:div>
            <w:div w:id="214202098">
              <w:marLeft w:val="0"/>
              <w:marRight w:val="0"/>
              <w:marTop w:val="0"/>
              <w:marBottom w:val="0"/>
              <w:divBdr>
                <w:top w:val="none" w:sz="0" w:space="0" w:color="auto"/>
                <w:left w:val="none" w:sz="0" w:space="0" w:color="auto"/>
                <w:bottom w:val="none" w:sz="0" w:space="0" w:color="auto"/>
                <w:right w:val="none" w:sz="0" w:space="0" w:color="auto"/>
              </w:divBdr>
            </w:div>
            <w:div w:id="1252469437">
              <w:marLeft w:val="0"/>
              <w:marRight w:val="0"/>
              <w:marTop w:val="0"/>
              <w:marBottom w:val="0"/>
              <w:divBdr>
                <w:top w:val="none" w:sz="0" w:space="0" w:color="auto"/>
                <w:left w:val="none" w:sz="0" w:space="0" w:color="auto"/>
                <w:bottom w:val="none" w:sz="0" w:space="0" w:color="auto"/>
                <w:right w:val="none" w:sz="0" w:space="0" w:color="auto"/>
              </w:divBdr>
            </w:div>
            <w:div w:id="781151470">
              <w:marLeft w:val="0"/>
              <w:marRight w:val="0"/>
              <w:marTop w:val="0"/>
              <w:marBottom w:val="0"/>
              <w:divBdr>
                <w:top w:val="none" w:sz="0" w:space="0" w:color="auto"/>
                <w:left w:val="none" w:sz="0" w:space="0" w:color="auto"/>
                <w:bottom w:val="none" w:sz="0" w:space="0" w:color="auto"/>
                <w:right w:val="none" w:sz="0" w:space="0" w:color="auto"/>
              </w:divBdr>
            </w:div>
          </w:divsChild>
        </w:div>
        <w:div w:id="1897163877">
          <w:marLeft w:val="0"/>
          <w:marRight w:val="0"/>
          <w:marTop w:val="0"/>
          <w:marBottom w:val="0"/>
          <w:divBdr>
            <w:top w:val="none" w:sz="0" w:space="0" w:color="auto"/>
            <w:left w:val="none" w:sz="0" w:space="0" w:color="auto"/>
            <w:bottom w:val="none" w:sz="0" w:space="0" w:color="auto"/>
            <w:right w:val="none" w:sz="0" w:space="0" w:color="auto"/>
          </w:divBdr>
        </w:div>
        <w:div w:id="251402077">
          <w:marLeft w:val="0"/>
          <w:marRight w:val="0"/>
          <w:marTop w:val="0"/>
          <w:marBottom w:val="0"/>
          <w:divBdr>
            <w:top w:val="none" w:sz="0" w:space="0" w:color="auto"/>
            <w:left w:val="none" w:sz="0" w:space="0" w:color="auto"/>
            <w:bottom w:val="none" w:sz="0" w:space="0" w:color="auto"/>
            <w:right w:val="none" w:sz="0" w:space="0" w:color="auto"/>
          </w:divBdr>
        </w:div>
        <w:div w:id="1281495745">
          <w:marLeft w:val="0"/>
          <w:marRight w:val="0"/>
          <w:marTop w:val="0"/>
          <w:marBottom w:val="0"/>
          <w:divBdr>
            <w:top w:val="none" w:sz="0" w:space="0" w:color="auto"/>
            <w:left w:val="none" w:sz="0" w:space="0" w:color="auto"/>
            <w:bottom w:val="none" w:sz="0" w:space="0" w:color="auto"/>
            <w:right w:val="none" w:sz="0" w:space="0" w:color="auto"/>
          </w:divBdr>
        </w:div>
        <w:div w:id="23599788">
          <w:marLeft w:val="0"/>
          <w:marRight w:val="0"/>
          <w:marTop w:val="0"/>
          <w:marBottom w:val="0"/>
          <w:divBdr>
            <w:top w:val="none" w:sz="0" w:space="0" w:color="auto"/>
            <w:left w:val="none" w:sz="0" w:space="0" w:color="auto"/>
            <w:bottom w:val="none" w:sz="0" w:space="0" w:color="auto"/>
            <w:right w:val="none" w:sz="0" w:space="0" w:color="auto"/>
          </w:divBdr>
        </w:div>
        <w:div w:id="1289044429">
          <w:marLeft w:val="0"/>
          <w:marRight w:val="0"/>
          <w:marTop w:val="0"/>
          <w:marBottom w:val="0"/>
          <w:divBdr>
            <w:top w:val="none" w:sz="0" w:space="0" w:color="auto"/>
            <w:left w:val="none" w:sz="0" w:space="0" w:color="auto"/>
            <w:bottom w:val="none" w:sz="0" w:space="0" w:color="auto"/>
            <w:right w:val="none" w:sz="0" w:space="0" w:color="auto"/>
          </w:divBdr>
        </w:div>
        <w:div w:id="1073431236">
          <w:marLeft w:val="0"/>
          <w:marRight w:val="0"/>
          <w:marTop w:val="0"/>
          <w:marBottom w:val="0"/>
          <w:divBdr>
            <w:top w:val="none" w:sz="0" w:space="0" w:color="auto"/>
            <w:left w:val="none" w:sz="0" w:space="0" w:color="auto"/>
            <w:bottom w:val="none" w:sz="0" w:space="0" w:color="auto"/>
            <w:right w:val="none" w:sz="0" w:space="0" w:color="auto"/>
          </w:divBdr>
          <w:divsChild>
            <w:div w:id="1842312659">
              <w:marLeft w:val="0"/>
              <w:marRight w:val="0"/>
              <w:marTop w:val="0"/>
              <w:marBottom w:val="0"/>
              <w:divBdr>
                <w:top w:val="none" w:sz="0" w:space="0" w:color="auto"/>
                <w:left w:val="none" w:sz="0" w:space="0" w:color="auto"/>
                <w:bottom w:val="none" w:sz="0" w:space="0" w:color="auto"/>
                <w:right w:val="none" w:sz="0" w:space="0" w:color="auto"/>
              </w:divBdr>
            </w:div>
            <w:div w:id="1357654413">
              <w:marLeft w:val="0"/>
              <w:marRight w:val="0"/>
              <w:marTop w:val="0"/>
              <w:marBottom w:val="0"/>
              <w:divBdr>
                <w:top w:val="none" w:sz="0" w:space="0" w:color="auto"/>
                <w:left w:val="none" w:sz="0" w:space="0" w:color="auto"/>
                <w:bottom w:val="none" w:sz="0" w:space="0" w:color="auto"/>
                <w:right w:val="none" w:sz="0" w:space="0" w:color="auto"/>
              </w:divBdr>
            </w:div>
            <w:div w:id="1163082558">
              <w:marLeft w:val="0"/>
              <w:marRight w:val="0"/>
              <w:marTop w:val="0"/>
              <w:marBottom w:val="0"/>
              <w:divBdr>
                <w:top w:val="none" w:sz="0" w:space="0" w:color="auto"/>
                <w:left w:val="none" w:sz="0" w:space="0" w:color="auto"/>
                <w:bottom w:val="none" w:sz="0" w:space="0" w:color="auto"/>
                <w:right w:val="none" w:sz="0" w:space="0" w:color="auto"/>
              </w:divBdr>
            </w:div>
          </w:divsChild>
        </w:div>
        <w:div w:id="869076694">
          <w:marLeft w:val="0"/>
          <w:marRight w:val="0"/>
          <w:marTop w:val="0"/>
          <w:marBottom w:val="0"/>
          <w:divBdr>
            <w:top w:val="none" w:sz="0" w:space="0" w:color="auto"/>
            <w:left w:val="none" w:sz="0" w:space="0" w:color="auto"/>
            <w:bottom w:val="none" w:sz="0" w:space="0" w:color="auto"/>
            <w:right w:val="none" w:sz="0" w:space="0" w:color="auto"/>
          </w:divBdr>
          <w:divsChild>
            <w:div w:id="379405766">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
            <w:div w:id="1632708858">
              <w:marLeft w:val="0"/>
              <w:marRight w:val="0"/>
              <w:marTop w:val="0"/>
              <w:marBottom w:val="0"/>
              <w:divBdr>
                <w:top w:val="none" w:sz="0" w:space="0" w:color="auto"/>
                <w:left w:val="none" w:sz="0" w:space="0" w:color="auto"/>
                <w:bottom w:val="none" w:sz="0" w:space="0" w:color="auto"/>
                <w:right w:val="none" w:sz="0" w:space="0" w:color="auto"/>
              </w:divBdr>
            </w:div>
            <w:div w:id="581647963">
              <w:marLeft w:val="0"/>
              <w:marRight w:val="0"/>
              <w:marTop w:val="0"/>
              <w:marBottom w:val="0"/>
              <w:divBdr>
                <w:top w:val="none" w:sz="0" w:space="0" w:color="auto"/>
                <w:left w:val="none" w:sz="0" w:space="0" w:color="auto"/>
                <w:bottom w:val="none" w:sz="0" w:space="0" w:color="auto"/>
                <w:right w:val="none" w:sz="0" w:space="0" w:color="auto"/>
              </w:divBdr>
            </w:div>
            <w:div w:id="945427732">
              <w:marLeft w:val="0"/>
              <w:marRight w:val="0"/>
              <w:marTop w:val="0"/>
              <w:marBottom w:val="0"/>
              <w:divBdr>
                <w:top w:val="none" w:sz="0" w:space="0" w:color="auto"/>
                <w:left w:val="none" w:sz="0" w:space="0" w:color="auto"/>
                <w:bottom w:val="none" w:sz="0" w:space="0" w:color="auto"/>
                <w:right w:val="none" w:sz="0" w:space="0" w:color="auto"/>
              </w:divBdr>
            </w:div>
          </w:divsChild>
        </w:div>
        <w:div w:id="766191784">
          <w:marLeft w:val="0"/>
          <w:marRight w:val="0"/>
          <w:marTop w:val="0"/>
          <w:marBottom w:val="0"/>
          <w:divBdr>
            <w:top w:val="none" w:sz="0" w:space="0" w:color="auto"/>
            <w:left w:val="none" w:sz="0" w:space="0" w:color="auto"/>
            <w:bottom w:val="none" w:sz="0" w:space="0" w:color="auto"/>
            <w:right w:val="none" w:sz="0" w:space="0" w:color="auto"/>
          </w:divBdr>
        </w:div>
        <w:div w:id="1342850886">
          <w:marLeft w:val="0"/>
          <w:marRight w:val="0"/>
          <w:marTop w:val="0"/>
          <w:marBottom w:val="0"/>
          <w:divBdr>
            <w:top w:val="none" w:sz="0" w:space="0" w:color="auto"/>
            <w:left w:val="none" w:sz="0" w:space="0" w:color="auto"/>
            <w:bottom w:val="none" w:sz="0" w:space="0" w:color="auto"/>
            <w:right w:val="none" w:sz="0" w:space="0" w:color="auto"/>
          </w:divBdr>
        </w:div>
        <w:div w:id="1789624197">
          <w:marLeft w:val="0"/>
          <w:marRight w:val="0"/>
          <w:marTop w:val="0"/>
          <w:marBottom w:val="0"/>
          <w:divBdr>
            <w:top w:val="none" w:sz="0" w:space="0" w:color="auto"/>
            <w:left w:val="none" w:sz="0" w:space="0" w:color="auto"/>
            <w:bottom w:val="none" w:sz="0" w:space="0" w:color="auto"/>
            <w:right w:val="none" w:sz="0" w:space="0" w:color="auto"/>
          </w:divBdr>
        </w:div>
      </w:divsChild>
    </w:div>
    <w:div w:id="1691026579">
      <w:bodyDiv w:val="1"/>
      <w:marLeft w:val="0"/>
      <w:marRight w:val="0"/>
      <w:marTop w:val="0"/>
      <w:marBottom w:val="0"/>
      <w:divBdr>
        <w:top w:val="none" w:sz="0" w:space="0" w:color="auto"/>
        <w:left w:val="none" w:sz="0" w:space="0" w:color="auto"/>
        <w:bottom w:val="none" w:sz="0" w:space="0" w:color="auto"/>
        <w:right w:val="none" w:sz="0" w:space="0" w:color="auto"/>
      </w:divBdr>
    </w:div>
    <w:div w:id="17788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programmes/erasmus-plus/project-result-content/d1b841db-b724-48c3-a779-58f4d770ad0c/LT%20VoMB_web.pdf" TargetMode="External"/><Relationship Id="rId18" Type="http://schemas.openxmlformats.org/officeDocument/2006/relationships/hyperlink" Target="https://svietimas.vdu.lt/wp-content/uploads/2022/09/LT_Metodika_compressed.pdf" TargetMode="External"/><Relationship Id="rId26" Type="http://schemas.openxmlformats.org/officeDocument/2006/relationships/hyperlink" Target="https://siauliurvsb.lt/2021/02/03/fizinio-aktyvumo-intensyvumas-kaip-isivertinti/" TargetMode="External"/><Relationship Id="rId39" Type="http://schemas.openxmlformats.org/officeDocument/2006/relationships/hyperlink" Target="https://youtube.com/playlist?list=PL9NYvjxBy6SOxm8UjvbqXmpBDsvJLDClw&amp;si=O9A55ugD5-OSoEC5" TargetMode="External"/><Relationship Id="rId21" Type="http://schemas.openxmlformats.org/officeDocument/2006/relationships/hyperlink" Target="https://youtu.be/ftiQ49hw0QE?si=JHE8LUsVRpdrAChP" TargetMode="External"/><Relationship Id="rId34" Type="http://schemas.openxmlformats.org/officeDocument/2006/relationships/hyperlink" Target="https://www.hi.lt/uploads/Sveikatos%20stiprinimo%20centras/Mityba%20ir%20fizinis%20aktyvumas/Metodines_mitybos_fizinio%20aktyvumo/Mityba/Sveikos_mitybos_ir_fizinio_aktyvumo_ugdymas_2020.pdf" TargetMode="External"/><Relationship Id="rId42" Type="http://schemas.openxmlformats.org/officeDocument/2006/relationships/hyperlink" Target="https://ec.europa.eu/programmes/erasmus-plus/project-result-content/d1b841db-b724-48c3-a779-58f4d770ad0c/LT%20VoMB_web.pdf"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mokykla.lt/metodine-medziaga/medziaga/perziura/315?r=1" TargetMode="External"/><Relationship Id="rId29" Type="http://schemas.openxmlformats.org/officeDocument/2006/relationships/hyperlink" Target="https://www.youtube.com/playlist?list=PLCxrPrq8-iiV-Vw7Azn9v33csCtlEwyV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mokykla.lt/metodine-medziaga/medziaga/perziura/314?r=1" TargetMode="External"/><Relationship Id="rId24" Type="http://schemas.openxmlformats.org/officeDocument/2006/relationships/hyperlink" Target="https://kksd.lrv.lt/uploads/kksd/documents/files/Leidiniai/mankstinkimes_savarankiskai.pdf" TargetMode="External"/><Relationship Id="rId32" Type="http://schemas.openxmlformats.org/officeDocument/2006/relationships/hyperlink" Target="https://www.youtube.com/playlist?list=PLCxrPrq8-iiV-Vw7Azn9v33csCtlEwyVv" TargetMode="External"/><Relationship Id="rId37" Type="http://schemas.openxmlformats.org/officeDocument/2006/relationships/hyperlink" Target="https://www.hi.lt/uploads/Sveikatos%20stiprinimo%20centras/Mityba%20ir%20fizinis%20aktyvumas/Metodines_mitybos_fizinio%20aktyvumo/Mityba/Sveikos_mitybos_ir_fizinio_aktyvumo_ugdymas_2020.pdf" TargetMode="External"/><Relationship Id="rId40" Type="http://schemas.openxmlformats.org/officeDocument/2006/relationships/hyperlink" Target="https://emokykla.lt/upload/files/2024/04/24/olimpiniu-vertybiu-ugdymo-pagrindai.pdf"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mokykla.lt/metodine-medziaga/medziaga/perziura/314?r=1" TargetMode="External"/><Relationship Id="rId23" Type="http://schemas.openxmlformats.org/officeDocument/2006/relationships/hyperlink" Target="https://youtu.be/8orjc6VS6i8?si=B_rPFV3oruAtsOH6" TargetMode="External"/><Relationship Id="rId28" Type="http://schemas.openxmlformats.org/officeDocument/2006/relationships/hyperlink" Target="https://svietimas.vdu.lt/wp-content/uploads/2022/09/LT_Metodika_compressed.pdf" TargetMode="External"/><Relationship Id="rId36" Type="http://schemas.openxmlformats.org/officeDocument/2006/relationships/hyperlink" Target="https://youtu.be/8orjc6VS6i8?si=B_rPFV3oruAtsOH6" TargetMode="External"/><Relationship Id="rId10" Type="http://schemas.openxmlformats.org/officeDocument/2006/relationships/hyperlink" Target="https://emokykla.lt/metodine-medziaga/medziaga/perziura/394" TargetMode="External"/><Relationship Id="rId19" Type="http://schemas.openxmlformats.org/officeDocument/2006/relationships/hyperlink" Target="https://www.youtube.com/playlist?list=PLCxrPrq8-iiV-Vw7Azn9v33csCtlEwyVv" TargetMode="External"/><Relationship Id="rId31" Type="http://schemas.openxmlformats.org/officeDocument/2006/relationships/hyperlink" Target="https://svietimas.vdu.lt/wp-content/uploads/2022/09/LT_Metodika_compressed.pdf" TargetMode="External"/><Relationship Id="rId44" Type="http://schemas.openxmlformats.org/officeDocument/2006/relationships/hyperlink" Target="https://kksd.lrv.lt/uploads/kksd/documents/files/Leidiniai/mankstinkimes_savarankiskai.pdf" TargetMode="External"/><Relationship Id="rId4" Type="http://schemas.openxmlformats.org/officeDocument/2006/relationships/numbering" Target="numbering.xml"/><Relationship Id="rId9" Type="http://schemas.openxmlformats.org/officeDocument/2006/relationships/hyperlink" Target="https://emokykla.lt/bendrosios-programos/visos-bendrosios-programos/18" TargetMode="External"/><Relationship Id="rId14" Type="http://schemas.openxmlformats.org/officeDocument/2006/relationships/hyperlink" Target="https://peledospradine.lt/wp-content/uploads/2020/10/6-vykdom&#371;j&#371;-funkcij&#371;-tobulinimas.pdf" TargetMode="External"/><Relationship Id="rId22" Type="http://schemas.openxmlformats.org/officeDocument/2006/relationships/hyperlink" Target="https://youtu.be/vDb_MboZ4iw?si=MjueVM1GFgKEh_OT" TargetMode="External"/><Relationship Id="rId27" Type="http://schemas.openxmlformats.org/officeDocument/2006/relationships/hyperlink" Target="https://youtu.be/I3KrJyoWQVE?si=25pB0926pii7mxUc" TargetMode="External"/><Relationship Id="rId30" Type="http://schemas.openxmlformats.org/officeDocument/2006/relationships/hyperlink" Target="https://siauliurvsb.lt/2021/02/03/fizinio-aktyvumo-intensyvumas-kaip-isivertinti/" TargetMode="External"/><Relationship Id="rId35" Type="http://schemas.openxmlformats.org/officeDocument/2006/relationships/hyperlink" Target="https://youtu.be/vDb_MboZ4iw?si=MjueVM1GFgKEh_OT" TargetMode="External"/><Relationship Id="rId43" Type="http://schemas.openxmlformats.org/officeDocument/2006/relationships/hyperlink" Target="https://www.hi.lt/uploads/Sveikatos%20stiprinimo%20centras/Mityba%20ir%20fizinis%20aktyvumas/Metodines_mitybos_fizinio%20aktyvumo/Mityba/Sveikos_mitybos_ir_fizinio_aktyvumo_ugdymas_2020.pdf" TargetMode="External"/><Relationship Id="rId8" Type="http://schemas.openxmlformats.org/officeDocument/2006/relationships/hyperlink" Target="https://www.emokykla.lt/" TargetMode="External"/><Relationship Id="rId3" Type="http://schemas.openxmlformats.org/officeDocument/2006/relationships/customXml" Target="../customXml/item3.xml"/><Relationship Id="rId12" Type="http://schemas.openxmlformats.org/officeDocument/2006/relationships/hyperlink" Target="https://emokykla.lt/metodine-medziaga/medziaga/perziura/315?r=1" TargetMode="External"/><Relationship Id="rId17" Type="http://schemas.openxmlformats.org/officeDocument/2006/relationships/hyperlink" Target="https://ec.europa.eu/programmes/erasmus-plus/project-result-content/d1b841db-b724-48c3-a779-58f4d770ad0c/LT%20VoMB_web.pdf" TargetMode="External"/><Relationship Id="rId25" Type="http://schemas.openxmlformats.org/officeDocument/2006/relationships/hyperlink" Target="https://youtu.be/I3KrJyoWQVE?si=25pB0926pii7mxUc" TargetMode="External"/><Relationship Id="rId33" Type="http://schemas.openxmlformats.org/officeDocument/2006/relationships/hyperlink" Target="https://www.hi.lt/uploads/Sveikatos%20stiprinimo%20centras/Mityba%20ir%20fizinis%20aktyvumas/Metodines_mitybos_fizinio%20aktyvumo/Mityba/Sveikos_mitybos_ir_fizinio_aktyvumo_ugdymas_2020.pdf" TargetMode="External"/><Relationship Id="rId38" Type="http://schemas.openxmlformats.org/officeDocument/2006/relationships/hyperlink" Target="https://ec.europa.eu/programmes/erasmus-plus/project-result-content/d1b841db-b724-48c3-a779-58f4d770ad0c/LT%20VoMB_web.pdf" TargetMode="External"/><Relationship Id="rId46" Type="http://schemas.openxmlformats.org/officeDocument/2006/relationships/theme" Target="theme/theme1.xml"/><Relationship Id="rId20" Type="http://schemas.openxmlformats.org/officeDocument/2006/relationships/hyperlink" Target="https://emokykla.lt/metodine-medziaga/medziaga/perziura/316?r=1" TargetMode="External"/><Relationship Id="rId41" Type="http://schemas.openxmlformats.org/officeDocument/2006/relationships/hyperlink" Target="https://emokykla.lt/metodine-medziaga/medziaga/perziura/313"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6" ma:contentTypeDescription="Create a new document." ma:contentTypeScope="" ma:versionID="7c27bfb7a41c257efa67fbeae94ff061">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b0e210daa0e2a3cd6895592dd061236a"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63C014-270E-4E42-8EF5-FAC9294652F4}">
  <ds:schemaRefs>
    <ds:schemaRef ds:uri="http://schemas.microsoft.com/sharepoint/v3/contenttype/forms"/>
  </ds:schemaRefs>
</ds:datastoreItem>
</file>

<file path=customXml/itemProps2.xml><?xml version="1.0" encoding="utf-8"?>
<ds:datastoreItem xmlns:ds="http://schemas.openxmlformats.org/officeDocument/2006/customXml" ds:itemID="{BB32FAA8-8521-4E5F-BCE7-51AF08B1006E}">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3.xml><?xml version="1.0" encoding="utf-8"?>
<ds:datastoreItem xmlns:ds="http://schemas.openxmlformats.org/officeDocument/2006/customXml" ds:itemID="{15CD341A-A0D3-4DF9-947C-148CD2297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3337</Words>
  <Characters>19026</Characters>
  <Application>Microsoft Office Word</Application>
  <DocSecurity>0</DocSecurity>
  <Lines>158</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Požėla</dc:creator>
  <cp:keywords/>
  <dc:description/>
  <cp:lastModifiedBy>Mindaugas Požėla</cp:lastModifiedBy>
  <cp:revision>20</cp:revision>
  <dcterms:created xsi:type="dcterms:W3CDTF">2023-05-19T14:39:00Z</dcterms:created>
  <dcterms:modified xsi:type="dcterms:W3CDTF">2024-10-02T11:53:00Z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